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EAD" w:rsidRDefault="00A11EAD" w:rsidP="00FC2C18">
      <w:pPr>
        <w:spacing w:after="0" w:line="240" w:lineRule="auto"/>
        <w:ind w:left="5529"/>
        <w:rPr>
          <w:rFonts w:ascii="Times New Roman" w:eastAsia="Times New Roman" w:hAnsi="Times New Roman"/>
          <w:sz w:val="24"/>
          <w:szCs w:val="24"/>
          <w:lang w:eastAsia="uk-UA"/>
        </w:rPr>
      </w:pPr>
    </w:p>
    <w:p w:rsidR="00FC2C18" w:rsidRPr="0098579D" w:rsidRDefault="00FC2C18" w:rsidP="00FC2C18">
      <w:pPr>
        <w:spacing w:after="0" w:line="240" w:lineRule="auto"/>
        <w:ind w:left="5529"/>
        <w:rPr>
          <w:rFonts w:ascii="Times New Roman" w:eastAsia="Times New Roman" w:hAnsi="Times New Roman"/>
          <w:sz w:val="24"/>
          <w:szCs w:val="24"/>
          <w:lang w:eastAsia="uk-UA"/>
        </w:rPr>
      </w:pPr>
      <w:r w:rsidRPr="0098579D">
        <w:rPr>
          <w:rFonts w:ascii="Times New Roman" w:eastAsia="Times New Roman" w:hAnsi="Times New Roman"/>
          <w:sz w:val="24"/>
          <w:szCs w:val="24"/>
          <w:lang w:eastAsia="uk-UA"/>
        </w:rPr>
        <w:t xml:space="preserve">Додаток </w:t>
      </w:r>
      <w:r w:rsidRPr="0098579D">
        <w:rPr>
          <w:rFonts w:ascii="Times New Roman" w:eastAsia="Times New Roman" w:hAnsi="Times New Roman"/>
          <w:sz w:val="24"/>
          <w:szCs w:val="24"/>
          <w:lang w:eastAsia="uk-UA"/>
        </w:rPr>
        <w:br/>
        <w:t>до рішення Тернопільської міської ради</w:t>
      </w:r>
      <w:r w:rsidRPr="0098579D">
        <w:rPr>
          <w:rFonts w:ascii="Times New Roman" w:eastAsia="Times New Roman" w:hAnsi="Times New Roman"/>
          <w:sz w:val="24"/>
          <w:szCs w:val="24"/>
          <w:lang w:eastAsia="uk-UA"/>
        </w:rPr>
        <w:br/>
        <w:t xml:space="preserve">від </w:t>
      </w:r>
      <w:r w:rsidR="00A11EAD">
        <w:rPr>
          <w:rFonts w:ascii="Times New Roman" w:eastAsia="Times New Roman" w:hAnsi="Times New Roman"/>
          <w:sz w:val="24"/>
          <w:szCs w:val="24"/>
          <w:lang w:eastAsia="uk-UA"/>
        </w:rPr>
        <w:t xml:space="preserve">                               №</w:t>
      </w:r>
    </w:p>
    <w:p w:rsidR="00FC2C18" w:rsidRDefault="00FC2C18" w:rsidP="00FC2C18">
      <w:pPr>
        <w:spacing w:after="0" w:line="240" w:lineRule="auto"/>
        <w:jc w:val="both"/>
        <w:outlineLvl w:val="2"/>
        <w:rPr>
          <w:rFonts w:ascii="Times New Roman" w:eastAsia="Times New Roman" w:hAnsi="Times New Roman"/>
          <w:b/>
          <w:bCs/>
          <w:sz w:val="28"/>
          <w:szCs w:val="28"/>
          <w:lang w:eastAsia="uk-UA"/>
        </w:rPr>
      </w:pPr>
      <w:bookmarkStart w:id="0" w:name="15"/>
      <w:bookmarkStart w:id="1" w:name="16"/>
      <w:bookmarkEnd w:id="0"/>
      <w:bookmarkEnd w:id="1"/>
    </w:p>
    <w:p w:rsidR="00FC2C18" w:rsidRDefault="00FC2C18" w:rsidP="00FC2C18">
      <w:pPr>
        <w:jc w:val="center"/>
        <w:rPr>
          <w:rFonts w:ascii="Times New Roman" w:hAnsi="Times New Roman"/>
          <w:b/>
          <w:sz w:val="28"/>
          <w:szCs w:val="28"/>
        </w:rPr>
      </w:pPr>
    </w:p>
    <w:p w:rsidR="00FC2C18" w:rsidRDefault="00914B40" w:rsidP="00191C0F">
      <w:pPr>
        <w:spacing w:after="0"/>
        <w:jc w:val="center"/>
        <w:rPr>
          <w:rFonts w:ascii="Times New Roman" w:hAnsi="Times New Roman"/>
          <w:b/>
          <w:sz w:val="28"/>
          <w:szCs w:val="28"/>
        </w:rPr>
      </w:pPr>
      <w:r>
        <w:rPr>
          <w:rFonts w:ascii="Times New Roman" w:hAnsi="Times New Roman"/>
          <w:b/>
          <w:sz w:val="28"/>
          <w:szCs w:val="28"/>
        </w:rPr>
        <w:t xml:space="preserve">ПОРЯДОК </w:t>
      </w:r>
    </w:p>
    <w:p w:rsidR="00C752D3" w:rsidRDefault="0098579D" w:rsidP="00191C0F">
      <w:pPr>
        <w:widowControl w:val="0"/>
        <w:autoSpaceDE w:val="0"/>
        <w:autoSpaceDN w:val="0"/>
        <w:spacing w:after="0" w:line="240" w:lineRule="auto"/>
        <w:ind w:left="798" w:right="909"/>
        <w:jc w:val="center"/>
        <w:rPr>
          <w:rFonts w:ascii="Times New Roman" w:eastAsia="Times New Roman" w:hAnsi="Times New Roman"/>
          <w:b/>
          <w:color w:val="231F20"/>
          <w:spacing w:val="-5"/>
          <w:sz w:val="28"/>
        </w:rPr>
      </w:pPr>
      <w:r>
        <w:rPr>
          <w:rFonts w:ascii="Times New Roman" w:eastAsia="Times New Roman" w:hAnsi="Times New Roman"/>
          <w:b/>
          <w:color w:val="231F20"/>
          <w:spacing w:val="-5"/>
          <w:sz w:val="28"/>
        </w:rPr>
        <w:t>впров</w:t>
      </w:r>
      <w:r w:rsidR="004863B2">
        <w:rPr>
          <w:rFonts w:ascii="Times New Roman" w:eastAsia="Times New Roman" w:hAnsi="Times New Roman"/>
          <w:b/>
          <w:color w:val="231F20"/>
          <w:spacing w:val="-5"/>
          <w:sz w:val="28"/>
        </w:rPr>
        <w:t>а</w:t>
      </w:r>
      <w:r>
        <w:rPr>
          <w:rFonts w:ascii="Times New Roman" w:eastAsia="Times New Roman" w:hAnsi="Times New Roman"/>
          <w:b/>
          <w:color w:val="231F20"/>
          <w:spacing w:val="-5"/>
          <w:sz w:val="28"/>
        </w:rPr>
        <w:t xml:space="preserve">дження </w:t>
      </w:r>
    </w:p>
    <w:p w:rsidR="0098579D" w:rsidRPr="0098579D" w:rsidRDefault="00C752D3" w:rsidP="00191C0F">
      <w:pPr>
        <w:widowControl w:val="0"/>
        <w:autoSpaceDE w:val="0"/>
        <w:autoSpaceDN w:val="0"/>
        <w:spacing w:after="0" w:line="240" w:lineRule="auto"/>
        <w:ind w:left="798" w:right="909"/>
        <w:jc w:val="center"/>
        <w:rPr>
          <w:rFonts w:ascii="Times New Roman" w:eastAsia="Times New Roman" w:hAnsi="Times New Roman"/>
          <w:b/>
          <w:sz w:val="28"/>
        </w:rPr>
      </w:pPr>
      <w:r>
        <w:rPr>
          <w:rFonts w:ascii="Times New Roman" w:eastAsia="Times New Roman" w:hAnsi="Times New Roman"/>
          <w:b/>
          <w:color w:val="231F20"/>
          <w:spacing w:val="-5"/>
          <w:sz w:val="28"/>
        </w:rPr>
        <w:t>Програми «Основи сім’ї»</w:t>
      </w:r>
    </w:p>
    <w:p w:rsidR="005666A7" w:rsidRDefault="0098579D" w:rsidP="00191C0F">
      <w:pPr>
        <w:widowControl w:val="0"/>
        <w:autoSpaceDE w:val="0"/>
        <w:autoSpaceDN w:val="0"/>
        <w:spacing w:before="14" w:after="0" w:line="249" w:lineRule="auto"/>
        <w:ind w:left="1240" w:right="1350"/>
        <w:jc w:val="center"/>
        <w:rPr>
          <w:rFonts w:ascii="Times New Roman" w:eastAsia="Times New Roman" w:hAnsi="Times New Roman"/>
          <w:b/>
          <w:color w:val="231F20"/>
          <w:w w:val="90"/>
          <w:sz w:val="28"/>
        </w:rPr>
      </w:pPr>
      <w:r w:rsidRPr="0098579D">
        <w:rPr>
          <w:rFonts w:ascii="Times New Roman" w:eastAsia="Times New Roman" w:hAnsi="Times New Roman"/>
          <w:b/>
          <w:color w:val="231F20"/>
          <w:w w:val="90"/>
          <w:sz w:val="28"/>
        </w:rPr>
        <w:t xml:space="preserve">для закладів загальної середньої та професійно-технічної освіти </w:t>
      </w:r>
    </w:p>
    <w:p w:rsidR="0098579D" w:rsidRDefault="0098579D" w:rsidP="00191C0F">
      <w:pPr>
        <w:widowControl w:val="0"/>
        <w:autoSpaceDE w:val="0"/>
        <w:autoSpaceDN w:val="0"/>
        <w:spacing w:before="14" w:after="0" w:line="249" w:lineRule="auto"/>
        <w:ind w:left="1240" w:right="1350"/>
        <w:jc w:val="center"/>
        <w:rPr>
          <w:rFonts w:ascii="Times New Roman" w:eastAsia="Times New Roman" w:hAnsi="Times New Roman"/>
          <w:b/>
          <w:color w:val="231F20"/>
          <w:sz w:val="28"/>
        </w:rPr>
      </w:pPr>
      <w:r w:rsidRPr="0098579D">
        <w:rPr>
          <w:rFonts w:ascii="Times New Roman" w:eastAsia="Times New Roman" w:hAnsi="Times New Roman"/>
          <w:b/>
          <w:color w:val="231F20"/>
          <w:w w:val="90"/>
          <w:sz w:val="28"/>
        </w:rPr>
        <w:t>(</w:t>
      </w:r>
      <w:r w:rsidRPr="0098579D">
        <w:rPr>
          <w:rFonts w:ascii="Times New Roman" w:eastAsia="Times New Roman" w:hAnsi="Times New Roman"/>
          <w:b/>
          <w:color w:val="231F20"/>
          <w:spacing w:val="-3"/>
          <w:sz w:val="28"/>
        </w:rPr>
        <w:t>10–11</w:t>
      </w:r>
      <w:r w:rsidRPr="0098579D">
        <w:rPr>
          <w:rFonts w:ascii="Times New Roman" w:eastAsia="Times New Roman" w:hAnsi="Times New Roman"/>
          <w:b/>
          <w:color w:val="231F20"/>
          <w:sz w:val="28"/>
        </w:rPr>
        <w:t>класи)</w:t>
      </w:r>
    </w:p>
    <w:p w:rsidR="005666A7" w:rsidRPr="004863B2" w:rsidRDefault="005666A7" w:rsidP="0098579D">
      <w:pPr>
        <w:widowControl w:val="0"/>
        <w:autoSpaceDE w:val="0"/>
        <w:autoSpaceDN w:val="0"/>
        <w:spacing w:before="14" w:after="0" w:line="249" w:lineRule="auto"/>
        <w:ind w:left="1240" w:right="1350"/>
        <w:jc w:val="center"/>
        <w:rPr>
          <w:rFonts w:ascii="Times New Roman" w:eastAsia="Times New Roman" w:hAnsi="Times New Roman"/>
          <w:b/>
          <w:color w:val="231F20"/>
          <w:sz w:val="32"/>
          <w:szCs w:val="24"/>
        </w:rPr>
      </w:pPr>
    </w:p>
    <w:p w:rsidR="005666A7" w:rsidRPr="004863B2" w:rsidRDefault="005666A7" w:rsidP="005666A7">
      <w:pPr>
        <w:pStyle w:val="a3"/>
        <w:widowControl w:val="0"/>
        <w:numPr>
          <w:ilvl w:val="0"/>
          <w:numId w:val="15"/>
        </w:numPr>
        <w:autoSpaceDE w:val="0"/>
        <w:autoSpaceDN w:val="0"/>
        <w:spacing w:before="14" w:after="0" w:line="249" w:lineRule="auto"/>
        <w:ind w:right="1350"/>
        <w:jc w:val="both"/>
        <w:rPr>
          <w:rFonts w:ascii="Times New Roman" w:eastAsia="Times New Roman" w:hAnsi="Times New Roman"/>
          <w:b/>
          <w:color w:val="231F20"/>
          <w:sz w:val="28"/>
          <w:szCs w:val="28"/>
        </w:rPr>
      </w:pPr>
      <w:r w:rsidRPr="004863B2">
        <w:rPr>
          <w:rFonts w:ascii="Times New Roman" w:eastAsia="Times New Roman" w:hAnsi="Times New Roman"/>
          <w:b/>
          <w:color w:val="231F20"/>
          <w:sz w:val="28"/>
          <w:szCs w:val="28"/>
        </w:rPr>
        <w:t xml:space="preserve">Загальні положення </w:t>
      </w:r>
    </w:p>
    <w:p w:rsidR="005666A7" w:rsidRDefault="005666A7" w:rsidP="00762D53">
      <w:pPr>
        <w:pStyle w:val="a3"/>
        <w:widowControl w:val="0"/>
        <w:numPr>
          <w:ilvl w:val="1"/>
          <w:numId w:val="15"/>
        </w:numPr>
        <w:tabs>
          <w:tab w:val="left" w:pos="567"/>
        </w:tabs>
        <w:autoSpaceDE w:val="0"/>
        <w:autoSpaceDN w:val="0"/>
        <w:spacing w:before="14" w:after="0"/>
        <w:ind w:left="0" w:right="22" w:firstLine="0"/>
        <w:jc w:val="both"/>
        <w:rPr>
          <w:rFonts w:ascii="Times New Roman" w:eastAsia="Times New Roman" w:hAnsi="Times New Roman"/>
          <w:color w:val="231F20"/>
          <w:sz w:val="24"/>
          <w:szCs w:val="24"/>
        </w:rPr>
      </w:pPr>
      <w:r w:rsidRPr="005666A7">
        <w:rPr>
          <w:rFonts w:ascii="Times New Roman" w:eastAsia="Times New Roman" w:hAnsi="Times New Roman"/>
          <w:color w:val="231F20"/>
          <w:sz w:val="24"/>
          <w:szCs w:val="24"/>
        </w:rPr>
        <w:t>Це</w:t>
      </w:r>
      <w:r w:rsidR="00914B40">
        <w:rPr>
          <w:rFonts w:ascii="Times New Roman" w:eastAsia="Times New Roman" w:hAnsi="Times New Roman"/>
          <w:color w:val="231F20"/>
          <w:sz w:val="24"/>
          <w:szCs w:val="24"/>
        </w:rPr>
        <w:t>й</w:t>
      </w:r>
      <w:r w:rsidR="002A7DB6">
        <w:rPr>
          <w:rFonts w:ascii="Times New Roman" w:eastAsia="Times New Roman" w:hAnsi="Times New Roman"/>
          <w:color w:val="231F20"/>
          <w:sz w:val="24"/>
          <w:szCs w:val="24"/>
        </w:rPr>
        <w:t>П</w:t>
      </w:r>
      <w:r w:rsidRPr="005666A7">
        <w:rPr>
          <w:rFonts w:ascii="Times New Roman" w:eastAsia="Times New Roman" w:hAnsi="Times New Roman"/>
          <w:color w:val="231F20"/>
          <w:sz w:val="24"/>
          <w:szCs w:val="24"/>
        </w:rPr>
        <w:t>о</w:t>
      </w:r>
      <w:r w:rsidR="00914B40">
        <w:rPr>
          <w:rFonts w:ascii="Times New Roman" w:eastAsia="Times New Roman" w:hAnsi="Times New Roman"/>
          <w:color w:val="231F20"/>
          <w:sz w:val="24"/>
          <w:szCs w:val="24"/>
        </w:rPr>
        <w:t>рядок</w:t>
      </w:r>
      <w:r>
        <w:rPr>
          <w:rFonts w:ascii="Times New Roman" w:eastAsia="Times New Roman" w:hAnsi="Times New Roman"/>
          <w:color w:val="231F20"/>
          <w:sz w:val="24"/>
          <w:szCs w:val="24"/>
        </w:rPr>
        <w:t xml:space="preserve">визначає мету, завдання, порядок організації та етапи впровадження програми «Основи сім’ї» для закладів загальної середньої та професійно-технічної освіти (10-11 класи) </w:t>
      </w:r>
      <w:r w:rsidR="00CB232B">
        <w:rPr>
          <w:rFonts w:ascii="Times New Roman" w:eastAsia="Times New Roman" w:hAnsi="Times New Roman"/>
          <w:color w:val="231F20"/>
          <w:sz w:val="24"/>
          <w:szCs w:val="24"/>
        </w:rPr>
        <w:t>Т</w:t>
      </w:r>
      <w:r>
        <w:rPr>
          <w:rFonts w:ascii="Times New Roman" w:eastAsia="Times New Roman" w:hAnsi="Times New Roman"/>
          <w:color w:val="231F20"/>
          <w:sz w:val="24"/>
          <w:szCs w:val="24"/>
        </w:rPr>
        <w:t>ернопільської міської територіальної громади (надалі - громади ).</w:t>
      </w:r>
    </w:p>
    <w:p w:rsidR="00CB232B" w:rsidRDefault="00914B40" w:rsidP="00C91190">
      <w:pPr>
        <w:pStyle w:val="a3"/>
        <w:widowControl w:val="0"/>
        <w:numPr>
          <w:ilvl w:val="1"/>
          <w:numId w:val="15"/>
        </w:numPr>
        <w:tabs>
          <w:tab w:val="left" w:pos="0"/>
        </w:tabs>
        <w:autoSpaceDE w:val="0"/>
        <w:autoSpaceDN w:val="0"/>
        <w:spacing w:before="14" w:after="0" w:line="249" w:lineRule="auto"/>
        <w:ind w:left="7" w:right="22" w:hanging="7"/>
        <w:jc w:val="both"/>
        <w:rPr>
          <w:rFonts w:ascii="Times New Roman" w:eastAsia="Times New Roman" w:hAnsi="Times New Roman"/>
          <w:color w:val="231F20"/>
          <w:sz w:val="24"/>
          <w:szCs w:val="24"/>
        </w:rPr>
      </w:pPr>
      <w:r>
        <w:rPr>
          <w:rFonts w:ascii="Times New Roman" w:eastAsia="Times New Roman" w:hAnsi="Times New Roman"/>
          <w:color w:val="231F20"/>
          <w:sz w:val="24"/>
          <w:szCs w:val="24"/>
        </w:rPr>
        <w:t xml:space="preserve">Цей Порядок </w:t>
      </w:r>
      <w:r w:rsidR="00CB232B" w:rsidRPr="00CB232B">
        <w:rPr>
          <w:rFonts w:ascii="Times New Roman" w:eastAsia="Times New Roman" w:hAnsi="Times New Roman"/>
          <w:color w:val="231F20"/>
          <w:sz w:val="24"/>
          <w:szCs w:val="24"/>
        </w:rPr>
        <w:t>розроблен</w:t>
      </w:r>
      <w:r>
        <w:rPr>
          <w:rFonts w:ascii="Times New Roman" w:eastAsia="Times New Roman" w:hAnsi="Times New Roman"/>
          <w:color w:val="231F20"/>
          <w:sz w:val="24"/>
          <w:szCs w:val="24"/>
        </w:rPr>
        <w:t>ий</w:t>
      </w:r>
      <w:r w:rsidR="00CB232B" w:rsidRPr="00CB232B">
        <w:rPr>
          <w:rFonts w:ascii="Times New Roman" w:eastAsia="Times New Roman" w:hAnsi="Times New Roman"/>
          <w:color w:val="231F20"/>
          <w:sz w:val="24"/>
          <w:szCs w:val="24"/>
        </w:rPr>
        <w:t xml:space="preserve"> у відповідь на актуальну потребу сучасної молодої людини до особистісного розвитку, формування життєвої, соціальної, громадянської компетентностей з питань шлюбу, сім’ї та батьківства</w:t>
      </w:r>
      <w:r w:rsidR="006F660D">
        <w:rPr>
          <w:rFonts w:ascii="Times New Roman" w:eastAsia="Times New Roman" w:hAnsi="Times New Roman"/>
          <w:color w:val="231F20"/>
          <w:sz w:val="24"/>
          <w:szCs w:val="24"/>
        </w:rPr>
        <w:t>.</w:t>
      </w:r>
    </w:p>
    <w:p w:rsidR="0098579D" w:rsidRPr="0040764F" w:rsidRDefault="00914B40" w:rsidP="00C91190">
      <w:pPr>
        <w:pStyle w:val="a3"/>
        <w:widowControl w:val="0"/>
        <w:numPr>
          <w:ilvl w:val="1"/>
          <w:numId w:val="15"/>
        </w:numPr>
        <w:tabs>
          <w:tab w:val="left" w:pos="0"/>
        </w:tabs>
        <w:autoSpaceDE w:val="0"/>
        <w:autoSpaceDN w:val="0"/>
        <w:spacing w:before="14" w:after="0" w:line="249" w:lineRule="auto"/>
        <w:ind w:left="0" w:right="22" w:firstLine="0"/>
        <w:jc w:val="both"/>
        <w:rPr>
          <w:rFonts w:ascii="Times New Roman" w:eastAsia="Times New Roman" w:hAnsi="Times New Roman"/>
          <w:b/>
          <w:sz w:val="28"/>
        </w:rPr>
      </w:pPr>
      <w:r>
        <w:rPr>
          <w:rFonts w:ascii="Times New Roman" w:eastAsia="Times New Roman" w:hAnsi="Times New Roman"/>
          <w:color w:val="231F20"/>
          <w:sz w:val="24"/>
          <w:szCs w:val="24"/>
        </w:rPr>
        <w:t xml:space="preserve">Програма «Основи сім’ї» </w:t>
      </w:r>
      <w:r w:rsidR="00F07F63" w:rsidRPr="00C91190">
        <w:rPr>
          <w:rFonts w:ascii="Times New Roman" w:eastAsia="Times New Roman" w:hAnsi="Times New Roman"/>
          <w:color w:val="231F20"/>
          <w:sz w:val="24"/>
          <w:szCs w:val="24"/>
        </w:rPr>
        <w:t>може реалізуватися як курс за вибором, факультатив у закладах загальної середньої</w:t>
      </w:r>
      <w:r w:rsidR="00C91190">
        <w:rPr>
          <w:rFonts w:ascii="Times New Roman" w:eastAsia="Times New Roman" w:hAnsi="Times New Roman"/>
          <w:color w:val="231F20"/>
          <w:sz w:val="24"/>
          <w:szCs w:val="24"/>
        </w:rPr>
        <w:t xml:space="preserve"> та професійно-технічної </w:t>
      </w:r>
      <w:r w:rsidR="00F07F63" w:rsidRPr="00C91190">
        <w:rPr>
          <w:rFonts w:ascii="Times New Roman" w:eastAsia="Times New Roman" w:hAnsi="Times New Roman"/>
          <w:color w:val="231F20"/>
          <w:sz w:val="24"/>
          <w:szCs w:val="24"/>
        </w:rPr>
        <w:t xml:space="preserve">освіти, в гуртковій роботі, за рахунок класних годин, годин психолога. </w:t>
      </w:r>
    </w:p>
    <w:p w:rsidR="0040764F" w:rsidRPr="0040764F" w:rsidRDefault="0040764F" w:rsidP="0040764F">
      <w:pPr>
        <w:pStyle w:val="a3"/>
        <w:numPr>
          <w:ilvl w:val="1"/>
          <w:numId w:val="15"/>
        </w:numPr>
        <w:ind w:left="7" w:hanging="7"/>
        <w:rPr>
          <w:rFonts w:ascii="Times New Roman" w:eastAsia="Times New Roman" w:hAnsi="Times New Roman"/>
          <w:sz w:val="24"/>
          <w:szCs w:val="24"/>
        </w:rPr>
      </w:pPr>
      <w:r w:rsidRPr="0040764F">
        <w:rPr>
          <w:rFonts w:ascii="Times New Roman" w:eastAsia="Times New Roman" w:hAnsi="Times New Roman"/>
          <w:sz w:val="24"/>
          <w:szCs w:val="24"/>
        </w:rPr>
        <w:t>Загальний обсяг навчального часу становить 70 годин</w:t>
      </w:r>
      <w:r w:rsidR="00521283">
        <w:rPr>
          <w:rFonts w:ascii="Times New Roman" w:eastAsia="Times New Roman" w:hAnsi="Times New Roman"/>
          <w:sz w:val="24"/>
          <w:szCs w:val="24"/>
        </w:rPr>
        <w:t xml:space="preserve">по </w:t>
      </w:r>
      <w:bookmarkStart w:id="2" w:name="_GoBack"/>
      <w:bookmarkEnd w:id="2"/>
      <w:r w:rsidR="00521283">
        <w:rPr>
          <w:rFonts w:ascii="Times New Roman" w:eastAsia="Times New Roman" w:hAnsi="Times New Roman"/>
          <w:sz w:val="24"/>
          <w:szCs w:val="24"/>
        </w:rPr>
        <w:t>0,5 год. в тиждень</w:t>
      </w:r>
      <w:r>
        <w:rPr>
          <w:rFonts w:ascii="Times New Roman" w:eastAsia="Times New Roman" w:hAnsi="Times New Roman"/>
          <w:sz w:val="24"/>
          <w:szCs w:val="24"/>
        </w:rPr>
        <w:t>(10 кл.-35 год.; 11 кл. – 35 год.)</w:t>
      </w:r>
      <w:r w:rsidRPr="0040764F">
        <w:rPr>
          <w:rFonts w:ascii="Times New Roman" w:eastAsia="Times New Roman" w:hAnsi="Times New Roman"/>
          <w:sz w:val="24"/>
          <w:szCs w:val="24"/>
        </w:rPr>
        <w:t xml:space="preserve">. Кількість годин на вивчення кожної теми вчителі можуть визначати самостійно, враховуючи підготовленість класу та </w:t>
      </w:r>
      <w:r>
        <w:rPr>
          <w:rFonts w:ascii="Times New Roman" w:eastAsia="Times New Roman" w:hAnsi="Times New Roman"/>
          <w:sz w:val="24"/>
          <w:szCs w:val="24"/>
        </w:rPr>
        <w:t xml:space="preserve">вікові </w:t>
      </w:r>
      <w:r w:rsidRPr="0040764F">
        <w:rPr>
          <w:rFonts w:ascii="Times New Roman" w:eastAsia="Times New Roman" w:hAnsi="Times New Roman"/>
          <w:sz w:val="24"/>
          <w:szCs w:val="24"/>
        </w:rPr>
        <w:t>особливості.</w:t>
      </w:r>
    </w:p>
    <w:p w:rsidR="0040764F" w:rsidRDefault="00521283" w:rsidP="00C91190">
      <w:pPr>
        <w:pStyle w:val="a3"/>
        <w:widowControl w:val="0"/>
        <w:numPr>
          <w:ilvl w:val="1"/>
          <w:numId w:val="15"/>
        </w:numPr>
        <w:tabs>
          <w:tab w:val="left" w:pos="0"/>
        </w:tabs>
        <w:autoSpaceDE w:val="0"/>
        <w:autoSpaceDN w:val="0"/>
        <w:spacing w:before="14" w:after="0" w:line="249" w:lineRule="auto"/>
        <w:ind w:left="0" w:right="22" w:firstLine="0"/>
        <w:jc w:val="both"/>
        <w:rPr>
          <w:rFonts w:ascii="Times New Roman" w:eastAsia="Times New Roman" w:hAnsi="Times New Roman"/>
          <w:sz w:val="24"/>
          <w:szCs w:val="24"/>
        </w:rPr>
      </w:pPr>
      <w:r w:rsidRPr="00521283">
        <w:rPr>
          <w:rFonts w:ascii="Times New Roman" w:eastAsia="Times New Roman" w:hAnsi="Times New Roman"/>
          <w:sz w:val="24"/>
          <w:szCs w:val="24"/>
        </w:rPr>
        <w:t>Відповідальний виконавець</w:t>
      </w:r>
      <w:r>
        <w:rPr>
          <w:rFonts w:ascii="Times New Roman" w:eastAsia="Times New Roman" w:hAnsi="Times New Roman"/>
          <w:sz w:val="24"/>
          <w:szCs w:val="24"/>
        </w:rPr>
        <w:t xml:space="preserve"> за впровадження програми в громаді – Тернопільський комунальний методичний центр науково-освітніх інновацій та моніторингу. </w:t>
      </w:r>
    </w:p>
    <w:p w:rsidR="004863B2" w:rsidRPr="00521283" w:rsidRDefault="004863B2" w:rsidP="004863B2">
      <w:pPr>
        <w:pStyle w:val="a3"/>
        <w:widowControl w:val="0"/>
        <w:tabs>
          <w:tab w:val="left" w:pos="0"/>
        </w:tabs>
        <w:autoSpaceDE w:val="0"/>
        <w:autoSpaceDN w:val="0"/>
        <w:spacing w:before="14" w:after="0" w:line="249" w:lineRule="auto"/>
        <w:ind w:left="0" w:right="22"/>
        <w:jc w:val="both"/>
        <w:rPr>
          <w:rFonts w:ascii="Times New Roman" w:eastAsia="Times New Roman" w:hAnsi="Times New Roman"/>
          <w:sz w:val="24"/>
          <w:szCs w:val="24"/>
        </w:rPr>
      </w:pPr>
    </w:p>
    <w:p w:rsidR="00CC12D6" w:rsidRPr="004863B2" w:rsidRDefault="00CC12D6" w:rsidP="00CC12D6">
      <w:pPr>
        <w:pStyle w:val="a3"/>
        <w:widowControl w:val="0"/>
        <w:numPr>
          <w:ilvl w:val="0"/>
          <w:numId w:val="15"/>
        </w:numPr>
        <w:tabs>
          <w:tab w:val="left" w:pos="0"/>
        </w:tabs>
        <w:autoSpaceDE w:val="0"/>
        <w:autoSpaceDN w:val="0"/>
        <w:spacing w:before="14" w:after="0" w:line="249" w:lineRule="auto"/>
        <w:ind w:right="22"/>
        <w:rPr>
          <w:rFonts w:ascii="Times New Roman" w:eastAsia="Times New Roman" w:hAnsi="Times New Roman"/>
          <w:b/>
          <w:sz w:val="28"/>
          <w:szCs w:val="28"/>
        </w:rPr>
      </w:pPr>
      <w:r w:rsidRPr="004863B2">
        <w:rPr>
          <w:rFonts w:ascii="Times New Roman" w:eastAsia="Times New Roman" w:hAnsi="Times New Roman"/>
          <w:b/>
          <w:color w:val="231F20"/>
          <w:sz w:val="28"/>
          <w:szCs w:val="28"/>
        </w:rPr>
        <w:t xml:space="preserve">Мета, завдання програми </w:t>
      </w:r>
    </w:p>
    <w:p w:rsidR="00CC12D6" w:rsidRDefault="00CC12D6" w:rsidP="00CC12D6">
      <w:pPr>
        <w:pStyle w:val="a3"/>
        <w:widowControl w:val="0"/>
        <w:numPr>
          <w:ilvl w:val="1"/>
          <w:numId w:val="15"/>
        </w:numPr>
        <w:tabs>
          <w:tab w:val="left" w:pos="0"/>
        </w:tabs>
        <w:autoSpaceDE w:val="0"/>
        <w:autoSpaceDN w:val="0"/>
        <w:spacing w:before="14" w:after="0" w:line="249" w:lineRule="auto"/>
        <w:ind w:left="0" w:right="22" w:firstLine="0"/>
        <w:jc w:val="both"/>
        <w:rPr>
          <w:rFonts w:ascii="Times New Roman" w:eastAsia="Times New Roman" w:hAnsi="Times New Roman"/>
          <w:sz w:val="24"/>
          <w:szCs w:val="24"/>
        </w:rPr>
      </w:pPr>
      <w:r w:rsidRPr="00CC12D6">
        <w:rPr>
          <w:rFonts w:ascii="Times New Roman" w:eastAsia="Times New Roman" w:hAnsi="Times New Roman"/>
          <w:sz w:val="24"/>
          <w:szCs w:val="24"/>
        </w:rPr>
        <w:t>Основною метою програми «Основи сім’ї» є особистісний розвиток учнів, формування в них життєвої, соціальної, громадянської компетентностей з питань шлюбу, сім’ї та батьківства; підвищення цінності любові як базового почуття, що сприяє розбудові гармонійних сімейних (чоловічо-жіночих і дитячо-батьківських) стосунків.</w:t>
      </w:r>
    </w:p>
    <w:p w:rsidR="00CC12D6" w:rsidRPr="00CC12D6" w:rsidRDefault="00CC12D6" w:rsidP="00CC12D6">
      <w:pPr>
        <w:pStyle w:val="a3"/>
        <w:widowControl w:val="0"/>
        <w:numPr>
          <w:ilvl w:val="1"/>
          <w:numId w:val="15"/>
        </w:numPr>
        <w:tabs>
          <w:tab w:val="left" w:pos="0"/>
        </w:tabs>
        <w:autoSpaceDE w:val="0"/>
        <w:autoSpaceDN w:val="0"/>
        <w:spacing w:before="14" w:after="0" w:line="249" w:lineRule="auto"/>
        <w:ind w:left="0" w:right="22" w:firstLine="0"/>
        <w:jc w:val="both"/>
        <w:rPr>
          <w:rFonts w:ascii="Times New Roman" w:eastAsia="Times New Roman" w:hAnsi="Times New Roman"/>
          <w:sz w:val="24"/>
          <w:szCs w:val="24"/>
        </w:rPr>
      </w:pPr>
      <w:r w:rsidRPr="00CC12D6">
        <w:rPr>
          <w:rFonts w:ascii="Times New Roman" w:eastAsia="Times New Roman" w:hAnsi="Times New Roman"/>
          <w:sz w:val="24"/>
          <w:szCs w:val="24"/>
        </w:rPr>
        <w:t>Досягнення  зазначеної мети передбачає вирішення таких завдань:</w:t>
      </w:r>
    </w:p>
    <w:p w:rsidR="00CC12D6" w:rsidRDefault="00CC12D6" w:rsidP="00CC12D6">
      <w:pPr>
        <w:pStyle w:val="a3"/>
        <w:widowControl w:val="0"/>
        <w:numPr>
          <w:ilvl w:val="2"/>
          <w:numId w:val="15"/>
        </w:numPr>
        <w:tabs>
          <w:tab w:val="left" w:pos="567"/>
        </w:tabs>
        <w:autoSpaceDE w:val="0"/>
        <w:autoSpaceDN w:val="0"/>
        <w:spacing w:before="14" w:after="0" w:line="249" w:lineRule="auto"/>
        <w:ind w:left="567" w:right="22" w:firstLine="0"/>
        <w:jc w:val="both"/>
        <w:rPr>
          <w:rFonts w:ascii="Times New Roman" w:eastAsia="Times New Roman" w:hAnsi="Times New Roman"/>
          <w:sz w:val="24"/>
          <w:szCs w:val="24"/>
        </w:rPr>
      </w:pPr>
      <w:r>
        <w:rPr>
          <w:rFonts w:ascii="Times New Roman" w:eastAsia="Times New Roman" w:hAnsi="Times New Roman"/>
          <w:sz w:val="24"/>
          <w:szCs w:val="24"/>
        </w:rPr>
        <w:t>Ф</w:t>
      </w:r>
      <w:r w:rsidRPr="00CC12D6">
        <w:rPr>
          <w:rFonts w:ascii="Times New Roman" w:eastAsia="Times New Roman" w:hAnsi="Times New Roman"/>
          <w:sz w:val="24"/>
          <w:szCs w:val="24"/>
        </w:rPr>
        <w:t xml:space="preserve">ормування життєвих, соціальних, громадянських компетентностей учнів у їх ціннісному ставленні до шлюбу, </w:t>
      </w:r>
      <w:r w:rsidR="006F660D">
        <w:rPr>
          <w:rFonts w:ascii="Times New Roman" w:eastAsia="Times New Roman" w:hAnsi="Times New Roman"/>
          <w:sz w:val="24"/>
          <w:szCs w:val="24"/>
        </w:rPr>
        <w:t>по</w:t>
      </w:r>
      <w:r w:rsidRPr="00CC12D6">
        <w:rPr>
          <w:rFonts w:ascii="Times New Roman" w:eastAsia="Times New Roman" w:hAnsi="Times New Roman"/>
          <w:sz w:val="24"/>
          <w:szCs w:val="24"/>
        </w:rPr>
        <w:t>дружнього життя, батьківства</w:t>
      </w:r>
      <w:r>
        <w:rPr>
          <w:rFonts w:ascii="Times New Roman" w:eastAsia="Times New Roman" w:hAnsi="Times New Roman"/>
          <w:sz w:val="24"/>
          <w:szCs w:val="24"/>
        </w:rPr>
        <w:t>.</w:t>
      </w:r>
    </w:p>
    <w:p w:rsidR="00CC12D6" w:rsidRPr="00CC12D6" w:rsidRDefault="00CC12D6" w:rsidP="00CC12D6">
      <w:pPr>
        <w:pStyle w:val="a3"/>
        <w:widowControl w:val="0"/>
        <w:numPr>
          <w:ilvl w:val="2"/>
          <w:numId w:val="15"/>
        </w:numPr>
        <w:tabs>
          <w:tab w:val="left" w:pos="567"/>
        </w:tabs>
        <w:autoSpaceDE w:val="0"/>
        <w:autoSpaceDN w:val="0"/>
        <w:spacing w:before="14" w:after="0" w:line="249" w:lineRule="auto"/>
        <w:ind w:left="567" w:right="22" w:firstLine="0"/>
        <w:jc w:val="both"/>
        <w:rPr>
          <w:rFonts w:ascii="Times New Roman" w:eastAsia="Times New Roman" w:hAnsi="Times New Roman"/>
          <w:sz w:val="24"/>
          <w:szCs w:val="24"/>
        </w:rPr>
      </w:pPr>
      <w:r w:rsidRPr="00CC12D6">
        <w:rPr>
          <w:rFonts w:ascii="Times New Roman" w:eastAsia="Times New Roman" w:hAnsi="Times New Roman"/>
          <w:sz w:val="24"/>
          <w:szCs w:val="24"/>
        </w:rPr>
        <w:t>Актуалізація потреби в самовдосконаленні й розвитку особистісних якостей, необхідних для майбутнього сімейного життя.</w:t>
      </w:r>
    </w:p>
    <w:p w:rsidR="00CC12D6" w:rsidRPr="00CC12D6" w:rsidRDefault="00CC12D6" w:rsidP="00CC12D6">
      <w:pPr>
        <w:pStyle w:val="a3"/>
        <w:widowControl w:val="0"/>
        <w:numPr>
          <w:ilvl w:val="2"/>
          <w:numId w:val="15"/>
        </w:numPr>
        <w:tabs>
          <w:tab w:val="left" w:pos="567"/>
        </w:tabs>
        <w:autoSpaceDE w:val="0"/>
        <w:autoSpaceDN w:val="0"/>
        <w:spacing w:before="14" w:after="0" w:line="249" w:lineRule="auto"/>
        <w:ind w:left="567" w:right="22" w:firstLine="0"/>
        <w:jc w:val="both"/>
        <w:rPr>
          <w:rFonts w:ascii="Times New Roman" w:eastAsia="Times New Roman" w:hAnsi="Times New Roman"/>
          <w:sz w:val="24"/>
          <w:szCs w:val="24"/>
        </w:rPr>
      </w:pPr>
      <w:r w:rsidRPr="00CC12D6">
        <w:rPr>
          <w:rFonts w:ascii="Times New Roman" w:eastAsia="Times New Roman" w:hAnsi="Times New Roman"/>
          <w:sz w:val="24"/>
          <w:szCs w:val="24"/>
        </w:rPr>
        <w:t>Виховання соціально активної особистості, здатної шанобливо ставитися до членів родини та представників іншої статі; розуміти значення життя як найвищої цінності</w:t>
      </w:r>
      <w:r w:rsidR="003F4E5A">
        <w:rPr>
          <w:rFonts w:ascii="Times New Roman" w:eastAsia="Times New Roman" w:hAnsi="Times New Roman"/>
          <w:sz w:val="24"/>
          <w:szCs w:val="24"/>
        </w:rPr>
        <w:t>.</w:t>
      </w:r>
    </w:p>
    <w:p w:rsidR="00CC12D6" w:rsidRPr="00CC12D6" w:rsidRDefault="00CC12D6" w:rsidP="00CC12D6">
      <w:pPr>
        <w:pStyle w:val="a3"/>
        <w:widowControl w:val="0"/>
        <w:numPr>
          <w:ilvl w:val="2"/>
          <w:numId w:val="15"/>
        </w:numPr>
        <w:tabs>
          <w:tab w:val="left" w:pos="567"/>
        </w:tabs>
        <w:autoSpaceDE w:val="0"/>
        <w:autoSpaceDN w:val="0"/>
        <w:spacing w:before="14" w:after="0" w:line="249" w:lineRule="auto"/>
        <w:ind w:left="567" w:right="22" w:firstLine="0"/>
        <w:jc w:val="both"/>
        <w:rPr>
          <w:rFonts w:ascii="Times New Roman" w:eastAsia="Times New Roman" w:hAnsi="Times New Roman"/>
          <w:sz w:val="24"/>
          <w:szCs w:val="24"/>
        </w:rPr>
      </w:pPr>
      <w:r>
        <w:rPr>
          <w:rFonts w:ascii="Times New Roman" w:eastAsia="Times New Roman" w:hAnsi="Times New Roman"/>
          <w:sz w:val="24"/>
          <w:szCs w:val="24"/>
        </w:rPr>
        <w:t>О</w:t>
      </w:r>
      <w:r w:rsidRPr="00CC12D6">
        <w:rPr>
          <w:rFonts w:ascii="Times New Roman" w:eastAsia="Times New Roman" w:hAnsi="Times New Roman"/>
          <w:sz w:val="24"/>
          <w:szCs w:val="24"/>
        </w:rPr>
        <w:t>володіння учнями знаннями щодо створення та розвитку щасливої сім’ї, джерелом якої є любов</w:t>
      </w:r>
      <w:r w:rsidR="003F4E5A">
        <w:rPr>
          <w:rFonts w:ascii="Times New Roman" w:eastAsia="Times New Roman" w:hAnsi="Times New Roman"/>
          <w:sz w:val="24"/>
          <w:szCs w:val="24"/>
        </w:rPr>
        <w:t>.</w:t>
      </w:r>
    </w:p>
    <w:p w:rsidR="00CC12D6" w:rsidRPr="00CC12D6" w:rsidRDefault="00CC12D6" w:rsidP="00CC12D6">
      <w:pPr>
        <w:pStyle w:val="a3"/>
        <w:widowControl w:val="0"/>
        <w:numPr>
          <w:ilvl w:val="2"/>
          <w:numId w:val="15"/>
        </w:numPr>
        <w:tabs>
          <w:tab w:val="left" w:pos="567"/>
        </w:tabs>
        <w:autoSpaceDE w:val="0"/>
        <w:autoSpaceDN w:val="0"/>
        <w:spacing w:before="14" w:after="0" w:line="249" w:lineRule="auto"/>
        <w:ind w:left="567" w:right="22" w:firstLine="0"/>
        <w:jc w:val="both"/>
        <w:rPr>
          <w:rFonts w:ascii="Times New Roman" w:eastAsia="Times New Roman" w:hAnsi="Times New Roman"/>
          <w:sz w:val="24"/>
          <w:szCs w:val="24"/>
        </w:rPr>
      </w:pPr>
      <w:r>
        <w:rPr>
          <w:rFonts w:ascii="Times New Roman" w:eastAsia="Times New Roman" w:hAnsi="Times New Roman"/>
          <w:sz w:val="24"/>
          <w:szCs w:val="24"/>
        </w:rPr>
        <w:t>Р</w:t>
      </w:r>
      <w:r w:rsidRPr="00CC12D6">
        <w:rPr>
          <w:rFonts w:ascii="Times New Roman" w:eastAsia="Times New Roman" w:hAnsi="Times New Roman"/>
          <w:sz w:val="24"/>
          <w:szCs w:val="24"/>
        </w:rPr>
        <w:t>озвиток навичок взаємодії в сім’ї, колективі, суспільстві через активне спілкування із соціальним оточенням, накопичення досвіду комунікативної діяльності, співпереживання і солідарності з іншими людьми</w:t>
      </w:r>
      <w:r w:rsidR="003F4E5A">
        <w:rPr>
          <w:rFonts w:ascii="Times New Roman" w:eastAsia="Times New Roman" w:hAnsi="Times New Roman"/>
          <w:sz w:val="24"/>
          <w:szCs w:val="24"/>
        </w:rPr>
        <w:t>.</w:t>
      </w:r>
    </w:p>
    <w:p w:rsidR="00CC12D6" w:rsidRPr="00CC12D6" w:rsidRDefault="00CC12D6" w:rsidP="00CC12D6">
      <w:pPr>
        <w:pStyle w:val="a3"/>
        <w:widowControl w:val="0"/>
        <w:numPr>
          <w:ilvl w:val="2"/>
          <w:numId w:val="15"/>
        </w:numPr>
        <w:tabs>
          <w:tab w:val="left" w:pos="567"/>
        </w:tabs>
        <w:autoSpaceDE w:val="0"/>
        <w:autoSpaceDN w:val="0"/>
        <w:spacing w:before="14" w:after="0" w:line="249" w:lineRule="auto"/>
        <w:ind w:left="567" w:right="22" w:firstLine="0"/>
        <w:jc w:val="both"/>
        <w:rPr>
          <w:rFonts w:ascii="Times New Roman" w:eastAsia="Times New Roman" w:hAnsi="Times New Roman"/>
          <w:sz w:val="24"/>
          <w:szCs w:val="24"/>
        </w:rPr>
      </w:pPr>
      <w:r>
        <w:rPr>
          <w:rFonts w:ascii="Times New Roman" w:eastAsia="Times New Roman" w:hAnsi="Times New Roman"/>
          <w:sz w:val="24"/>
          <w:szCs w:val="24"/>
        </w:rPr>
        <w:t>О</w:t>
      </w:r>
      <w:r w:rsidRPr="00CC12D6">
        <w:rPr>
          <w:rFonts w:ascii="Times New Roman" w:eastAsia="Times New Roman" w:hAnsi="Times New Roman"/>
          <w:sz w:val="24"/>
          <w:szCs w:val="24"/>
        </w:rPr>
        <w:t>володіння учнями знаннями з сімейної педагогіки щодо ефективного і відповідального батьківства</w:t>
      </w:r>
      <w:r w:rsidR="003F4E5A">
        <w:rPr>
          <w:rFonts w:ascii="Times New Roman" w:eastAsia="Times New Roman" w:hAnsi="Times New Roman"/>
          <w:sz w:val="24"/>
          <w:szCs w:val="24"/>
        </w:rPr>
        <w:t>.</w:t>
      </w:r>
    </w:p>
    <w:p w:rsidR="00CC12D6" w:rsidRPr="00CC12D6" w:rsidRDefault="00CC12D6" w:rsidP="00CC12D6">
      <w:pPr>
        <w:pStyle w:val="a3"/>
        <w:widowControl w:val="0"/>
        <w:numPr>
          <w:ilvl w:val="2"/>
          <w:numId w:val="15"/>
        </w:numPr>
        <w:tabs>
          <w:tab w:val="left" w:pos="567"/>
        </w:tabs>
        <w:autoSpaceDE w:val="0"/>
        <w:autoSpaceDN w:val="0"/>
        <w:spacing w:before="14" w:after="0" w:line="249" w:lineRule="auto"/>
        <w:ind w:left="567" w:right="22" w:firstLine="0"/>
        <w:jc w:val="both"/>
        <w:rPr>
          <w:rFonts w:ascii="Times New Roman" w:eastAsia="Times New Roman" w:hAnsi="Times New Roman"/>
          <w:sz w:val="24"/>
          <w:szCs w:val="24"/>
        </w:rPr>
      </w:pPr>
      <w:r>
        <w:rPr>
          <w:rFonts w:ascii="Times New Roman" w:eastAsia="Times New Roman" w:hAnsi="Times New Roman"/>
          <w:sz w:val="24"/>
          <w:szCs w:val="24"/>
        </w:rPr>
        <w:lastRenderedPageBreak/>
        <w:t>Ф</w:t>
      </w:r>
      <w:r w:rsidRPr="00CC12D6">
        <w:rPr>
          <w:rFonts w:ascii="Times New Roman" w:eastAsia="Times New Roman" w:hAnsi="Times New Roman"/>
          <w:sz w:val="24"/>
          <w:szCs w:val="24"/>
        </w:rPr>
        <w:t>ормування вміння самостійно приймати рішення щодо власної поведінки в різноманітних життєвих ситуаціях майбутнього сімейного життя</w:t>
      </w:r>
      <w:r w:rsidR="003F4E5A">
        <w:rPr>
          <w:rFonts w:ascii="Times New Roman" w:eastAsia="Times New Roman" w:hAnsi="Times New Roman"/>
          <w:sz w:val="24"/>
          <w:szCs w:val="24"/>
        </w:rPr>
        <w:t>.</w:t>
      </w:r>
    </w:p>
    <w:p w:rsidR="00CC12D6" w:rsidRPr="00B8536B" w:rsidRDefault="00B8536B" w:rsidP="00B8536B">
      <w:pPr>
        <w:pStyle w:val="a3"/>
        <w:widowControl w:val="0"/>
        <w:numPr>
          <w:ilvl w:val="2"/>
          <w:numId w:val="15"/>
        </w:numPr>
        <w:tabs>
          <w:tab w:val="left" w:pos="567"/>
        </w:tabs>
        <w:autoSpaceDE w:val="0"/>
        <w:autoSpaceDN w:val="0"/>
        <w:spacing w:before="14" w:after="0" w:line="249" w:lineRule="auto"/>
        <w:ind w:left="567" w:right="22" w:firstLine="0"/>
        <w:jc w:val="both"/>
        <w:rPr>
          <w:rFonts w:ascii="Times New Roman" w:eastAsia="Times New Roman" w:hAnsi="Times New Roman"/>
          <w:sz w:val="24"/>
          <w:szCs w:val="24"/>
        </w:rPr>
      </w:pPr>
      <w:r>
        <w:rPr>
          <w:rFonts w:ascii="Times New Roman" w:eastAsia="Times New Roman" w:hAnsi="Times New Roman"/>
          <w:sz w:val="24"/>
          <w:szCs w:val="24"/>
        </w:rPr>
        <w:t>П</w:t>
      </w:r>
      <w:r w:rsidR="00CC12D6" w:rsidRPr="00B8536B">
        <w:rPr>
          <w:rFonts w:ascii="Times New Roman" w:eastAsia="Times New Roman" w:hAnsi="Times New Roman"/>
          <w:sz w:val="24"/>
          <w:szCs w:val="24"/>
        </w:rPr>
        <w:t>ідготовка молоді до сімейного життя, статеве виховання в нерозривному зв’язку з моральним вихованням</w:t>
      </w:r>
      <w:r w:rsidR="003F4E5A">
        <w:rPr>
          <w:rFonts w:ascii="Times New Roman" w:eastAsia="Times New Roman" w:hAnsi="Times New Roman"/>
          <w:sz w:val="24"/>
          <w:szCs w:val="24"/>
        </w:rPr>
        <w:t>.</w:t>
      </w:r>
    </w:p>
    <w:p w:rsidR="00CC12D6" w:rsidRPr="00B8536B" w:rsidRDefault="00B8536B" w:rsidP="00B8536B">
      <w:pPr>
        <w:pStyle w:val="a3"/>
        <w:widowControl w:val="0"/>
        <w:numPr>
          <w:ilvl w:val="2"/>
          <w:numId w:val="15"/>
        </w:numPr>
        <w:tabs>
          <w:tab w:val="left" w:pos="567"/>
        </w:tabs>
        <w:autoSpaceDE w:val="0"/>
        <w:autoSpaceDN w:val="0"/>
        <w:spacing w:before="14" w:after="0" w:line="249" w:lineRule="auto"/>
        <w:ind w:left="567" w:right="22" w:firstLine="0"/>
        <w:jc w:val="both"/>
        <w:rPr>
          <w:rFonts w:ascii="Times New Roman" w:eastAsia="Times New Roman" w:hAnsi="Times New Roman"/>
          <w:sz w:val="24"/>
          <w:szCs w:val="24"/>
        </w:rPr>
      </w:pPr>
      <w:r>
        <w:rPr>
          <w:rFonts w:ascii="Times New Roman" w:eastAsia="Times New Roman" w:hAnsi="Times New Roman"/>
          <w:sz w:val="24"/>
          <w:szCs w:val="24"/>
        </w:rPr>
        <w:t>О</w:t>
      </w:r>
      <w:r w:rsidR="00CC12D6" w:rsidRPr="00B8536B">
        <w:rPr>
          <w:rFonts w:ascii="Times New Roman" w:eastAsia="Times New Roman" w:hAnsi="Times New Roman"/>
          <w:sz w:val="24"/>
          <w:szCs w:val="24"/>
        </w:rPr>
        <w:t>панування учнями базових знань з біоетики, що стосуються питань статевого життя, сім’ї та батьківства.</w:t>
      </w:r>
    </w:p>
    <w:p w:rsidR="00CC12D6" w:rsidRPr="003C12B3" w:rsidRDefault="003C12B3" w:rsidP="003C12B3">
      <w:pPr>
        <w:widowControl w:val="0"/>
        <w:tabs>
          <w:tab w:val="left" w:pos="567"/>
        </w:tabs>
        <w:autoSpaceDE w:val="0"/>
        <w:autoSpaceDN w:val="0"/>
        <w:spacing w:before="14" w:after="0" w:line="249" w:lineRule="auto"/>
        <w:ind w:left="567" w:right="22"/>
        <w:jc w:val="both"/>
        <w:rPr>
          <w:rFonts w:ascii="Times New Roman" w:eastAsia="Times New Roman" w:hAnsi="Times New Roman"/>
          <w:sz w:val="24"/>
          <w:szCs w:val="24"/>
        </w:rPr>
      </w:pPr>
      <w:r>
        <w:rPr>
          <w:rFonts w:ascii="Times New Roman" w:eastAsia="Times New Roman" w:hAnsi="Times New Roman"/>
          <w:sz w:val="24"/>
          <w:szCs w:val="24"/>
        </w:rPr>
        <w:t>2.2.1</w:t>
      </w:r>
      <w:r w:rsidR="003F4E5A">
        <w:rPr>
          <w:rFonts w:ascii="Times New Roman" w:eastAsia="Times New Roman" w:hAnsi="Times New Roman"/>
          <w:sz w:val="24"/>
          <w:szCs w:val="24"/>
        </w:rPr>
        <w:t>0</w:t>
      </w:r>
      <w:r>
        <w:rPr>
          <w:rFonts w:ascii="Times New Roman" w:eastAsia="Times New Roman" w:hAnsi="Times New Roman"/>
          <w:sz w:val="24"/>
          <w:szCs w:val="24"/>
        </w:rPr>
        <w:t>.</w:t>
      </w:r>
      <w:r w:rsidRPr="003C12B3">
        <w:rPr>
          <w:rFonts w:ascii="Times New Roman" w:eastAsia="Times New Roman" w:hAnsi="Times New Roman"/>
          <w:sz w:val="24"/>
          <w:szCs w:val="24"/>
        </w:rPr>
        <w:t>Ф</w:t>
      </w:r>
      <w:r w:rsidR="00CC12D6" w:rsidRPr="003C12B3">
        <w:rPr>
          <w:rFonts w:ascii="Times New Roman" w:eastAsia="Times New Roman" w:hAnsi="Times New Roman"/>
          <w:sz w:val="24"/>
          <w:szCs w:val="24"/>
        </w:rPr>
        <w:t>ормування в учнів мотивації щодо дбайливого ставлення  до свого життя і життя оточуючих людей, родини, здорового способу життя</w:t>
      </w:r>
      <w:r w:rsidR="003F4E5A">
        <w:rPr>
          <w:rFonts w:ascii="Times New Roman" w:eastAsia="Times New Roman" w:hAnsi="Times New Roman"/>
          <w:sz w:val="24"/>
          <w:szCs w:val="24"/>
        </w:rPr>
        <w:t>.</w:t>
      </w:r>
    </w:p>
    <w:p w:rsidR="00CC12D6" w:rsidRPr="003F4E5A" w:rsidRDefault="003F4E5A" w:rsidP="003F4E5A">
      <w:pPr>
        <w:widowControl w:val="0"/>
        <w:tabs>
          <w:tab w:val="left" w:pos="567"/>
        </w:tabs>
        <w:autoSpaceDE w:val="0"/>
        <w:autoSpaceDN w:val="0"/>
        <w:spacing w:before="14" w:after="0" w:line="249" w:lineRule="auto"/>
        <w:ind w:left="567" w:right="22"/>
        <w:jc w:val="both"/>
        <w:rPr>
          <w:rFonts w:ascii="Times New Roman" w:eastAsia="Times New Roman" w:hAnsi="Times New Roman"/>
          <w:sz w:val="24"/>
          <w:szCs w:val="24"/>
        </w:rPr>
      </w:pPr>
      <w:r>
        <w:rPr>
          <w:rFonts w:ascii="Times New Roman" w:eastAsia="Times New Roman" w:hAnsi="Times New Roman"/>
          <w:sz w:val="24"/>
          <w:szCs w:val="24"/>
        </w:rPr>
        <w:t xml:space="preserve">2.2.11. </w:t>
      </w:r>
      <w:r w:rsidR="003C12B3" w:rsidRPr="003F4E5A">
        <w:rPr>
          <w:rFonts w:ascii="Times New Roman" w:eastAsia="Times New Roman" w:hAnsi="Times New Roman"/>
          <w:sz w:val="24"/>
          <w:szCs w:val="24"/>
        </w:rPr>
        <w:t>З</w:t>
      </w:r>
      <w:r w:rsidR="00CC12D6" w:rsidRPr="003F4E5A">
        <w:rPr>
          <w:rFonts w:ascii="Times New Roman" w:eastAsia="Times New Roman" w:hAnsi="Times New Roman"/>
          <w:sz w:val="24"/>
          <w:szCs w:val="24"/>
        </w:rPr>
        <w:t>астосування інтерактивних технологій навчання, що забезпечують індивідуалізацію сприйняття, активну участь кожного учня і групову взаємодію</w:t>
      </w:r>
      <w:r>
        <w:rPr>
          <w:rFonts w:ascii="Times New Roman" w:eastAsia="Times New Roman" w:hAnsi="Times New Roman"/>
          <w:sz w:val="24"/>
          <w:szCs w:val="24"/>
        </w:rPr>
        <w:t>.</w:t>
      </w:r>
    </w:p>
    <w:p w:rsidR="00CC12D6" w:rsidRPr="003F4E5A" w:rsidRDefault="003C12B3" w:rsidP="003F4E5A">
      <w:pPr>
        <w:pStyle w:val="a3"/>
        <w:widowControl w:val="0"/>
        <w:numPr>
          <w:ilvl w:val="2"/>
          <w:numId w:val="20"/>
        </w:numPr>
        <w:tabs>
          <w:tab w:val="left" w:pos="567"/>
        </w:tabs>
        <w:autoSpaceDE w:val="0"/>
        <w:autoSpaceDN w:val="0"/>
        <w:spacing w:before="14" w:after="0" w:line="249" w:lineRule="auto"/>
        <w:ind w:left="567" w:right="22" w:firstLine="0"/>
        <w:jc w:val="both"/>
        <w:rPr>
          <w:rFonts w:ascii="Times New Roman" w:eastAsia="Times New Roman" w:hAnsi="Times New Roman"/>
          <w:sz w:val="24"/>
          <w:szCs w:val="24"/>
        </w:rPr>
      </w:pPr>
      <w:r w:rsidRPr="003F4E5A">
        <w:rPr>
          <w:rFonts w:ascii="Times New Roman" w:eastAsia="Times New Roman" w:hAnsi="Times New Roman"/>
          <w:sz w:val="24"/>
          <w:szCs w:val="24"/>
        </w:rPr>
        <w:t>О</w:t>
      </w:r>
      <w:r w:rsidR="00CC12D6" w:rsidRPr="003F4E5A">
        <w:rPr>
          <w:rFonts w:ascii="Times New Roman" w:eastAsia="Times New Roman" w:hAnsi="Times New Roman"/>
          <w:sz w:val="24"/>
          <w:szCs w:val="24"/>
        </w:rPr>
        <w:t xml:space="preserve">рганізації комунікативного спілкування, застосування в </w:t>
      </w:r>
      <w:r w:rsidR="003F4E5A" w:rsidRPr="003F4E5A">
        <w:rPr>
          <w:rFonts w:ascii="Times New Roman" w:eastAsia="Times New Roman" w:hAnsi="Times New Roman"/>
          <w:sz w:val="24"/>
          <w:szCs w:val="24"/>
        </w:rPr>
        <w:t>освітн</w:t>
      </w:r>
      <w:r w:rsidR="00CC12D6" w:rsidRPr="003F4E5A">
        <w:rPr>
          <w:rFonts w:ascii="Times New Roman" w:eastAsia="Times New Roman" w:hAnsi="Times New Roman"/>
          <w:sz w:val="24"/>
          <w:szCs w:val="24"/>
        </w:rPr>
        <w:t>ьому процесі ігрових методів, елементів дискусії, методу про</w:t>
      </w:r>
      <w:r w:rsidR="003F4E5A" w:rsidRPr="003F4E5A">
        <w:rPr>
          <w:rFonts w:ascii="Times New Roman" w:eastAsia="Times New Roman" w:hAnsi="Times New Roman"/>
          <w:sz w:val="24"/>
          <w:szCs w:val="24"/>
        </w:rPr>
        <w:t>є</w:t>
      </w:r>
      <w:r w:rsidR="00CC12D6" w:rsidRPr="003F4E5A">
        <w:rPr>
          <w:rFonts w:ascii="Times New Roman" w:eastAsia="Times New Roman" w:hAnsi="Times New Roman"/>
          <w:sz w:val="24"/>
          <w:szCs w:val="24"/>
        </w:rPr>
        <w:t>ктів, які є ефективними засобами розвитку особистості, її якостей</w:t>
      </w:r>
      <w:r w:rsidR="003F4E5A" w:rsidRPr="003F4E5A">
        <w:rPr>
          <w:rFonts w:ascii="Times New Roman" w:eastAsia="Times New Roman" w:hAnsi="Times New Roman"/>
          <w:sz w:val="24"/>
          <w:szCs w:val="24"/>
        </w:rPr>
        <w:t>.</w:t>
      </w:r>
    </w:p>
    <w:p w:rsidR="003F4E5A" w:rsidRPr="003F4E5A" w:rsidRDefault="0089716A" w:rsidP="003F4E5A">
      <w:pPr>
        <w:pStyle w:val="a3"/>
        <w:widowControl w:val="0"/>
        <w:numPr>
          <w:ilvl w:val="2"/>
          <w:numId w:val="20"/>
        </w:numPr>
        <w:autoSpaceDE w:val="0"/>
        <w:autoSpaceDN w:val="0"/>
        <w:spacing w:before="14" w:after="0" w:line="249" w:lineRule="auto"/>
        <w:ind w:left="567" w:right="22" w:firstLine="0"/>
        <w:jc w:val="both"/>
        <w:rPr>
          <w:rFonts w:ascii="Times New Roman" w:eastAsia="Times New Roman" w:hAnsi="Times New Roman"/>
          <w:sz w:val="24"/>
          <w:szCs w:val="24"/>
        </w:rPr>
      </w:pPr>
      <w:r>
        <w:rPr>
          <w:rFonts w:ascii="Times New Roman" w:eastAsia="Times New Roman" w:hAnsi="Times New Roman"/>
          <w:sz w:val="24"/>
          <w:szCs w:val="24"/>
        </w:rPr>
        <w:t>З</w:t>
      </w:r>
      <w:r w:rsidR="003F4E5A" w:rsidRPr="003F4E5A">
        <w:rPr>
          <w:rFonts w:ascii="Times New Roman" w:eastAsia="Times New Roman" w:hAnsi="Times New Roman"/>
          <w:sz w:val="24"/>
          <w:szCs w:val="24"/>
        </w:rPr>
        <w:t>абезпечення змістових зв’язків курсу «Основи сім’ї» з на</w:t>
      </w:r>
      <w:r>
        <w:rPr>
          <w:rFonts w:ascii="Times New Roman" w:eastAsia="Times New Roman" w:hAnsi="Times New Roman"/>
          <w:sz w:val="24"/>
          <w:szCs w:val="24"/>
        </w:rPr>
        <w:t>в</w:t>
      </w:r>
      <w:r w:rsidR="003F4E5A" w:rsidRPr="003F4E5A">
        <w:rPr>
          <w:rFonts w:ascii="Times New Roman" w:eastAsia="Times New Roman" w:hAnsi="Times New Roman"/>
          <w:sz w:val="24"/>
          <w:szCs w:val="24"/>
        </w:rPr>
        <w:t>чальним матеріалом інших предметів («Біологія», «Основи здоров’я», «Правознавство», «Людина і світ» тощо)</w:t>
      </w:r>
      <w:r>
        <w:rPr>
          <w:rFonts w:ascii="Times New Roman" w:eastAsia="Times New Roman" w:hAnsi="Times New Roman"/>
          <w:sz w:val="24"/>
          <w:szCs w:val="24"/>
        </w:rPr>
        <w:t>.</w:t>
      </w:r>
    </w:p>
    <w:p w:rsidR="003F4E5A" w:rsidRDefault="0089716A" w:rsidP="0089716A">
      <w:pPr>
        <w:pStyle w:val="a3"/>
        <w:widowControl w:val="0"/>
        <w:numPr>
          <w:ilvl w:val="2"/>
          <w:numId w:val="20"/>
        </w:numPr>
        <w:autoSpaceDE w:val="0"/>
        <w:autoSpaceDN w:val="0"/>
        <w:spacing w:before="14" w:after="0" w:line="249" w:lineRule="auto"/>
        <w:ind w:left="567" w:right="22" w:firstLine="0"/>
        <w:jc w:val="both"/>
        <w:rPr>
          <w:rFonts w:ascii="Times New Roman" w:eastAsia="Times New Roman" w:hAnsi="Times New Roman"/>
          <w:sz w:val="24"/>
          <w:szCs w:val="24"/>
        </w:rPr>
      </w:pPr>
      <w:r>
        <w:rPr>
          <w:rFonts w:ascii="Times New Roman" w:eastAsia="Times New Roman" w:hAnsi="Times New Roman"/>
          <w:sz w:val="24"/>
          <w:szCs w:val="24"/>
        </w:rPr>
        <w:t>С</w:t>
      </w:r>
      <w:r w:rsidR="003F4E5A" w:rsidRPr="003F4E5A">
        <w:rPr>
          <w:rFonts w:ascii="Times New Roman" w:eastAsia="Times New Roman" w:hAnsi="Times New Roman"/>
          <w:sz w:val="24"/>
          <w:szCs w:val="24"/>
        </w:rPr>
        <w:t>півпраці вчителя з батьками, батьків з дітьми</w:t>
      </w:r>
      <w:r>
        <w:rPr>
          <w:rFonts w:ascii="Times New Roman" w:eastAsia="Times New Roman" w:hAnsi="Times New Roman"/>
          <w:sz w:val="24"/>
          <w:szCs w:val="24"/>
        </w:rPr>
        <w:t>.</w:t>
      </w:r>
    </w:p>
    <w:p w:rsidR="004863B2" w:rsidRPr="003F4E5A" w:rsidRDefault="004863B2" w:rsidP="004863B2">
      <w:pPr>
        <w:pStyle w:val="a3"/>
        <w:widowControl w:val="0"/>
        <w:autoSpaceDE w:val="0"/>
        <w:autoSpaceDN w:val="0"/>
        <w:spacing w:before="14" w:after="0" w:line="249" w:lineRule="auto"/>
        <w:ind w:left="567" w:right="22"/>
        <w:jc w:val="both"/>
        <w:rPr>
          <w:rFonts w:ascii="Times New Roman" w:eastAsia="Times New Roman" w:hAnsi="Times New Roman"/>
          <w:sz w:val="24"/>
          <w:szCs w:val="24"/>
        </w:rPr>
      </w:pPr>
    </w:p>
    <w:p w:rsidR="00762D53" w:rsidRDefault="00762D53" w:rsidP="004863B2">
      <w:pPr>
        <w:pStyle w:val="a3"/>
        <w:widowControl w:val="0"/>
        <w:numPr>
          <w:ilvl w:val="0"/>
          <w:numId w:val="20"/>
        </w:numPr>
        <w:autoSpaceDE w:val="0"/>
        <w:autoSpaceDN w:val="0"/>
        <w:spacing w:before="14" w:after="0" w:line="249" w:lineRule="auto"/>
        <w:ind w:left="1701" w:right="22" w:firstLine="0"/>
        <w:rPr>
          <w:rFonts w:ascii="Times New Roman" w:eastAsia="Times New Roman" w:hAnsi="Times New Roman"/>
          <w:b/>
          <w:sz w:val="28"/>
          <w:szCs w:val="28"/>
        </w:rPr>
      </w:pPr>
      <w:r w:rsidRPr="004863B2">
        <w:rPr>
          <w:rFonts w:ascii="Times New Roman" w:eastAsia="Times New Roman" w:hAnsi="Times New Roman"/>
          <w:b/>
          <w:sz w:val="28"/>
          <w:szCs w:val="28"/>
        </w:rPr>
        <w:t xml:space="preserve">Розвивальний аспект програми </w:t>
      </w:r>
    </w:p>
    <w:p w:rsidR="00762D53" w:rsidRDefault="00762D53" w:rsidP="00762D53">
      <w:pPr>
        <w:widowControl w:val="0"/>
        <w:autoSpaceDE w:val="0"/>
        <w:autoSpaceDN w:val="0"/>
        <w:spacing w:after="0"/>
        <w:ind w:firstLine="284"/>
        <w:jc w:val="both"/>
        <w:rPr>
          <w:rFonts w:ascii="Times New Roman" w:eastAsia="Times New Roman" w:hAnsi="Times New Roman"/>
          <w:color w:val="231F20"/>
          <w:sz w:val="24"/>
          <w:szCs w:val="24"/>
        </w:rPr>
      </w:pPr>
      <w:r>
        <w:rPr>
          <w:rFonts w:ascii="Times New Roman" w:eastAsia="Times New Roman" w:hAnsi="Times New Roman"/>
          <w:sz w:val="24"/>
          <w:szCs w:val="24"/>
        </w:rPr>
        <w:t xml:space="preserve">3.1. </w:t>
      </w:r>
      <w:r w:rsidRPr="00762D53">
        <w:rPr>
          <w:rFonts w:ascii="Times New Roman" w:eastAsia="Times New Roman" w:hAnsi="Times New Roman"/>
          <w:color w:val="231F20"/>
          <w:sz w:val="24"/>
          <w:szCs w:val="24"/>
        </w:rPr>
        <w:t>Розвивальний аспект цієї програми полягає у формуванні досвіду життєдіяльності учнів, розвитку загальнонавчальних (організаційних, загальнопізнавальних, діагностичних) умінь; моде- люванні поведінки в різних життєвих ситуаціях; пізнанні учнями своїх прав, можливостей і обов’язків.</w:t>
      </w:r>
    </w:p>
    <w:p w:rsidR="0040764F" w:rsidRPr="0040764F" w:rsidRDefault="0040764F" w:rsidP="0040764F">
      <w:pPr>
        <w:widowControl w:val="0"/>
        <w:autoSpaceDE w:val="0"/>
        <w:autoSpaceDN w:val="0"/>
        <w:spacing w:after="0"/>
        <w:jc w:val="both"/>
        <w:rPr>
          <w:rFonts w:ascii="Times New Roman" w:eastAsia="Times New Roman" w:hAnsi="Times New Roman"/>
          <w:sz w:val="24"/>
          <w:szCs w:val="24"/>
        </w:rPr>
      </w:pPr>
      <w:r>
        <w:rPr>
          <w:rFonts w:ascii="Times New Roman" w:eastAsia="Times New Roman" w:hAnsi="Times New Roman"/>
          <w:color w:val="231F20"/>
          <w:sz w:val="24"/>
          <w:szCs w:val="24"/>
        </w:rPr>
        <w:t xml:space="preserve">3.2. </w:t>
      </w:r>
      <w:r w:rsidRPr="0040764F">
        <w:rPr>
          <w:rFonts w:ascii="Times New Roman" w:eastAsia="Times New Roman" w:hAnsi="Times New Roman"/>
          <w:color w:val="231F20"/>
          <w:sz w:val="24"/>
          <w:szCs w:val="24"/>
        </w:rPr>
        <w:t xml:space="preserve">Навчально-пізнавальний процес рекомендується базувати накомпетентнісно орієнтованих завданнях з використанням сучасних освітніх технологій. Поряд із фронтальними та індивідуальними формами роботи </w:t>
      </w:r>
      <w:r w:rsidRPr="0040764F">
        <w:rPr>
          <w:rFonts w:ascii="Times New Roman" w:eastAsia="Times New Roman" w:hAnsi="Times New Roman"/>
          <w:color w:val="231F20"/>
          <w:spacing w:val="-3"/>
          <w:sz w:val="24"/>
          <w:szCs w:val="24"/>
        </w:rPr>
        <w:t xml:space="preserve">варто </w:t>
      </w:r>
      <w:r w:rsidRPr="0040764F">
        <w:rPr>
          <w:rFonts w:ascii="Times New Roman" w:eastAsia="Times New Roman" w:hAnsi="Times New Roman"/>
          <w:color w:val="231F20"/>
          <w:sz w:val="24"/>
          <w:szCs w:val="24"/>
        </w:rPr>
        <w:t xml:space="preserve">залучати учнів до групової роботи, застосовуватиінноваційніметодики,інформаційно-комунікаційні засоби, ресурси мережі </w:t>
      </w:r>
      <w:r w:rsidRPr="0040764F">
        <w:rPr>
          <w:rFonts w:ascii="Times New Roman" w:eastAsia="Times New Roman" w:hAnsi="Times New Roman"/>
          <w:color w:val="231F20"/>
          <w:spacing w:val="-3"/>
          <w:sz w:val="24"/>
          <w:szCs w:val="24"/>
        </w:rPr>
        <w:t>Інтернет.</w:t>
      </w:r>
    </w:p>
    <w:p w:rsidR="00762D53" w:rsidRDefault="00762D53" w:rsidP="0040764F">
      <w:pPr>
        <w:widowControl w:val="0"/>
        <w:autoSpaceDE w:val="0"/>
        <w:autoSpaceDN w:val="0"/>
        <w:spacing w:after="0"/>
        <w:jc w:val="both"/>
        <w:rPr>
          <w:rFonts w:ascii="Times New Roman" w:eastAsia="Times New Roman" w:hAnsi="Times New Roman"/>
          <w:color w:val="231F20"/>
          <w:sz w:val="24"/>
          <w:szCs w:val="24"/>
        </w:rPr>
      </w:pPr>
      <w:r>
        <w:rPr>
          <w:rFonts w:ascii="Times New Roman" w:eastAsia="Times New Roman" w:hAnsi="Times New Roman"/>
          <w:color w:val="231F20"/>
          <w:sz w:val="24"/>
          <w:szCs w:val="24"/>
        </w:rPr>
        <w:t>3.</w:t>
      </w:r>
      <w:r w:rsidR="0040764F">
        <w:rPr>
          <w:rFonts w:ascii="Times New Roman" w:eastAsia="Times New Roman" w:hAnsi="Times New Roman"/>
          <w:color w:val="231F20"/>
          <w:sz w:val="24"/>
          <w:szCs w:val="24"/>
        </w:rPr>
        <w:t>3</w:t>
      </w:r>
      <w:r>
        <w:rPr>
          <w:rFonts w:ascii="Times New Roman" w:eastAsia="Times New Roman" w:hAnsi="Times New Roman"/>
          <w:color w:val="231F20"/>
          <w:sz w:val="24"/>
          <w:szCs w:val="24"/>
        </w:rPr>
        <w:t xml:space="preserve">. </w:t>
      </w:r>
      <w:r w:rsidRPr="00762D53">
        <w:rPr>
          <w:rFonts w:ascii="Times New Roman" w:eastAsia="Times New Roman" w:hAnsi="Times New Roman"/>
          <w:color w:val="231F20"/>
          <w:sz w:val="24"/>
          <w:szCs w:val="24"/>
        </w:rPr>
        <w:t xml:space="preserve">Найважливішевиховнеспрямуванняпрограми«Основисім’ї»– формуваннявучнівзагальнолюдськихтанаціональнихцінностей українського </w:t>
      </w:r>
      <w:r w:rsidRPr="00762D53">
        <w:rPr>
          <w:rFonts w:ascii="Times New Roman" w:eastAsia="Times New Roman" w:hAnsi="Times New Roman"/>
          <w:color w:val="231F20"/>
          <w:spacing w:val="-3"/>
          <w:sz w:val="24"/>
          <w:szCs w:val="24"/>
        </w:rPr>
        <w:t xml:space="preserve">народу,таких </w:t>
      </w:r>
      <w:r w:rsidRPr="00762D53">
        <w:rPr>
          <w:rFonts w:ascii="Times New Roman" w:eastAsia="Times New Roman" w:hAnsi="Times New Roman"/>
          <w:color w:val="231F20"/>
          <w:sz w:val="24"/>
          <w:szCs w:val="24"/>
        </w:rPr>
        <w:t>як родинність, батьківство, соціальна справедливість, первинність духовного щодо матеріального, людинолюбство, працелюбство, патріотизм, взаємоповагатощо.</w:t>
      </w:r>
    </w:p>
    <w:p w:rsidR="00762D53" w:rsidRDefault="00762D53" w:rsidP="0040764F">
      <w:pPr>
        <w:widowControl w:val="0"/>
        <w:autoSpaceDE w:val="0"/>
        <w:autoSpaceDN w:val="0"/>
        <w:spacing w:after="0"/>
        <w:jc w:val="both"/>
        <w:rPr>
          <w:rFonts w:ascii="Times New Roman" w:eastAsia="Times New Roman" w:hAnsi="Times New Roman"/>
          <w:color w:val="231F20"/>
          <w:sz w:val="24"/>
          <w:szCs w:val="24"/>
        </w:rPr>
      </w:pPr>
      <w:r>
        <w:rPr>
          <w:rFonts w:ascii="Times New Roman" w:eastAsia="Times New Roman" w:hAnsi="Times New Roman"/>
          <w:color w:val="231F20"/>
          <w:sz w:val="24"/>
          <w:szCs w:val="24"/>
        </w:rPr>
        <w:t>3.</w:t>
      </w:r>
      <w:r w:rsidR="0040764F">
        <w:rPr>
          <w:rFonts w:ascii="Times New Roman" w:eastAsia="Times New Roman" w:hAnsi="Times New Roman"/>
          <w:color w:val="231F20"/>
          <w:sz w:val="24"/>
          <w:szCs w:val="24"/>
        </w:rPr>
        <w:t>4</w:t>
      </w:r>
      <w:r>
        <w:rPr>
          <w:rFonts w:ascii="Times New Roman" w:eastAsia="Times New Roman" w:hAnsi="Times New Roman"/>
          <w:color w:val="231F20"/>
          <w:sz w:val="24"/>
          <w:szCs w:val="24"/>
        </w:rPr>
        <w:t xml:space="preserve">. </w:t>
      </w:r>
      <w:r w:rsidRPr="00762D53">
        <w:rPr>
          <w:rFonts w:ascii="Times New Roman" w:eastAsia="Times New Roman" w:hAnsi="Times New Roman"/>
          <w:color w:val="231F20"/>
          <w:sz w:val="24"/>
          <w:szCs w:val="24"/>
        </w:rPr>
        <w:t>Програма «Основи сім’ї» має допомогти учням збагнути сутність та цінність шлюбу, сім’ї, батьківства, подружніх і батьківсько-дитячих відносин, розкрити можливості й передумови для реалізації ними своїх прагнень та інтересів у житті.</w:t>
      </w:r>
    </w:p>
    <w:p w:rsidR="00762D53" w:rsidRDefault="00762D53" w:rsidP="0040764F">
      <w:pPr>
        <w:widowControl w:val="0"/>
        <w:autoSpaceDE w:val="0"/>
        <w:autoSpaceDN w:val="0"/>
        <w:spacing w:after="0"/>
        <w:jc w:val="both"/>
        <w:rPr>
          <w:rFonts w:ascii="Times New Roman" w:eastAsia="Times New Roman" w:hAnsi="Times New Roman"/>
          <w:color w:val="231F20"/>
          <w:sz w:val="24"/>
          <w:szCs w:val="24"/>
        </w:rPr>
      </w:pPr>
      <w:r>
        <w:rPr>
          <w:rFonts w:ascii="Times New Roman" w:eastAsia="Times New Roman" w:hAnsi="Times New Roman"/>
          <w:color w:val="231F20"/>
          <w:sz w:val="24"/>
          <w:szCs w:val="24"/>
        </w:rPr>
        <w:t>3.</w:t>
      </w:r>
      <w:r w:rsidR="0040764F">
        <w:rPr>
          <w:rFonts w:ascii="Times New Roman" w:eastAsia="Times New Roman" w:hAnsi="Times New Roman"/>
          <w:color w:val="231F20"/>
          <w:sz w:val="24"/>
          <w:szCs w:val="24"/>
        </w:rPr>
        <w:t>5</w:t>
      </w:r>
      <w:r>
        <w:rPr>
          <w:rFonts w:ascii="Times New Roman" w:eastAsia="Times New Roman" w:hAnsi="Times New Roman"/>
          <w:color w:val="231F20"/>
          <w:sz w:val="24"/>
          <w:szCs w:val="24"/>
        </w:rPr>
        <w:t xml:space="preserve">. </w:t>
      </w:r>
      <w:r w:rsidRPr="00762D53">
        <w:rPr>
          <w:rFonts w:ascii="Times New Roman" w:eastAsia="Times New Roman" w:hAnsi="Times New Roman"/>
          <w:color w:val="231F20"/>
          <w:sz w:val="24"/>
          <w:szCs w:val="24"/>
        </w:rPr>
        <w:t>Добір змісту програми «Основи сім’ї» та його структурування визначаються поєднанням загальнодидактичних (науковості, наступності, доступності, зв’язку з практичною діяльністю тощо)та біоетичних принципів (єдність свободи і відповідальності, збереження і процвітання життя, універсальності тощо) з орієнтованістю на позитивні соціальні дії, відповідністю цінностей україн</w:t>
      </w:r>
      <w:r w:rsidRPr="00762D53">
        <w:rPr>
          <w:rFonts w:ascii="Times New Roman" w:eastAsia="Times New Roman" w:hAnsi="Times New Roman"/>
          <w:color w:val="231F20"/>
          <w:spacing w:val="-4"/>
          <w:sz w:val="24"/>
          <w:szCs w:val="24"/>
        </w:rPr>
        <w:t xml:space="preserve">ського </w:t>
      </w:r>
      <w:r w:rsidRPr="00762D53">
        <w:rPr>
          <w:rFonts w:ascii="Times New Roman" w:eastAsia="Times New Roman" w:hAnsi="Times New Roman"/>
          <w:color w:val="231F20"/>
          <w:sz w:val="24"/>
          <w:szCs w:val="24"/>
        </w:rPr>
        <w:t>суспільства особистісній формі їхіснування.</w:t>
      </w:r>
    </w:p>
    <w:p w:rsidR="0040764F" w:rsidRDefault="00762D53" w:rsidP="0040764F">
      <w:pPr>
        <w:widowControl w:val="0"/>
        <w:autoSpaceDE w:val="0"/>
        <w:autoSpaceDN w:val="0"/>
        <w:spacing w:after="0"/>
        <w:jc w:val="both"/>
        <w:rPr>
          <w:rFonts w:ascii="Times New Roman" w:eastAsia="Times New Roman" w:hAnsi="Times New Roman"/>
          <w:color w:val="231F20"/>
          <w:spacing w:val="-7"/>
          <w:sz w:val="24"/>
          <w:szCs w:val="24"/>
        </w:rPr>
      </w:pPr>
      <w:r>
        <w:rPr>
          <w:rFonts w:ascii="Times New Roman" w:eastAsia="Times New Roman" w:hAnsi="Times New Roman"/>
          <w:color w:val="231F20"/>
          <w:sz w:val="24"/>
          <w:szCs w:val="24"/>
        </w:rPr>
        <w:t>3.</w:t>
      </w:r>
      <w:r w:rsidR="0040764F">
        <w:rPr>
          <w:rFonts w:ascii="Times New Roman" w:eastAsia="Times New Roman" w:hAnsi="Times New Roman"/>
          <w:color w:val="231F20"/>
          <w:sz w:val="24"/>
          <w:szCs w:val="24"/>
        </w:rPr>
        <w:t>6</w:t>
      </w:r>
      <w:r>
        <w:rPr>
          <w:rFonts w:ascii="Times New Roman" w:eastAsia="Times New Roman" w:hAnsi="Times New Roman"/>
          <w:color w:val="231F20"/>
          <w:sz w:val="24"/>
          <w:szCs w:val="24"/>
        </w:rPr>
        <w:t xml:space="preserve">. </w:t>
      </w:r>
      <w:r w:rsidRPr="00762D53">
        <w:rPr>
          <w:rFonts w:ascii="Times New Roman" w:eastAsia="Times New Roman" w:hAnsi="Times New Roman"/>
          <w:color w:val="231F20"/>
          <w:spacing w:val="-6"/>
          <w:sz w:val="24"/>
          <w:szCs w:val="24"/>
        </w:rPr>
        <w:t xml:space="preserve">Робота </w:t>
      </w:r>
      <w:r w:rsidRPr="00762D53">
        <w:rPr>
          <w:rFonts w:ascii="Times New Roman" w:eastAsia="Times New Roman" w:hAnsi="Times New Roman"/>
          <w:color w:val="231F20"/>
          <w:sz w:val="24"/>
          <w:szCs w:val="24"/>
        </w:rPr>
        <w:t xml:space="preserve">з </w:t>
      </w:r>
      <w:r w:rsidRPr="00762D53">
        <w:rPr>
          <w:rFonts w:ascii="Times New Roman" w:eastAsia="Times New Roman" w:hAnsi="Times New Roman"/>
          <w:color w:val="231F20"/>
          <w:spacing w:val="-6"/>
          <w:sz w:val="24"/>
          <w:szCs w:val="24"/>
        </w:rPr>
        <w:t xml:space="preserve">учнівською молоддю щодо підготовки </w:t>
      </w:r>
      <w:r w:rsidRPr="00762D53">
        <w:rPr>
          <w:rFonts w:ascii="Times New Roman" w:eastAsia="Times New Roman" w:hAnsi="Times New Roman"/>
          <w:color w:val="231F20"/>
          <w:spacing w:val="-3"/>
          <w:sz w:val="24"/>
          <w:szCs w:val="24"/>
        </w:rPr>
        <w:t xml:space="preserve">її до </w:t>
      </w:r>
      <w:r w:rsidRPr="00762D53">
        <w:rPr>
          <w:rFonts w:ascii="Times New Roman" w:eastAsia="Times New Roman" w:hAnsi="Times New Roman"/>
          <w:color w:val="231F20"/>
          <w:spacing w:val="-6"/>
          <w:sz w:val="24"/>
          <w:szCs w:val="24"/>
        </w:rPr>
        <w:t xml:space="preserve">сімейного </w:t>
      </w:r>
      <w:r w:rsidRPr="00762D53">
        <w:rPr>
          <w:rFonts w:ascii="Times New Roman" w:eastAsia="Times New Roman" w:hAnsi="Times New Roman"/>
          <w:color w:val="231F20"/>
          <w:spacing w:val="-5"/>
          <w:sz w:val="24"/>
          <w:szCs w:val="24"/>
        </w:rPr>
        <w:t xml:space="preserve">життя </w:t>
      </w:r>
      <w:r w:rsidRPr="00762D53">
        <w:rPr>
          <w:rFonts w:ascii="Times New Roman" w:eastAsia="Times New Roman" w:hAnsi="Times New Roman"/>
          <w:color w:val="231F20"/>
          <w:sz w:val="24"/>
          <w:szCs w:val="24"/>
        </w:rPr>
        <w:t xml:space="preserve">та </w:t>
      </w:r>
      <w:r w:rsidRPr="00762D53">
        <w:rPr>
          <w:rFonts w:ascii="Times New Roman" w:eastAsia="Times New Roman" w:hAnsi="Times New Roman"/>
          <w:color w:val="231F20"/>
          <w:spacing w:val="-6"/>
          <w:sz w:val="24"/>
          <w:szCs w:val="24"/>
        </w:rPr>
        <w:t xml:space="preserve">батьківства </w:t>
      </w:r>
      <w:r w:rsidRPr="00762D53">
        <w:rPr>
          <w:rFonts w:ascii="Times New Roman" w:eastAsia="Times New Roman" w:hAnsi="Times New Roman"/>
          <w:color w:val="231F20"/>
          <w:spacing w:val="-5"/>
          <w:sz w:val="24"/>
          <w:szCs w:val="24"/>
        </w:rPr>
        <w:t xml:space="preserve">повинна </w:t>
      </w:r>
      <w:r w:rsidRPr="00762D53">
        <w:rPr>
          <w:rFonts w:ascii="Times New Roman" w:eastAsia="Times New Roman" w:hAnsi="Times New Roman"/>
          <w:color w:val="231F20"/>
          <w:spacing w:val="-6"/>
          <w:sz w:val="24"/>
          <w:szCs w:val="24"/>
        </w:rPr>
        <w:t xml:space="preserve">здійснюватися </w:t>
      </w:r>
      <w:r w:rsidRPr="00762D53">
        <w:rPr>
          <w:rFonts w:ascii="Times New Roman" w:eastAsia="Times New Roman" w:hAnsi="Times New Roman"/>
          <w:color w:val="231F20"/>
          <w:spacing w:val="-3"/>
          <w:sz w:val="24"/>
          <w:szCs w:val="24"/>
        </w:rPr>
        <w:t xml:space="preserve">на </w:t>
      </w:r>
      <w:r w:rsidRPr="00762D53">
        <w:rPr>
          <w:rFonts w:ascii="Times New Roman" w:eastAsia="Times New Roman" w:hAnsi="Times New Roman"/>
          <w:color w:val="231F20"/>
          <w:spacing w:val="-5"/>
          <w:sz w:val="24"/>
          <w:szCs w:val="24"/>
        </w:rPr>
        <w:t xml:space="preserve">всіх етапах </w:t>
      </w:r>
      <w:r w:rsidRPr="00762D53">
        <w:rPr>
          <w:rFonts w:ascii="Times New Roman" w:eastAsia="Times New Roman" w:hAnsi="Times New Roman"/>
          <w:color w:val="231F20"/>
          <w:spacing w:val="-7"/>
          <w:sz w:val="24"/>
          <w:szCs w:val="24"/>
        </w:rPr>
        <w:t xml:space="preserve">вікового </w:t>
      </w:r>
      <w:r w:rsidRPr="00762D53">
        <w:rPr>
          <w:rFonts w:ascii="Times New Roman" w:eastAsia="Times New Roman" w:hAnsi="Times New Roman"/>
          <w:color w:val="231F20"/>
          <w:spacing w:val="-5"/>
          <w:sz w:val="24"/>
          <w:szCs w:val="24"/>
        </w:rPr>
        <w:t xml:space="preserve">розвитку </w:t>
      </w:r>
      <w:r w:rsidRPr="00762D53">
        <w:rPr>
          <w:rFonts w:ascii="Times New Roman" w:eastAsia="Times New Roman" w:hAnsi="Times New Roman"/>
          <w:color w:val="231F20"/>
          <w:spacing w:val="-4"/>
          <w:sz w:val="24"/>
          <w:szCs w:val="24"/>
        </w:rPr>
        <w:t xml:space="preserve">особистості, </w:t>
      </w:r>
      <w:r w:rsidRPr="00762D53">
        <w:rPr>
          <w:rFonts w:ascii="Times New Roman" w:eastAsia="Times New Roman" w:hAnsi="Times New Roman"/>
          <w:color w:val="231F20"/>
          <w:sz w:val="24"/>
          <w:szCs w:val="24"/>
        </w:rPr>
        <w:t xml:space="preserve">у </w:t>
      </w:r>
      <w:r w:rsidRPr="00762D53">
        <w:rPr>
          <w:rFonts w:ascii="Times New Roman" w:eastAsia="Times New Roman" w:hAnsi="Times New Roman"/>
          <w:color w:val="231F20"/>
          <w:spacing w:val="-5"/>
          <w:sz w:val="24"/>
          <w:szCs w:val="24"/>
        </w:rPr>
        <w:t xml:space="preserve">системі загальних </w:t>
      </w:r>
      <w:r w:rsidRPr="00762D53">
        <w:rPr>
          <w:rFonts w:ascii="Times New Roman" w:eastAsia="Times New Roman" w:hAnsi="Times New Roman"/>
          <w:color w:val="231F20"/>
          <w:spacing w:val="-6"/>
          <w:sz w:val="24"/>
          <w:szCs w:val="24"/>
        </w:rPr>
        <w:t xml:space="preserve">проблем виховання, </w:t>
      </w:r>
      <w:r w:rsidRPr="00762D53">
        <w:rPr>
          <w:rFonts w:ascii="Times New Roman" w:eastAsia="Times New Roman" w:hAnsi="Times New Roman"/>
          <w:color w:val="231F20"/>
          <w:spacing w:val="-3"/>
          <w:sz w:val="24"/>
          <w:szCs w:val="24"/>
        </w:rPr>
        <w:t>за</w:t>
      </w:r>
      <w:r w:rsidRPr="00762D53">
        <w:rPr>
          <w:rFonts w:ascii="Times New Roman" w:eastAsia="Times New Roman" w:hAnsi="Times New Roman"/>
          <w:color w:val="231F20"/>
          <w:sz w:val="24"/>
          <w:szCs w:val="24"/>
        </w:rPr>
        <w:t xml:space="preserve">ос- </w:t>
      </w:r>
      <w:r w:rsidRPr="00762D53">
        <w:rPr>
          <w:rFonts w:ascii="Times New Roman" w:eastAsia="Times New Roman" w:hAnsi="Times New Roman"/>
          <w:color w:val="231F20"/>
          <w:spacing w:val="-5"/>
          <w:sz w:val="24"/>
          <w:szCs w:val="24"/>
        </w:rPr>
        <w:t xml:space="preserve">новними </w:t>
      </w:r>
      <w:r w:rsidRPr="00762D53">
        <w:rPr>
          <w:rFonts w:ascii="Times New Roman" w:eastAsia="Times New Roman" w:hAnsi="Times New Roman"/>
          <w:color w:val="231F20"/>
          <w:spacing w:val="-6"/>
          <w:sz w:val="24"/>
          <w:szCs w:val="24"/>
        </w:rPr>
        <w:t xml:space="preserve">напрямами: </w:t>
      </w:r>
      <w:r w:rsidRPr="00762D53">
        <w:rPr>
          <w:rFonts w:ascii="Times New Roman" w:eastAsia="Times New Roman" w:hAnsi="Times New Roman"/>
          <w:color w:val="231F20"/>
          <w:spacing w:val="-5"/>
          <w:sz w:val="24"/>
          <w:szCs w:val="24"/>
        </w:rPr>
        <w:t xml:space="preserve">загальносоціальний, морально-етичний, </w:t>
      </w:r>
      <w:r w:rsidRPr="00762D53">
        <w:rPr>
          <w:rFonts w:ascii="Times New Roman" w:eastAsia="Times New Roman" w:hAnsi="Times New Roman"/>
          <w:color w:val="231F20"/>
          <w:spacing w:val="-6"/>
          <w:sz w:val="24"/>
          <w:szCs w:val="24"/>
        </w:rPr>
        <w:t>духов</w:t>
      </w:r>
      <w:r w:rsidRPr="00762D53">
        <w:rPr>
          <w:rFonts w:ascii="Times New Roman" w:eastAsia="Times New Roman" w:hAnsi="Times New Roman"/>
          <w:color w:val="231F20"/>
          <w:spacing w:val="-4"/>
          <w:sz w:val="24"/>
          <w:szCs w:val="24"/>
        </w:rPr>
        <w:t xml:space="preserve">ний, </w:t>
      </w:r>
      <w:r w:rsidRPr="00762D53">
        <w:rPr>
          <w:rFonts w:ascii="Times New Roman" w:eastAsia="Times New Roman" w:hAnsi="Times New Roman"/>
          <w:color w:val="231F20"/>
          <w:spacing w:val="-6"/>
          <w:sz w:val="24"/>
          <w:szCs w:val="24"/>
        </w:rPr>
        <w:t xml:space="preserve">психологічний, фізіолого-гігієнічний, педагогічний,  правовий </w:t>
      </w:r>
      <w:r w:rsidRPr="00762D53">
        <w:rPr>
          <w:rFonts w:ascii="Times New Roman" w:eastAsia="Times New Roman" w:hAnsi="Times New Roman"/>
          <w:color w:val="231F20"/>
          <w:sz w:val="24"/>
          <w:szCs w:val="24"/>
        </w:rPr>
        <w:t xml:space="preserve">та </w:t>
      </w:r>
      <w:r w:rsidRPr="00762D53">
        <w:rPr>
          <w:rFonts w:ascii="Times New Roman" w:eastAsia="Times New Roman" w:hAnsi="Times New Roman"/>
          <w:color w:val="231F20"/>
          <w:spacing w:val="-7"/>
          <w:sz w:val="24"/>
          <w:szCs w:val="24"/>
        </w:rPr>
        <w:t xml:space="preserve">господарсько-економічний. </w:t>
      </w:r>
    </w:p>
    <w:p w:rsidR="00762D53" w:rsidRDefault="0040764F" w:rsidP="00762D53">
      <w:pPr>
        <w:widowControl w:val="0"/>
        <w:autoSpaceDE w:val="0"/>
        <w:autoSpaceDN w:val="0"/>
        <w:spacing w:after="0"/>
        <w:ind w:firstLine="284"/>
        <w:jc w:val="both"/>
        <w:rPr>
          <w:rFonts w:ascii="Times New Roman" w:eastAsia="Times New Roman" w:hAnsi="Times New Roman"/>
          <w:color w:val="231F20"/>
          <w:spacing w:val="-6"/>
          <w:sz w:val="24"/>
          <w:szCs w:val="24"/>
        </w:rPr>
      </w:pPr>
      <w:r>
        <w:rPr>
          <w:rFonts w:ascii="Times New Roman" w:eastAsia="Times New Roman" w:hAnsi="Times New Roman"/>
          <w:color w:val="231F20"/>
          <w:spacing w:val="-7"/>
          <w:sz w:val="24"/>
          <w:szCs w:val="24"/>
        </w:rPr>
        <w:t>3.7. С</w:t>
      </w:r>
      <w:r w:rsidR="00762D53" w:rsidRPr="00762D53">
        <w:rPr>
          <w:rFonts w:ascii="Times New Roman" w:eastAsia="Times New Roman" w:hAnsi="Times New Roman"/>
          <w:color w:val="231F20"/>
          <w:spacing w:val="-6"/>
          <w:sz w:val="24"/>
          <w:szCs w:val="24"/>
        </w:rPr>
        <w:t>труктур</w:t>
      </w:r>
      <w:r>
        <w:rPr>
          <w:rFonts w:ascii="Times New Roman" w:eastAsia="Times New Roman" w:hAnsi="Times New Roman"/>
          <w:color w:val="231F20"/>
          <w:spacing w:val="-6"/>
          <w:sz w:val="24"/>
          <w:szCs w:val="24"/>
        </w:rPr>
        <w:t>а</w:t>
      </w:r>
      <w:r w:rsidR="00762D53" w:rsidRPr="00762D53">
        <w:rPr>
          <w:rFonts w:ascii="Times New Roman" w:eastAsia="Times New Roman" w:hAnsi="Times New Roman"/>
          <w:color w:val="231F20"/>
          <w:spacing w:val="-5"/>
          <w:sz w:val="24"/>
          <w:szCs w:val="24"/>
        </w:rPr>
        <w:t>програми «Основи сім’ї»інтегровано</w:t>
      </w:r>
      <w:r w:rsidR="00762D53" w:rsidRPr="00762D53">
        <w:rPr>
          <w:rFonts w:ascii="Times New Roman" w:eastAsia="Times New Roman" w:hAnsi="Times New Roman"/>
          <w:color w:val="231F20"/>
          <w:spacing w:val="-6"/>
          <w:sz w:val="24"/>
          <w:szCs w:val="24"/>
        </w:rPr>
        <w:t>навчальнийматеріал</w:t>
      </w:r>
      <w:r w:rsidR="00762D53" w:rsidRPr="00762D53">
        <w:rPr>
          <w:rFonts w:ascii="Times New Roman" w:eastAsia="Times New Roman" w:hAnsi="Times New Roman"/>
          <w:color w:val="231F20"/>
          <w:spacing w:val="-5"/>
          <w:sz w:val="24"/>
          <w:szCs w:val="24"/>
        </w:rPr>
        <w:t>різних</w:t>
      </w:r>
      <w:r w:rsidR="00762D53" w:rsidRPr="00762D53">
        <w:rPr>
          <w:rFonts w:ascii="Times New Roman" w:eastAsia="Times New Roman" w:hAnsi="Times New Roman"/>
          <w:color w:val="231F20"/>
          <w:spacing w:val="-7"/>
          <w:sz w:val="24"/>
          <w:szCs w:val="24"/>
        </w:rPr>
        <w:t>наук:</w:t>
      </w:r>
      <w:r w:rsidR="00762D53" w:rsidRPr="00762D53">
        <w:rPr>
          <w:rFonts w:ascii="Times New Roman" w:eastAsia="Times New Roman" w:hAnsi="Times New Roman"/>
          <w:color w:val="231F20"/>
          <w:spacing w:val="-5"/>
          <w:sz w:val="24"/>
          <w:szCs w:val="24"/>
        </w:rPr>
        <w:t>біології,медици</w:t>
      </w:r>
      <w:r w:rsidR="00762D53" w:rsidRPr="00762D53">
        <w:rPr>
          <w:rFonts w:ascii="Times New Roman" w:eastAsia="Times New Roman" w:hAnsi="Times New Roman"/>
          <w:color w:val="231F20"/>
          <w:spacing w:val="-4"/>
          <w:sz w:val="24"/>
          <w:szCs w:val="24"/>
        </w:rPr>
        <w:t xml:space="preserve">ни, </w:t>
      </w:r>
      <w:r w:rsidR="00762D53" w:rsidRPr="00762D53">
        <w:rPr>
          <w:rFonts w:ascii="Times New Roman" w:eastAsia="Times New Roman" w:hAnsi="Times New Roman"/>
          <w:color w:val="231F20"/>
          <w:spacing w:val="-5"/>
          <w:sz w:val="24"/>
          <w:szCs w:val="24"/>
        </w:rPr>
        <w:t xml:space="preserve">соціології, </w:t>
      </w:r>
      <w:r w:rsidR="00762D53" w:rsidRPr="00762D53">
        <w:rPr>
          <w:rFonts w:ascii="Times New Roman" w:eastAsia="Times New Roman" w:hAnsi="Times New Roman"/>
          <w:color w:val="231F20"/>
          <w:spacing w:val="-6"/>
          <w:sz w:val="24"/>
          <w:szCs w:val="24"/>
        </w:rPr>
        <w:t xml:space="preserve">правознавства, </w:t>
      </w:r>
      <w:r w:rsidR="00762D53" w:rsidRPr="00762D53">
        <w:rPr>
          <w:rFonts w:ascii="Times New Roman" w:eastAsia="Times New Roman" w:hAnsi="Times New Roman"/>
          <w:color w:val="231F20"/>
          <w:spacing w:val="-4"/>
          <w:sz w:val="24"/>
          <w:szCs w:val="24"/>
        </w:rPr>
        <w:t xml:space="preserve">етики </w:t>
      </w:r>
      <w:r w:rsidR="00762D53" w:rsidRPr="00762D53">
        <w:rPr>
          <w:rFonts w:ascii="Times New Roman" w:eastAsia="Times New Roman" w:hAnsi="Times New Roman"/>
          <w:color w:val="231F20"/>
          <w:spacing w:val="-6"/>
          <w:sz w:val="24"/>
          <w:szCs w:val="24"/>
        </w:rPr>
        <w:t xml:space="preserve">(християнської </w:t>
      </w:r>
      <w:r w:rsidR="00762D53" w:rsidRPr="00762D53">
        <w:rPr>
          <w:rFonts w:ascii="Times New Roman" w:eastAsia="Times New Roman" w:hAnsi="Times New Roman"/>
          <w:color w:val="231F20"/>
          <w:spacing w:val="-5"/>
          <w:sz w:val="24"/>
          <w:szCs w:val="24"/>
        </w:rPr>
        <w:t>етики), соціаль</w:t>
      </w:r>
      <w:r w:rsidR="00762D53" w:rsidRPr="00762D53">
        <w:rPr>
          <w:rFonts w:ascii="Times New Roman" w:eastAsia="Times New Roman" w:hAnsi="Times New Roman"/>
          <w:color w:val="231F20"/>
          <w:spacing w:val="-4"/>
          <w:sz w:val="24"/>
          <w:szCs w:val="24"/>
        </w:rPr>
        <w:t xml:space="preserve">ної </w:t>
      </w:r>
      <w:r w:rsidR="00762D53" w:rsidRPr="00762D53">
        <w:rPr>
          <w:rFonts w:ascii="Times New Roman" w:eastAsia="Times New Roman" w:hAnsi="Times New Roman"/>
          <w:color w:val="231F20"/>
          <w:spacing w:val="-6"/>
          <w:sz w:val="24"/>
          <w:szCs w:val="24"/>
        </w:rPr>
        <w:t xml:space="preserve">психології, </w:t>
      </w:r>
      <w:r w:rsidR="00762D53" w:rsidRPr="00762D53">
        <w:rPr>
          <w:rFonts w:ascii="Times New Roman" w:eastAsia="Times New Roman" w:hAnsi="Times New Roman"/>
          <w:color w:val="231F20"/>
          <w:spacing w:val="-7"/>
          <w:sz w:val="24"/>
          <w:szCs w:val="24"/>
        </w:rPr>
        <w:t xml:space="preserve">культурології, економіки, </w:t>
      </w:r>
      <w:r w:rsidR="00762D53" w:rsidRPr="00762D53">
        <w:rPr>
          <w:rFonts w:ascii="Times New Roman" w:eastAsia="Times New Roman" w:hAnsi="Times New Roman"/>
          <w:color w:val="231F20"/>
          <w:spacing w:val="-6"/>
          <w:sz w:val="24"/>
          <w:szCs w:val="24"/>
        </w:rPr>
        <w:t>педагогікитощо.</w:t>
      </w:r>
    </w:p>
    <w:p w:rsidR="0040764F" w:rsidRDefault="0040764F" w:rsidP="0040764F">
      <w:pPr>
        <w:widowControl w:val="0"/>
        <w:autoSpaceDE w:val="0"/>
        <w:autoSpaceDN w:val="0"/>
        <w:spacing w:after="0"/>
        <w:ind w:firstLine="283"/>
        <w:jc w:val="both"/>
        <w:rPr>
          <w:rFonts w:ascii="Times New Roman" w:eastAsia="Times New Roman" w:hAnsi="Times New Roman"/>
          <w:color w:val="231F20"/>
          <w:sz w:val="24"/>
          <w:szCs w:val="24"/>
        </w:rPr>
      </w:pPr>
      <w:r>
        <w:rPr>
          <w:rFonts w:ascii="Times New Roman" w:eastAsia="Times New Roman" w:hAnsi="Times New Roman"/>
          <w:color w:val="231F20"/>
          <w:spacing w:val="-6"/>
          <w:sz w:val="24"/>
          <w:szCs w:val="24"/>
        </w:rPr>
        <w:t>3.8</w:t>
      </w:r>
      <w:r w:rsidRPr="0040764F">
        <w:rPr>
          <w:rFonts w:ascii="Times New Roman" w:eastAsia="Times New Roman" w:hAnsi="Times New Roman"/>
          <w:color w:val="231F20"/>
          <w:spacing w:val="-6"/>
          <w:sz w:val="24"/>
          <w:szCs w:val="24"/>
        </w:rPr>
        <w:t xml:space="preserve">. </w:t>
      </w:r>
      <w:r w:rsidRPr="0040764F">
        <w:rPr>
          <w:rFonts w:ascii="Times New Roman" w:eastAsia="Times New Roman" w:hAnsi="Times New Roman"/>
          <w:color w:val="231F20"/>
          <w:sz w:val="24"/>
          <w:szCs w:val="24"/>
        </w:rPr>
        <w:t xml:space="preserve">Практичні роботи, зазначені в програмі, виконуються учнями в практично-дієвій формі під час опрацювання відповідної теми. </w:t>
      </w:r>
      <w:r w:rsidRPr="0040764F">
        <w:rPr>
          <w:rFonts w:ascii="Times New Roman" w:eastAsia="Times New Roman" w:hAnsi="Times New Roman"/>
          <w:color w:val="231F20"/>
          <w:spacing w:val="-3"/>
          <w:sz w:val="24"/>
          <w:szCs w:val="24"/>
        </w:rPr>
        <w:t xml:space="preserve">Теми </w:t>
      </w:r>
      <w:r w:rsidRPr="0040764F">
        <w:rPr>
          <w:rFonts w:ascii="Times New Roman" w:eastAsia="Times New Roman" w:hAnsi="Times New Roman"/>
          <w:color w:val="231F20"/>
          <w:sz w:val="24"/>
          <w:szCs w:val="24"/>
        </w:rPr>
        <w:t>про</w:t>
      </w:r>
      <w:r w:rsidR="006F660D">
        <w:rPr>
          <w:rFonts w:ascii="Times New Roman" w:eastAsia="Times New Roman" w:hAnsi="Times New Roman"/>
          <w:color w:val="231F20"/>
          <w:sz w:val="24"/>
          <w:szCs w:val="24"/>
        </w:rPr>
        <w:t>є</w:t>
      </w:r>
      <w:r w:rsidRPr="0040764F">
        <w:rPr>
          <w:rFonts w:ascii="Times New Roman" w:eastAsia="Times New Roman" w:hAnsi="Times New Roman"/>
          <w:color w:val="231F20"/>
          <w:sz w:val="24"/>
          <w:szCs w:val="24"/>
        </w:rPr>
        <w:t xml:space="preserve">ктів та їхні назви, запропоновані у </w:t>
      </w:r>
      <w:r w:rsidRPr="0040764F">
        <w:rPr>
          <w:rFonts w:ascii="Times New Roman" w:eastAsia="Times New Roman" w:hAnsi="Times New Roman"/>
          <w:color w:val="231F20"/>
          <w:sz w:val="24"/>
          <w:szCs w:val="24"/>
        </w:rPr>
        <w:lastRenderedPageBreak/>
        <w:t xml:space="preserve">програмі, можуть </w:t>
      </w:r>
      <w:r w:rsidRPr="0040764F">
        <w:rPr>
          <w:rFonts w:ascii="Times New Roman" w:eastAsia="Times New Roman" w:hAnsi="Times New Roman"/>
          <w:color w:val="231F20"/>
          <w:spacing w:val="-3"/>
          <w:sz w:val="24"/>
          <w:szCs w:val="24"/>
        </w:rPr>
        <w:t xml:space="preserve">бути </w:t>
      </w:r>
      <w:r w:rsidRPr="0040764F">
        <w:rPr>
          <w:rFonts w:ascii="Times New Roman" w:eastAsia="Times New Roman" w:hAnsi="Times New Roman"/>
          <w:color w:val="231F20"/>
          <w:sz w:val="24"/>
          <w:szCs w:val="24"/>
        </w:rPr>
        <w:t xml:space="preserve">змінені на </w:t>
      </w:r>
      <w:r w:rsidRPr="0040764F">
        <w:rPr>
          <w:rFonts w:ascii="Times New Roman" w:eastAsia="Times New Roman" w:hAnsi="Times New Roman"/>
          <w:color w:val="231F20"/>
          <w:spacing w:val="-4"/>
          <w:sz w:val="24"/>
          <w:szCs w:val="24"/>
        </w:rPr>
        <w:t xml:space="preserve">розсуд </w:t>
      </w:r>
      <w:r w:rsidRPr="0040764F">
        <w:rPr>
          <w:rFonts w:ascii="Times New Roman" w:eastAsia="Times New Roman" w:hAnsi="Times New Roman"/>
          <w:color w:val="231F20"/>
          <w:sz w:val="24"/>
          <w:szCs w:val="24"/>
        </w:rPr>
        <w:t>учителя, але повинні відповідати навчальним завданням відповідного розділупрограми.</w:t>
      </w:r>
    </w:p>
    <w:p w:rsidR="0040764F" w:rsidRPr="004863B2" w:rsidRDefault="0040764F" w:rsidP="004863B2">
      <w:pPr>
        <w:widowControl w:val="0"/>
        <w:autoSpaceDE w:val="0"/>
        <w:autoSpaceDN w:val="0"/>
        <w:spacing w:after="0"/>
        <w:ind w:firstLine="283"/>
        <w:jc w:val="center"/>
        <w:rPr>
          <w:rFonts w:ascii="Times New Roman" w:eastAsia="Times New Roman" w:hAnsi="Times New Roman"/>
          <w:color w:val="231F20"/>
          <w:sz w:val="28"/>
          <w:szCs w:val="28"/>
        </w:rPr>
      </w:pPr>
    </w:p>
    <w:p w:rsidR="003F4CA8" w:rsidRPr="004863B2" w:rsidRDefault="003F4CA8" w:rsidP="004863B2">
      <w:pPr>
        <w:pStyle w:val="a3"/>
        <w:widowControl w:val="0"/>
        <w:numPr>
          <w:ilvl w:val="0"/>
          <w:numId w:val="20"/>
        </w:numPr>
        <w:autoSpaceDE w:val="0"/>
        <w:autoSpaceDN w:val="0"/>
        <w:spacing w:after="0"/>
        <w:jc w:val="center"/>
        <w:rPr>
          <w:rFonts w:ascii="Times New Roman" w:eastAsia="Times New Roman" w:hAnsi="Times New Roman"/>
          <w:b/>
          <w:color w:val="231F20"/>
          <w:sz w:val="28"/>
          <w:szCs w:val="28"/>
        </w:rPr>
      </w:pPr>
      <w:r w:rsidRPr="004863B2">
        <w:rPr>
          <w:rFonts w:ascii="Times New Roman" w:eastAsia="Times New Roman" w:hAnsi="Times New Roman"/>
          <w:b/>
          <w:color w:val="231F20"/>
          <w:sz w:val="28"/>
          <w:szCs w:val="28"/>
        </w:rPr>
        <w:t>Орієнтовна сітка розподілу навчальних годин</w:t>
      </w:r>
    </w:p>
    <w:p w:rsidR="00191C0F" w:rsidRPr="00191C0F" w:rsidRDefault="00191C0F" w:rsidP="00191C0F">
      <w:pPr>
        <w:widowControl w:val="0"/>
        <w:autoSpaceDE w:val="0"/>
        <w:autoSpaceDN w:val="0"/>
        <w:spacing w:after="0"/>
        <w:jc w:val="both"/>
        <w:rPr>
          <w:rFonts w:ascii="Times New Roman" w:eastAsia="Times New Roman" w:hAnsi="Times New Roman"/>
          <w:color w:val="231F20"/>
          <w:sz w:val="24"/>
          <w:szCs w:val="24"/>
        </w:rPr>
      </w:pPr>
      <w:r w:rsidRPr="00191C0F">
        <w:rPr>
          <w:rFonts w:ascii="Times New Roman" w:eastAsia="Times New Roman" w:hAnsi="Times New Roman"/>
          <w:color w:val="231F20"/>
          <w:sz w:val="24"/>
          <w:szCs w:val="24"/>
        </w:rPr>
        <w:t xml:space="preserve">4.1. </w:t>
      </w:r>
      <w:r>
        <w:rPr>
          <w:rFonts w:ascii="Times New Roman" w:eastAsia="Times New Roman" w:hAnsi="Times New Roman"/>
          <w:color w:val="231F20"/>
          <w:sz w:val="24"/>
          <w:szCs w:val="24"/>
        </w:rPr>
        <w:t>Н</w:t>
      </w:r>
      <w:r w:rsidRPr="00191C0F">
        <w:rPr>
          <w:rFonts w:ascii="Times New Roman" w:eastAsia="Times New Roman" w:hAnsi="Times New Roman"/>
          <w:color w:val="231F20"/>
          <w:sz w:val="24"/>
          <w:szCs w:val="24"/>
        </w:rPr>
        <w:t>авчальні</w:t>
      </w:r>
      <w:r>
        <w:rPr>
          <w:rFonts w:ascii="Times New Roman" w:eastAsia="Times New Roman" w:hAnsi="Times New Roman"/>
          <w:color w:val="231F20"/>
          <w:sz w:val="24"/>
          <w:szCs w:val="24"/>
        </w:rPr>
        <w:t xml:space="preserve"> години для 10 класу:</w:t>
      </w:r>
    </w:p>
    <w:p w:rsidR="003F4CA8" w:rsidRPr="003F4CA8" w:rsidRDefault="003F4CA8" w:rsidP="003F4CA8">
      <w:pPr>
        <w:pStyle w:val="a3"/>
        <w:widowControl w:val="0"/>
        <w:autoSpaceDE w:val="0"/>
        <w:autoSpaceDN w:val="0"/>
        <w:spacing w:after="0"/>
        <w:ind w:left="1134"/>
        <w:rPr>
          <w:rFonts w:ascii="Times New Roman" w:eastAsia="Times New Roman" w:hAnsi="Times New Roman"/>
          <w:b/>
          <w:sz w:val="28"/>
          <w:szCs w:val="28"/>
        </w:rPr>
      </w:pPr>
    </w:p>
    <w:tbl>
      <w:tblPr>
        <w:tblStyle w:val="TableNormal"/>
        <w:tblW w:w="9204" w:type="dxa"/>
        <w:tblInd w:w="14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tblPr>
      <w:tblGrid>
        <w:gridCol w:w="547"/>
        <w:gridCol w:w="7806"/>
        <w:gridCol w:w="851"/>
      </w:tblGrid>
      <w:tr w:rsidR="00191C0F" w:rsidRPr="00191C0F" w:rsidTr="000B5E33">
        <w:trPr>
          <w:trHeight w:val="492"/>
        </w:trPr>
        <w:tc>
          <w:tcPr>
            <w:tcW w:w="547" w:type="dxa"/>
          </w:tcPr>
          <w:p w:rsidR="00191C0F" w:rsidRPr="004863B2" w:rsidRDefault="00191C0F" w:rsidP="00191C0F">
            <w:pPr>
              <w:spacing w:before="8" w:line="240" w:lineRule="exact"/>
              <w:ind w:left="138" w:right="112" w:firstLine="42"/>
              <w:rPr>
                <w:rFonts w:ascii="Times New Roman" w:eastAsia="Times New Roman" w:hAnsi="Times New Roman"/>
                <w:b/>
                <w:sz w:val="24"/>
                <w:szCs w:val="24"/>
              </w:rPr>
            </w:pPr>
            <w:r w:rsidRPr="004863B2">
              <w:rPr>
                <w:rFonts w:ascii="Times New Roman" w:eastAsia="Times New Roman" w:hAnsi="Times New Roman"/>
                <w:b/>
                <w:color w:val="231F20"/>
                <w:sz w:val="24"/>
                <w:szCs w:val="24"/>
              </w:rPr>
              <w:t xml:space="preserve">№ </w:t>
            </w:r>
            <w:r w:rsidRPr="004863B2">
              <w:rPr>
                <w:rFonts w:ascii="Times New Roman" w:eastAsia="Times New Roman" w:hAnsi="Times New Roman"/>
                <w:b/>
                <w:color w:val="231F20"/>
                <w:w w:val="90"/>
                <w:sz w:val="24"/>
                <w:szCs w:val="24"/>
              </w:rPr>
              <w:t>п/п</w:t>
            </w:r>
          </w:p>
        </w:tc>
        <w:tc>
          <w:tcPr>
            <w:tcW w:w="7806" w:type="dxa"/>
          </w:tcPr>
          <w:p w:rsidR="00191C0F" w:rsidRPr="004863B2" w:rsidRDefault="00191C0F" w:rsidP="00191C0F">
            <w:pPr>
              <w:spacing w:line="248" w:lineRule="exact"/>
              <w:ind w:left="1808"/>
              <w:rPr>
                <w:rFonts w:ascii="Times New Roman" w:eastAsia="Times New Roman" w:hAnsi="Times New Roman"/>
                <w:b/>
                <w:sz w:val="24"/>
                <w:szCs w:val="24"/>
              </w:rPr>
            </w:pPr>
            <w:r w:rsidRPr="004863B2">
              <w:rPr>
                <w:rFonts w:ascii="Times New Roman" w:eastAsia="Times New Roman" w:hAnsi="Times New Roman"/>
                <w:b/>
                <w:color w:val="231F20"/>
                <w:sz w:val="24"/>
                <w:szCs w:val="24"/>
              </w:rPr>
              <w:t>Назви розділів, теми</w:t>
            </w:r>
          </w:p>
        </w:tc>
        <w:tc>
          <w:tcPr>
            <w:tcW w:w="851" w:type="dxa"/>
          </w:tcPr>
          <w:p w:rsidR="00191C0F" w:rsidRPr="004863B2" w:rsidRDefault="00191C0F" w:rsidP="00191C0F">
            <w:pPr>
              <w:spacing w:before="8" w:line="240" w:lineRule="exact"/>
              <w:ind w:left="96" w:firstLine="3"/>
              <w:rPr>
                <w:rFonts w:ascii="Times New Roman" w:eastAsia="Times New Roman" w:hAnsi="Times New Roman"/>
                <w:b/>
                <w:sz w:val="24"/>
                <w:szCs w:val="24"/>
              </w:rPr>
            </w:pPr>
            <w:r w:rsidRPr="004863B2">
              <w:rPr>
                <w:rFonts w:ascii="Times New Roman" w:eastAsia="Times New Roman" w:hAnsi="Times New Roman"/>
                <w:b/>
                <w:color w:val="231F20"/>
                <w:w w:val="90"/>
                <w:sz w:val="24"/>
                <w:szCs w:val="24"/>
              </w:rPr>
              <w:t>К- сть годин</w:t>
            </w:r>
          </w:p>
        </w:tc>
      </w:tr>
      <w:tr w:rsidR="00191C0F" w:rsidRPr="00191C0F" w:rsidTr="000B5E33">
        <w:trPr>
          <w:trHeight w:val="463"/>
        </w:trPr>
        <w:tc>
          <w:tcPr>
            <w:tcW w:w="8353" w:type="dxa"/>
            <w:gridSpan w:val="2"/>
          </w:tcPr>
          <w:p w:rsidR="00191C0F" w:rsidRPr="004863B2" w:rsidRDefault="00191C0F" w:rsidP="00191C0F">
            <w:pPr>
              <w:spacing w:line="248" w:lineRule="exact"/>
              <w:ind w:left="647" w:right="641"/>
              <w:jc w:val="center"/>
              <w:rPr>
                <w:rFonts w:ascii="Times New Roman" w:eastAsia="Times New Roman" w:hAnsi="Times New Roman"/>
                <w:b/>
                <w:sz w:val="24"/>
                <w:szCs w:val="24"/>
              </w:rPr>
            </w:pPr>
            <w:r w:rsidRPr="004863B2">
              <w:rPr>
                <w:rFonts w:ascii="Times New Roman" w:eastAsia="Times New Roman" w:hAnsi="Times New Roman"/>
                <w:b/>
                <w:color w:val="231F20"/>
                <w:sz w:val="24"/>
                <w:szCs w:val="24"/>
              </w:rPr>
              <w:t>Вступ</w:t>
            </w:r>
          </w:p>
        </w:tc>
        <w:tc>
          <w:tcPr>
            <w:tcW w:w="851" w:type="dxa"/>
          </w:tcPr>
          <w:p w:rsidR="00191C0F" w:rsidRPr="004863B2" w:rsidRDefault="00191C0F" w:rsidP="00191C0F">
            <w:pPr>
              <w:spacing w:line="248" w:lineRule="exact"/>
              <w:ind w:left="300"/>
              <w:rPr>
                <w:rFonts w:ascii="Times New Roman" w:eastAsia="Times New Roman" w:hAnsi="Times New Roman"/>
                <w:b/>
                <w:i/>
                <w:sz w:val="24"/>
                <w:szCs w:val="24"/>
              </w:rPr>
            </w:pPr>
            <w:r w:rsidRPr="004863B2">
              <w:rPr>
                <w:rFonts w:ascii="Times New Roman" w:eastAsia="Times New Roman" w:hAnsi="Times New Roman"/>
                <w:b/>
                <w:i/>
                <w:color w:val="231F20"/>
                <w:w w:val="90"/>
                <w:sz w:val="24"/>
                <w:szCs w:val="24"/>
              </w:rPr>
              <w:t>2</w:t>
            </w:r>
          </w:p>
        </w:tc>
      </w:tr>
      <w:tr w:rsidR="00191C0F" w:rsidRPr="00191C0F" w:rsidTr="000B5E33">
        <w:trPr>
          <w:trHeight w:val="255"/>
        </w:trPr>
        <w:tc>
          <w:tcPr>
            <w:tcW w:w="547" w:type="dxa"/>
          </w:tcPr>
          <w:p w:rsidR="00191C0F" w:rsidRPr="004863B2" w:rsidRDefault="00191C0F" w:rsidP="00191C0F">
            <w:pPr>
              <w:spacing w:line="236" w:lineRule="exact"/>
              <w:ind w:left="6"/>
              <w:jc w:val="center"/>
              <w:rPr>
                <w:rFonts w:ascii="Times New Roman" w:eastAsia="Times New Roman" w:hAnsi="Times New Roman"/>
                <w:sz w:val="24"/>
                <w:szCs w:val="24"/>
              </w:rPr>
            </w:pPr>
            <w:r w:rsidRPr="004863B2">
              <w:rPr>
                <w:rFonts w:ascii="Times New Roman" w:eastAsia="Times New Roman" w:hAnsi="Times New Roman"/>
                <w:color w:val="231F20"/>
                <w:w w:val="90"/>
                <w:sz w:val="24"/>
                <w:szCs w:val="24"/>
              </w:rPr>
              <w:t>1</w:t>
            </w:r>
          </w:p>
        </w:tc>
        <w:tc>
          <w:tcPr>
            <w:tcW w:w="7806" w:type="dxa"/>
          </w:tcPr>
          <w:p w:rsidR="00191C0F" w:rsidRPr="004863B2" w:rsidRDefault="00191C0F" w:rsidP="00191C0F">
            <w:pPr>
              <w:spacing w:line="236" w:lineRule="exact"/>
              <w:ind w:left="153"/>
              <w:rPr>
                <w:rFonts w:ascii="Times New Roman" w:eastAsia="Times New Roman" w:hAnsi="Times New Roman"/>
                <w:sz w:val="24"/>
                <w:szCs w:val="24"/>
              </w:rPr>
            </w:pPr>
            <w:r w:rsidRPr="004863B2">
              <w:rPr>
                <w:rFonts w:ascii="Times New Roman" w:eastAsia="Times New Roman" w:hAnsi="Times New Roman"/>
                <w:color w:val="231F20"/>
                <w:sz w:val="24"/>
                <w:szCs w:val="24"/>
              </w:rPr>
              <w:t>Сім’я – основа суспільства</w:t>
            </w:r>
          </w:p>
        </w:tc>
        <w:tc>
          <w:tcPr>
            <w:tcW w:w="851" w:type="dxa"/>
          </w:tcPr>
          <w:p w:rsidR="00191C0F" w:rsidRPr="004863B2" w:rsidRDefault="00191C0F" w:rsidP="00191C0F">
            <w:pPr>
              <w:spacing w:line="236" w:lineRule="exact"/>
              <w:ind w:left="300"/>
              <w:rPr>
                <w:rFonts w:ascii="Times New Roman" w:eastAsia="Times New Roman" w:hAnsi="Times New Roman"/>
                <w:sz w:val="24"/>
                <w:szCs w:val="24"/>
              </w:rPr>
            </w:pPr>
            <w:r w:rsidRPr="004863B2">
              <w:rPr>
                <w:rFonts w:ascii="Times New Roman" w:eastAsia="Times New Roman" w:hAnsi="Times New Roman"/>
                <w:color w:val="231F20"/>
                <w:w w:val="90"/>
                <w:sz w:val="24"/>
                <w:szCs w:val="24"/>
              </w:rPr>
              <w:t>1</w:t>
            </w:r>
          </w:p>
        </w:tc>
      </w:tr>
      <w:tr w:rsidR="00191C0F" w:rsidRPr="00191C0F" w:rsidTr="000B5E33">
        <w:trPr>
          <w:trHeight w:val="255"/>
        </w:trPr>
        <w:tc>
          <w:tcPr>
            <w:tcW w:w="547" w:type="dxa"/>
          </w:tcPr>
          <w:p w:rsidR="00191C0F" w:rsidRPr="004863B2" w:rsidRDefault="00191C0F" w:rsidP="00191C0F">
            <w:pPr>
              <w:spacing w:line="236" w:lineRule="exact"/>
              <w:ind w:left="6"/>
              <w:jc w:val="center"/>
              <w:rPr>
                <w:rFonts w:ascii="Times New Roman" w:eastAsia="Times New Roman" w:hAnsi="Times New Roman"/>
                <w:sz w:val="24"/>
                <w:szCs w:val="24"/>
              </w:rPr>
            </w:pPr>
            <w:r w:rsidRPr="004863B2">
              <w:rPr>
                <w:rFonts w:ascii="Times New Roman" w:eastAsia="Times New Roman" w:hAnsi="Times New Roman"/>
                <w:color w:val="231F20"/>
                <w:w w:val="90"/>
                <w:sz w:val="24"/>
                <w:szCs w:val="24"/>
              </w:rPr>
              <w:t>2</w:t>
            </w:r>
          </w:p>
        </w:tc>
        <w:tc>
          <w:tcPr>
            <w:tcW w:w="7806" w:type="dxa"/>
          </w:tcPr>
          <w:p w:rsidR="00191C0F" w:rsidRPr="004863B2" w:rsidRDefault="00191C0F" w:rsidP="00191C0F">
            <w:pPr>
              <w:spacing w:line="236" w:lineRule="exact"/>
              <w:ind w:left="153"/>
              <w:rPr>
                <w:rFonts w:ascii="Times New Roman" w:eastAsia="Times New Roman" w:hAnsi="Times New Roman"/>
                <w:sz w:val="24"/>
                <w:szCs w:val="24"/>
                <w:lang w:val="ru-RU"/>
              </w:rPr>
            </w:pPr>
            <w:r w:rsidRPr="004863B2">
              <w:rPr>
                <w:rFonts w:ascii="Times New Roman" w:eastAsia="Times New Roman" w:hAnsi="Times New Roman"/>
                <w:color w:val="231F20"/>
                <w:sz w:val="24"/>
                <w:szCs w:val="24"/>
                <w:lang w:val="ru-RU"/>
              </w:rPr>
              <w:t>Основи сім’ї. Загальна ситуація в Україні</w:t>
            </w:r>
          </w:p>
        </w:tc>
        <w:tc>
          <w:tcPr>
            <w:tcW w:w="851" w:type="dxa"/>
          </w:tcPr>
          <w:p w:rsidR="00191C0F" w:rsidRPr="004863B2" w:rsidRDefault="00191C0F" w:rsidP="00191C0F">
            <w:pPr>
              <w:spacing w:line="236" w:lineRule="exact"/>
              <w:ind w:left="300"/>
              <w:rPr>
                <w:rFonts w:ascii="Times New Roman" w:eastAsia="Times New Roman" w:hAnsi="Times New Roman"/>
                <w:sz w:val="24"/>
                <w:szCs w:val="24"/>
              </w:rPr>
            </w:pPr>
            <w:r w:rsidRPr="004863B2">
              <w:rPr>
                <w:rFonts w:ascii="Times New Roman" w:eastAsia="Times New Roman" w:hAnsi="Times New Roman"/>
                <w:color w:val="231F20"/>
                <w:w w:val="90"/>
                <w:sz w:val="24"/>
                <w:szCs w:val="24"/>
              </w:rPr>
              <w:t>1</w:t>
            </w:r>
          </w:p>
        </w:tc>
      </w:tr>
      <w:tr w:rsidR="00191C0F" w:rsidRPr="00191C0F" w:rsidTr="000B5E33">
        <w:trPr>
          <w:trHeight w:val="336"/>
        </w:trPr>
        <w:tc>
          <w:tcPr>
            <w:tcW w:w="8353" w:type="dxa"/>
            <w:gridSpan w:val="2"/>
          </w:tcPr>
          <w:p w:rsidR="00191C0F" w:rsidRPr="004863B2" w:rsidRDefault="00191C0F" w:rsidP="00191C0F">
            <w:pPr>
              <w:spacing w:line="252" w:lineRule="exact"/>
              <w:ind w:left="647" w:right="641"/>
              <w:jc w:val="center"/>
              <w:rPr>
                <w:rFonts w:ascii="Times New Roman" w:eastAsia="Times New Roman" w:hAnsi="Times New Roman"/>
                <w:b/>
                <w:sz w:val="24"/>
                <w:szCs w:val="24"/>
              </w:rPr>
            </w:pPr>
            <w:r w:rsidRPr="004863B2">
              <w:rPr>
                <w:rFonts w:ascii="Times New Roman" w:eastAsia="Times New Roman" w:hAnsi="Times New Roman"/>
                <w:color w:val="231F20"/>
                <w:sz w:val="24"/>
                <w:szCs w:val="24"/>
              </w:rPr>
              <w:t xml:space="preserve">Розділ 1. </w:t>
            </w:r>
            <w:r w:rsidRPr="004863B2">
              <w:rPr>
                <w:rFonts w:ascii="Times New Roman" w:eastAsia="Times New Roman" w:hAnsi="Times New Roman"/>
                <w:b/>
                <w:color w:val="231F20"/>
                <w:sz w:val="24"/>
                <w:szCs w:val="24"/>
              </w:rPr>
              <w:t>Я</w:t>
            </w:r>
          </w:p>
        </w:tc>
        <w:tc>
          <w:tcPr>
            <w:tcW w:w="851" w:type="dxa"/>
          </w:tcPr>
          <w:p w:rsidR="00191C0F" w:rsidRPr="004863B2" w:rsidRDefault="00191C0F" w:rsidP="00191C0F">
            <w:pPr>
              <w:spacing w:line="252" w:lineRule="exact"/>
              <w:ind w:left="251"/>
              <w:rPr>
                <w:rFonts w:ascii="Times New Roman" w:eastAsia="Times New Roman" w:hAnsi="Times New Roman"/>
                <w:sz w:val="24"/>
                <w:szCs w:val="24"/>
              </w:rPr>
            </w:pPr>
            <w:r w:rsidRPr="004863B2">
              <w:rPr>
                <w:rFonts w:ascii="Times New Roman" w:eastAsia="Times New Roman" w:hAnsi="Times New Roman"/>
                <w:color w:val="231F20"/>
                <w:sz w:val="24"/>
                <w:szCs w:val="24"/>
              </w:rPr>
              <w:t>15</w:t>
            </w:r>
          </w:p>
        </w:tc>
      </w:tr>
      <w:tr w:rsidR="00191C0F" w:rsidRPr="00191C0F" w:rsidTr="000B5E33">
        <w:trPr>
          <w:trHeight w:val="326"/>
        </w:trPr>
        <w:tc>
          <w:tcPr>
            <w:tcW w:w="8353" w:type="dxa"/>
            <w:gridSpan w:val="2"/>
          </w:tcPr>
          <w:p w:rsidR="00191C0F" w:rsidRPr="004863B2" w:rsidRDefault="00191C0F" w:rsidP="00191C0F">
            <w:pPr>
              <w:spacing w:line="252" w:lineRule="exact"/>
              <w:ind w:left="647" w:right="642"/>
              <w:jc w:val="center"/>
              <w:rPr>
                <w:rFonts w:ascii="Times New Roman" w:eastAsia="Times New Roman" w:hAnsi="Times New Roman"/>
                <w:b/>
                <w:sz w:val="24"/>
                <w:szCs w:val="24"/>
              </w:rPr>
            </w:pPr>
            <w:r w:rsidRPr="004863B2">
              <w:rPr>
                <w:rFonts w:ascii="Times New Roman" w:eastAsia="Times New Roman" w:hAnsi="Times New Roman"/>
                <w:color w:val="231F20"/>
                <w:sz w:val="24"/>
                <w:szCs w:val="24"/>
              </w:rPr>
              <w:t xml:space="preserve">ПІДРОЗДІЛ </w:t>
            </w:r>
            <w:r w:rsidRPr="004863B2">
              <w:rPr>
                <w:rFonts w:ascii="Times New Roman" w:eastAsia="Times New Roman" w:hAnsi="Times New Roman"/>
                <w:b/>
                <w:color w:val="231F20"/>
                <w:sz w:val="24"/>
                <w:szCs w:val="24"/>
              </w:rPr>
              <w:t>ФОРМУВАННЯ ІДЕНТИЧНОСТІ</w:t>
            </w:r>
          </w:p>
        </w:tc>
        <w:tc>
          <w:tcPr>
            <w:tcW w:w="851" w:type="dxa"/>
          </w:tcPr>
          <w:p w:rsidR="00191C0F" w:rsidRPr="004863B2" w:rsidRDefault="00191C0F" w:rsidP="00191C0F">
            <w:pPr>
              <w:spacing w:line="252" w:lineRule="exact"/>
              <w:ind w:left="300"/>
              <w:rPr>
                <w:rFonts w:ascii="Times New Roman" w:eastAsia="Times New Roman" w:hAnsi="Times New Roman"/>
                <w:sz w:val="24"/>
                <w:szCs w:val="24"/>
              </w:rPr>
            </w:pPr>
            <w:r w:rsidRPr="004863B2">
              <w:rPr>
                <w:rFonts w:ascii="Times New Roman" w:eastAsia="Times New Roman" w:hAnsi="Times New Roman"/>
                <w:color w:val="231F20"/>
                <w:w w:val="90"/>
                <w:sz w:val="24"/>
                <w:szCs w:val="24"/>
              </w:rPr>
              <w:t>8</w:t>
            </w:r>
          </w:p>
        </w:tc>
      </w:tr>
      <w:tr w:rsidR="00191C0F" w:rsidRPr="00191C0F" w:rsidTr="000B5E33">
        <w:trPr>
          <w:trHeight w:val="255"/>
        </w:trPr>
        <w:tc>
          <w:tcPr>
            <w:tcW w:w="547" w:type="dxa"/>
          </w:tcPr>
          <w:p w:rsidR="00191C0F" w:rsidRPr="004863B2" w:rsidRDefault="00191C0F" w:rsidP="00191C0F">
            <w:pPr>
              <w:spacing w:line="236" w:lineRule="exact"/>
              <w:ind w:right="147"/>
              <w:jc w:val="right"/>
              <w:rPr>
                <w:rFonts w:ascii="Times New Roman" w:eastAsia="Times New Roman" w:hAnsi="Times New Roman"/>
                <w:sz w:val="24"/>
                <w:szCs w:val="24"/>
              </w:rPr>
            </w:pPr>
            <w:r w:rsidRPr="004863B2">
              <w:rPr>
                <w:rFonts w:ascii="Times New Roman" w:eastAsia="Times New Roman" w:hAnsi="Times New Roman"/>
                <w:color w:val="231F20"/>
                <w:sz w:val="24"/>
                <w:szCs w:val="24"/>
              </w:rPr>
              <w:t>1.1</w:t>
            </w:r>
          </w:p>
        </w:tc>
        <w:tc>
          <w:tcPr>
            <w:tcW w:w="7806" w:type="dxa"/>
          </w:tcPr>
          <w:p w:rsidR="00191C0F" w:rsidRPr="004863B2" w:rsidRDefault="00191C0F" w:rsidP="00191C0F">
            <w:pPr>
              <w:spacing w:line="236" w:lineRule="exact"/>
              <w:ind w:left="54"/>
              <w:rPr>
                <w:rFonts w:ascii="Times New Roman" w:eastAsia="Times New Roman" w:hAnsi="Times New Roman"/>
                <w:sz w:val="24"/>
                <w:szCs w:val="24"/>
              </w:rPr>
            </w:pPr>
            <w:r w:rsidRPr="004863B2">
              <w:rPr>
                <w:rFonts w:ascii="Times New Roman" w:eastAsia="Times New Roman" w:hAnsi="Times New Roman"/>
                <w:color w:val="231F20"/>
                <w:sz w:val="24"/>
                <w:szCs w:val="24"/>
              </w:rPr>
              <w:t>Хто я? Моя ідентичність</w:t>
            </w:r>
          </w:p>
        </w:tc>
        <w:tc>
          <w:tcPr>
            <w:tcW w:w="851" w:type="dxa"/>
          </w:tcPr>
          <w:p w:rsidR="00191C0F" w:rsidRPr="004863B2" w:rsidRDefault="00191C0F" w:rsidP="00191C0F">
            <w:pPr>
              <w:spacing w:line="236" w:lineRule="exact"/>
              <w:ind w:left="300"/>
              <w:rPr>
                <w:rFonts w:ascii="Times New Roman" w:eastAsia="Times New Roman" w:hAnsi="Times New Roman"/>
                <w:sz w:val="24"/>
                <w:szCs w:val="24"/>
              </w:rPr>
            </w:pPr>
            <w:r w:rsidRPr="004863B2">
              <w:rPr>
                <w:rFonts w:ascii="Times New Roman" w:eastAsia="Times New Roman" w:hAnsi="Times New Roman"/>
                <w:color w:val="231F20"/>
                <w:w w:val="90"/>
                <w:sz w:val="24"/>
                <w:szCs w:val="24"/>
              </w:rPr>
              <w:t>1</w:t>
            </w:r>
          </w:p>
        </w:tc>
      </w:tr>
      <w:tr w:rsidR="00191C0F" w:rsidRPr="00191C0F" w:rsidTr="000B5E33">
        <w:trPr>
          <w:trHeight w:val="255"/>
        </w:trPr>
        <w:tc>
          <w:tcPr>
            <w:tcW w:w="547" w:type="dxa"/>
          </w:tcPr>
          <w:p w:rsidR="00191C0F" w:rsidRPr="004863B2" w:rsidRDefault="00191C0F" w:rsidP="00191C0F">
            <w:pPr>
              <w:spacing w:line="236" w:lineRule="exact"/>
              <w:ind w:right="147"/>
              <w:jc w:val="right"/>
              <w:rPr>
                <w:rFonts w:ascii="Times New Roman" w:eastAsia="Times New Roman" w:hAnsi="Times New Roman"/>
                <w:sz w:val="24"/>
                <w:szCs w:val="24"/>
              </w:rPr>
            </w:pPr>
            <w:r w:rsidRPr="004863B2">
              <w:rPr>
                <w:rFonts w:ascii="Times New Roman" w:eastAsia="Times New Roman" w:hAnsi="Times New Roman"/>
                <w:color w:val="231F20"/>
                <w:sz w:val="24"/>
                <w:szCs w:val="24"/>
              </w:rPr>
              <w:t>1.2</w:t>
            </w:r>
          </w:p>
        </w:tc>
        <w:tc>
          <w:tcPr>
            <w:tcW w:w="7806" w:type="dxa"/>
          </w:tcPr>
          <w:p w:rsidR="00191C0F" w:rsidRPr="004863B2" w:rsidRDefault="00191C0F" w:rsidP="00191C0F">
            <w:pPr>
              <w:spacing w:line="236" w:lineRule="exact"/>
              <w:ind w:left="54"/>
              <w:rPr>
                <w:rFonts w:ascii="Times New Roman" w:eastAsia="Times New Roman" w:hAnsi="Times New Roman"/>
                <w:sz w:val="24"/>
                <w:szCs w:val="24"/>
              </w:rPr>
            </w:pPr>
            <w:r w:rsidRPr="004863B2">
              <w:rPr>
                <w:rFonts w:ascii="Times New Roman" w:eastAsia="Times New Roman" w:hAnsi="Times New Roman"/>
                <w:color w:val="231F20"/>
                <w:sz w:val="24"/>
                <w:szCs w:val="24"/>
              </w:rPr>
              <w:t>Ціннісне формування особистості</w:t>
            </w:r>
          </w:p>
        </w:tc>
        <w:tc>
          <w:tcPr>
            <w:tcW w:w="851" w:type="dxa"/>
          </w:tcPr>
          <w:p w:rsidR="00191C0F" w:rsidRPr="004863B2" w:rsidRDefault="00191C0F" w:rsidP="00191C0F">
            <w:pPr>
              <w:spacing w:line="236" w:lineRule="exact"/>
              <w:ind w:left="300"/>
              <w:rPr>
                <w:rFonts w:ascii="Times New Roman" w:eastAsia="Times New Roman" w:hAnsi="Times New Roman"/>
                <w:sz w:val="24"/>
                <w:szCs w:val="24"/>
              </w:rPr>
            </w:pPr>
            <w:r w:rsidRPr="004863B2">
              <w:rPr>
                <w:rFonts w:ascii="Times New Roman" w:eastAsia="Times New Roman" w:hAnsi="Times New Roman"/>
                <w:color w:val="231F20"/>
                <w:w w:val="90"/>
                <w:sz w:val="24"/>
                <w:szCs w:val="24"/>
              </w:rPr>
              <w:t>1</w:t>
            </w:r>
          </w:p>
        </w:tc>
      </w:tr>
      <w:tr w:rsidR="00191C0F" w:rsidRPr="00191C0F" w:rsidTr="000B5E33">
        <w:trPr>
          <w:trHeight w:val="255"/>
        </w:trPr>
        <w:tc>
          <w:tcPr>
            <w:tcW w:w="547" w:type="dxa"/>
          </w:tcPr>
          <w:p w:rsidR="00191C0F" w:rsidRPr="004863B2" w:rsidRDefault="00191C0F" w:rsidP="00191C0F">
            <w:pPr>
              <w:spacing w:line="236" w:lineRule="exact"/>
              <w:ind w:right="147"/>
              <w:jc w:val="right"/>
              <w:rPr>
                <w:rFonts w:ascii="Times New Roman" w:eastAsia="Times New Roman" w:hAnsi="Times New Roman"/>
                <w:sz w:val="24"/>
                <w:szCs w:val="24"/>
              </w:rPr>
            </w:pPr>
            <w:r w:rsidRPr="004863B2">
              <w:rPr>
                <w:rFonts w:ascii="Times New Roman" w:eastAsia="Times New Roman" w:hAnsi="Times New Roman"/>
                <w:color w:val="231F20"/>
                <w:sz w:val="24"/>
                <w:szCs w:val="24"/>
              </w:rPr>
              <w:t>1.3</w:t>
            </w:r>
          </w:p>
        </w:tc>
        <w:tc>
          <w:tcPr>
            <w:tcW w:w="7806" w:type="dxa"/>
          </w:tcPr>
          <w:p w:rsidR="00191C0F" w:rsidRPr="004863B2" w:rsidRDefault="00191C0F" w:rsidP="00191C0F">
            <w:pPr>
              <w:spacing w:line="236" w:lineRule="exact"/>
              <w:ind w:left="54"/>
              <w:rPr>
                <w:rFonts w:ascii="Times New Roman" w:eastAsia="Times New Roman" w:hAnsi="Times New Roman"/>
                <w:sz w:val="24"/>
                <w:szCs w:val="24"/>
                <w:lang w:val="ru-RU"/>
              </w:rPr>
            </w:pPr>
            <w:r w:rsidRPr="004863B2">
              <w:rPr>
                <w:rFonts w:ascii="Times New Roman" w:eastAsia="Times New Roman" w:hAnsi="Times New Roman"/>
                <w:color w:val="231F20"/>
                <w:sz w:val="24"/>
                <w:szCs w:val="24"/>
                <w:lang w:val="ru-RU"/>
              </w:rPr>
              <w:t>Що впливає на прийняття людиною рішення в житті?</w:t>
            </w:r>
          </w:p>
        </w:tc>
        <w:tc>
          <w:tcPr>
            <w:tcW w:w="851" w:type="dxa"/>
          </w:tcPr>
          <w:p w:rsidR="00191C0F" w:rsidRPr="004863B2" w:rsidRDefault="00191C0F" w:rsidP="00191C0F">
            <w:pPr>
              <w:spacing w:line="236" w:lineRule="exact"/>
              <w:ind w:left="300"/>
              <w:rPr>
                <w:rFonts w:ascii="Times New Roman" w:eastAsia="Times New Roman" w:hAnsi="Times New Roman"/>
                <w:sz w:val="24"/>
                <w:szCs w:val="24"/>
              </w:rPr>
            </w:pPr>
            <w:r w:rsidRPr="004863B2">
              <w:rPr>
                <w:rFonts w:ascii="Times New Roman" w:eastAsia="Times New Roman" w:hAnsi="Times New Roman"/>
                <w:color w:val="231F20"/>
                <w:w w:val="90"/>
                <w:sz w:val="24"/>
                <w:szCs w:val="24"/>
              </w:rPr>
              <w:t>1</w:t>
            </w:r>
          </w:p>
        </w:tc>
      </w:tr>
      <w:tr w:rsidR="00191C0F" w:rsidRPr="00191C0F" w:rsidTr="000B5E33">
        <w:trPr>
          <w:trHeight w:val="255"/>
        </w:trPr>
        <w:tc>
          <w:tcPr>
            <w:tcW w:w="547" w:type="dxa"/>
          </w:tcPr>
          <w:p w:rsidR="00191C0F" w:rsidRPr="004863B2" w:rsidRDefault="00191C0F" w:rsidP="00191C0F">
            <w:pPr>
              <w:spacing w:line="236" w:lineRule="exact"/>
              <w:ind w:right="147"/>
              <w:jc w:val="right"/>
              <w:rPr>
                <w:rFonts w:ascii="Times New Roman" w:eastAsia="Times New Roman" w:hAnsi="Times New Roman"/>
                <w:sz w:val="24"/>
                <w:szCs w:val="24"/>
              </w:rPr>
            </w:pPr>
            <w:r w:rsidRPr="004863B2">
              <w:rPr>
                <w:rFonts w:ascii="Times New Roman" w:eastAsia="Times New Roman" w:hAnsi="Times New Roman"/>
                <w:color w:val="231F20"/>
                <w:sz w:val="24"/>
                <w:szCs w:val="24"/>
              </w:rPr>
              <w:t>1.4</w:t>
            </w:r>
          </w:p>
        </w:tc>
        <w:tc>
          <w:tcPr>
            <w:tcW w:w="7806" w:type="dxa"/>
          </w:tcPr>
          <w:p w:rsidR="00191C0F" w:rsidRPr="004863B2" w:rsidRDefault="00191C0F" w:rsidP="00191C0F">
            <w:pPr>
              <w:spacing w:line="236" w:lineRule="exact"/>
              <w:ind w:left="54"/>
              <w:rPr>
                <w:rFonts w:ascii="Times New Roman" w:eastAsia="Times New Roman" w:hAnsi="Times New Roman"/>
                <w:sz w:val="24"/>
                <w:szCs w:val="24"/>
              </w:rPr>
            </w:pPr>
            <w:r w:rsidRPr="004863B2">
              <w:rPr>
                <w:rFonts w:ascii="Times New Roman" w:eastAsia="Times New Roman" w:hAnsi="Times New Roman"/>
                <w:color w:val="231F20"/>
                <w:sz w:val="24"/>
                <w:szCs w:val="24"/>
              </w:rPr>
              <w:t>Відчуття людини бути потрібною</w:t>
            </w:r>
          </w:p>
        </w:tc>
        <w:tc>
          <w:tcPr>
            <w:tcW w:w="851" w:type="dxa"/>
          </w:tcPr>
          <w:p w:rsidR="00191C0F" w:rsidRPr="004863B2" w:rsidRDefault="00191C0F" w:rsidP="00191C0F">
            <w:pPr>
              <w:spacing w:line="236" w:lineRule="exact"/>
              <w:ind w:left="300"/>
              <w:rPr>
                <w:rFonts w:ascii="Times New Roman" w:eastAsia="Times New Roman" w:hAnsi="Times New Roman"/>
                <w:sz w:val="24"/>
                <w:szCs w:val="24"/>
              </w:rPr>
            </w:pPr>
            <w:r w:rsidRPr="004863B2">
              <w:rPr>
                <w:rFonts w:ascii="Times New Roman" w:eastAsia="Times New Roman" w:hAnsi="Times New Roman"/>
                <w:color w:val="231F20"/>
                <w:w w:val="90"/>
                <w:sz w:val="24"/>
                <w:szCs w:val="24"/>
              </w:rPr>
              <w:t>1</w:t>
            </w:r>
          </w:p>
        </w:tc>
      </w:tr>
      <w:tr w:rsidR="00191C0F" w:rsidRPr="00191C0F" w:rsidTr="000B5E33">
        <w:trPr>
          <w:trHeight w:val="255"/>
        </w:trPr>
        <w:tc>
          <w:tcPr>
            <w:tcW w:w="547" w:type="dxa"/>
          </w:tcPr>
          <w:p w:rsidR="00191C0F" w:rsidRPr="004863B2" w:rsidRDefault="00191C0F" w:rsidP="00191C0F">
            <w:pPr>
              <w:spacing w:line="236" w:lineRule="exact"/>
              <w:ind w:right="147"/>
              <w:jc w:val="right"/>
              <w:rPr>
                <w:rFonts w:ascii="Times New Roman" w:eastAsia="Times New Roman" w:hAnsi="Times New Roman"/>
                <w:sz w:val="24"/>
                <w:szCs w:val="24"/>
              </w:rPr>
            </w:pPr>
            <w:r w:rsidRPr="004863B2">
              <w:rPr>
                <w:rFonts w:ascii="Times New Roman" w:eastAsia="Times New Roman" w:hAnsi="Times New Roman"/>
                <w:color w:val="231F20"/>
                <w:sz w:val="24"/>
                <w:szCs w:val="24"/>
              </w:rPr>
              <w:t>1.5</w:t>
            </w:r>
          </w:p>
        </w:tc>
        <w:tc>
          <w:tcPr>
            <w:tcW w:w="7806" w:type="dxa"/>
          </w:tcPr>
          <w:p w:rsidR="00191C0F" w:rsidRPr="004863B2" w:rsidRDefault="00191C0F" w:rsidP="00191C0F">
            <w:pPr>
              <w:spacing w:line="236" w:lineRule="exact"/>
              <w:ind w:left="54"/>
              <w:rPr>
                <w:rFonts w:ascii="Times New Roman" w:eastAsia="Times New Roman" w:hAnsi="Times New Roman"/>
                <w:sz w:val="24"/>
                <w:szCs w:val="24"/>
              </w:rPr>
            </w:pPr>
            <w:r w:rsidRPr="004863B2">
              <w:rPr>
                <w:rFonts w:ascii="Times New Roman" w:eastAsia="Times New Roman" w:hAnsi="Times New Roman"/>
                <w:color w:val="231F20"/>
                <w:sz w:val="24"/>
                <w:szCs w:val="24"/>
              </w:rPr>
              <w:t>Основи сім’ї. Любов</w:t>
            </w:r>
          </w:p>
        </w:tc>
        <w:tc>
          <w:tcPr>
            <w:tcW w:w="851" w:type="dxa"/>
          </w:tcPr>
          <w:p w:rsidR="00191C0F" w:rsidRPr="004863B2" w:rsidRDefault="00191C0F" w:rsidP="00191C0F">
            <w:pPr>
              <w:spacing w:line="236" w:lineRule="exact"/>
              <w:ind w:left="300"/>
              <w:rPr>
                <w:rFonts w:ascii="Times New Roman" w:eastAsia="Times New Roman" w:hAnsi="Times New Roman"/>
                <w:sz w:val="24"/>
                <w:szCs w:val="24"/>
              </w:rPr>
            </w:pPr>
            <w:r w:rsidRPr="004863B2">
              <w:rPr>
                <w:rFonts w:ascii="Times New Roman" w:eastAsia="Times New Roman" w:hAnsi="Times New Roman"/>
                <w:color w:val="231F20"/>
                <w:w w:val="90"/>
                <w:sz w:val="24"/>
                <w:szCs w:val="24"/>
              </w:rPr>
              <w:t>1</w:t>
            </w:r>
          </w:p>
        </w:tc>
      </w:tr>
      <w:tr w:rsidR="00191C0F" w:rsidRPr="00191C0F" w:rsidTr="000B5E33">
        <w:trPr>
          <w:trHeight w:val="255"/>
        </w:trPr>
        <w:tc>
          <w:tcPr>
            <w:tcW w:w="547" w:type="dxa"/>
          </w:tcPr>
          <w:p w:rsidR="00191C0F" w:rsidRPr="004863B2" w:rsidRDefault="00191C0F" w:rsidP="00191C0F">
            <w:pPr>
              <w:spacing w:line="236" w:lineRule="exact"/>
              <w:ind w:right="147"/>
              <w:jc w:val="right"/>
              <w:rPr>
                <w:rFonts w:ascii="Times New Roman" w:eastAsia="Times New Roman" w:hAnsi="Times New Roman"/>
                <w:sz w:val="24"/>
                <w:szCs w:val="24"/>
              </w:rPr>
            </w:pPr>
            <w:r w:rsidRPr="004863B2">
              <w:rPr>
                <w:rFonts w:ascii="Times New Roman" w:eastAsia="Times New Roman" w:hAnsi="Times New Roman"/>
                <w:color w:val="231F20"/>
                <w:sz w:val="24"/>
                <w:szCs w:val="24"/>
              </w:rPr>
              <w:t>1.6</w:t>
            </w:r>
          </w:p>
        </w:tc>
        <w:tc>
          <w:tcPr>
            <w:tcW w:w="7806" w:type="dxa"/>
          </w:tcPr>
          <w:p w:rsidR="00191C0F" w:rsidRPr="004863B2" w:rsidRDefault="00191C0F" w:rsidP="00191C0F">
            <w:pPr>
              <w:spacing w:line="236" w:lineRule="exact"/>
              <w:ind w:left="54"/>
              <w:rPr>
                <w:rFonts w:ascii="Times New Roman" w:eastAsia="Times New Roman" w:hAnsi="Times New Roman"/>
                <w:sz w:val="24"/>
                <w:szCs w:val="24"/>
              </w:rPr>
            </w:pPr>
            <w:r w:rsidRPr="004863B2">
              <w:rPr>
                <w:rFonts w:ascii="Times New Roman" w:eastAsia="Times New Roman" w:hAnsi="Times New Roman"/>
                <w:color w:val="231F20"/>
                <w:sz w:val="24"/>
                <w:szCs w:val="24"/>
              </w:rPr>
              <w:t>Основи сім’ї. Довіра, вірність, чесність</w:t>
            </w:r>
          </w:p>
        </w:tc>
        <w:tc>
          <w:tcPr>
            <w:tcW w:w="851" w:type="dxa"/>
          </w:tcPr>
          <w:p w:rsidR="00191C0F" w:rsidRPr="004863B2" w:rsidRDefault="00191C0F" w:rsidP="00191C0F">
            <w:pPr>
              <w:spacing w:line="236" w:lineRule="exact"/>
              <w:ind w:left="300"/>
              <w:rPr>
                <w:rFonts w:ascii="Times New Roman" w:eastAsia="Times New Roman" w:hAnsi="Times New Roman"/>
                <w:sz w:val="24"/>
                <w:szCs w:val="24"/>
              </w:rPr>
            </w:pPr>
            <w:r w:rsidRPr="004863B2">
              <w:rPr>
                <w:rFonts w:ascii="Times New Roman" w:eastAsia="Times New Roman" w:hAnsi="Times New Roman"/>
                <w:color w:val="231F20"/>
                <w:w w:val="90"/>
                <w:sz w:val="24"/>
                <w:szCs w:val="24"/>
              </w:rPr>
              <w:t>1</w:t>
            </w:r>
          </w:p>
        </w:tc>
      </w:tr>
      <w:tr w:rsidR="00191C0F" w:rsidRPr="00191C0F" w:rsidTr="000B5E33">
        <w:trPr>
          <w:trHeight w:val="255"/>
        </w:trPr>
        <w:tc>
          <w:tcPr>
            <w:tcW w:w="547" w:type="dxa"/>
          </w:tcPr>
          <w:p w:rsidR="00191C0F" w:rsidRPr="004863B2" w:rsidRDefault="00191C0F" w:rsidP="00191C0F">
            <w:pPr>
              <w:spacing w:line="236" w:lineRule="exact"/>
              <w:ind w:right="147"/>
              <w:jc w:val="right"/>
              <w:rPr>
                <w:rFonts w:ascii="Times New Roman" w:eastAsia="Times New Roman" w:hAnsi="Times New Roman"/>
                <w:sz w:val="24"/>
                <w:szCs w:val="24"/>
              </w:rPr>
            </w:pPr>
            <w:r w:rsidRPr="004863B2">
              <w:rPr>
                <w:rFonts w:ascii="Times New Roman" w:eastAsia="Times New Roman" w:hAnsi="Times New Roman"/>
                <w:color w:val="231F20"/>
                <w:sz w:val="24"/>
                <w:szCs w:val="24"/>
              </w:rPr>
              <w:t>1.7</w:t>
            </w:r>
          </w:p>
        </w:tc>
        <w:tc>
          <w:tcPr>
            <w:tcW w:w="7806" w:type="dxa"/>
          </w:tcPr>
          <w:p w:rsidR="00191C0F" w:rsidRPr="004863B2" w:rsidRDefault="00191C0F" w:rsidP="00191C0F">
            <w:pPr>
              <w:spacing w:line="236" w:lineRule="exact"/>
              <w:ind w:left="54"/>
              <w:rPr>
                <w:rFonts w:ascii="Times New Roman" w:eastAsia="Times New Roman" w:hAnsi="Times New Roman"/>
                <w:sz w:val="24"/>
                <w:szCs w:val="24"/>
                <w:lang w:val="ru-RU"/>
              </w:rPr>
            </w:pPr>
            <w:r w:rsidRPr="004863B2">
              <w:rPr>
                <w:rFonts w:ascii="Times New Roman" w:eastAsia="Times New Roman" w:hAnsi="Times New Roman"/>
                <w:color w:val="231F20"/>
                <w:sz w:val="24"/>
                <w:szCs w:val="24"/>
                <w:lang w:val="ru-RU"/>
              </w:rPr>
              <w:t>Прощення – питання вибору чи настрою?</w:t>
            </w:r>
          </w:p>
        </w:tc>
        <w:tc>
          <w:tcPr>
            <w:tcW w:w="851" w:type="dxa"/>
          </w:tcPr>
          <w:p w:rsidR="00191C0F" w:rsidRPr="004863B2" w:rsidRDefault="00191C0F" w:rsidP="00191C0F">
            <w:pPr>
              <w:spacing w:line="236" w:lineRule="exact"/>
              <w:ind w:left="300"/>
              <w:rPr>
                <w:rFonts w:ascii="Times New Roman" w:eastAsia="Times New Roman" w:hAnsi="Times New Roman"/>
                <w:sz w:val="24"/>
                <w:szCs w:val="24"/>
              </w:rPr>
            </w:pPr>
            <w:r w:rsidRPr="004863B2">
              <w:rPr>
                <w:rFonts w:ascii="Times New Roman" w:eastAsia="Times New Roman" w:hAnsi="Times New Roman"/>
                <w:color w:val="231F20"/>
                <w:w w:val="90"/>
                <w:sz w:val="24"/>
                <w:szCs w:val="24"/>
              </w:rPr>
              <w:t>1</w:t>
            </w:r>
          </w:p>
        </w:tc>
      </w:tr>
      <w:tr w:rsidR="00191C0F" w:rsidRPr="00191C0F" w:rsidTr="000B5E33">
        <w:trPr>
          <w:trHeight w:val="255"/>
        </w:trPr>
        <w:tc>
          <w:tcPr>
            <w:tcW w:w="547" w:type="dxa"/>
          </w:tcPr>
          <w:p w:rsidR="00191C0F" w:rsidRPr="004863B2" w:rsidRDefault="00191C0F" w:rsidP="00191C0F">
            <w:pPr>
              <w:spacing w:line="236" w:lineRule="exact"/>
              <w:ind w:right="147"/>
              <w:jc w:val="right"/>
              <w:rPr>
                <w:rFonts w:ascii="Times New Roman" w:eastAsia="Times New Roman" w:hAnsi="Times New Roman"/>
                <w:sz w:val="24"/>
                <w:szCs w:val="24"/>
              </w:rPr>
            </w:pPr>
            <w:r w:rsidRPr="004863B2">
              <w:rPr>
                <w:rFonts w:ascii="Times New Roman" w:eastAsia="Times New Roman" w:hAnsi="Times New Roman"/>
                <w:color w:val="231F20"/>
                <w:sz w:val="24"/>
                <w:szCs w:val="24"/>
              </w:rPr>
              <w:t>1.8</w:t>
            </w:r>
          </w:p>
        </w:tc>
        <w:tc>
          <w:tcPr>
            <w:tcW w:w="7806" w:type="dxa"/>
          </w:tcPr>
          <w:p w:rsidR="00191C0F" w:rsidRPr="004863B2" w:rsidRDefault="00191C0F" w:rsidP="00191C0F">
            <w:pPr>
              <w:spacing w:line="236" w:lineRule="exact"/>
              <w:ind w:left="54"/>
              <w:rPr>
                <w:rFonts w:ascii="Times New Roman" w:eastAsia="Times New Roman" w:hAnsi="Times New Roman"/>
                <w:sz w:val="24"/>
                <w:szCs w:val="24"/>
              </w:rPr>
            </w:pPr>
            <w:r w:rsidRPr="004863B2">
              <w:rPr>
                <w:rFonts w:ascii="Times New Roman" w:eastAsia="Times New Roman" w:hAnsi="Times New Roman"/>
                <w:color w:val="231F20"/>
                <w:sz w:val="24"/>
                <w:szCs w:val="24"/>
              </w:rPr>
              <w:t>Аспекти прощення</w:t>
            </w:r>
          </w:p>
        </w:tc>
        <w:tc>
          <w:tcPr>
            <w:tcW w:w="851" w:type="dxa"/>
          </w:tcPr>
          <w:p w:rsidR="00191C0F" w:rsidRPr="004863B2" w:rsidRDefault="00191C0F" w:rsidP="00191C0F">
            <w:pPr>
              <w:spacing w:line="236" w:lineRule="exact"/>
              <w:ind w:left="300"/>
              <w:rPr>
                <w:rFonts w:ascii="Times New Roman" w:eastAsia="Times New Roman" w:hAnsi="Times New Roman"/>
                <w:sz w:val="24"/>
                <w:szCs w:val="24"/>
              </w:rPr>
            </w:pPr>
            <w:r w:rsidRPr="004863B2">
              <w:rPr>
                <w:rFonts w:ascii="Times New Roman" w:eastAsia="Times New Roman" w:hAnsi="Times New Roman"/>
                <w:color w:val="231F20"/>
                <w:w w:val="90"/>
                <w:sz w:val="24"/>
                <w:szCs w:val="24"/>
              </w:rPr>
              <w:t>1</w:t>
            </w:r>
          </w:p>
        </w:tc>
      </w:tr>
      <w:tr w:rsidR="00191C0F" w:rsidRPr="00191C0F" w:rsidTr="000B5E33">
        <w:trPr>
          <w:trHeight w:val="342"/>
        </w:trPr>
        <w:tc>
          <w:tcPr>
            <w:tcW w:w="8353" w:type="dxa"/>
            <w:gridSpan w:val="2"/>
            <w:vAlign w:val="center"/>
          </w:tcPr>
          <w:p w:rsidR="00191C0F" w:rsidRPr="004863B2" w:rsidRDefault="00191C0F" w:rsidP="004863B2">
            <w:pPr>
              <w:spacing w:line="253" w:lineRule="exact"/>
              <w:ind w:left="1490"/>
              <w:jc w:val="center"/>
              <w:rPr>
                <w:rFonts w:ascii="Times New Roman" w:eastAsia="Times New Roman" w:hAnsi="Times New Roman"/>
                <w:b/>
                <w:sz w:val="24"/>
                <w:szCs w:val="24"/>
              </w:rPr>
            </w:pPr>
            <w:r w:rsidRPr="004863B2">
              <w:rPr>
                <w:rFonts w:ascii="Times New Roman" w:eastAsia="Times New Roman" w:hAnsi="Times New Roman"/>
                <w:color w:val="231F20"/>
                <w:sz w:val="24"/>
                <w:szCs w:val="24"/>
              </w:rPr>
              <w:t xml:space="preserve">ПІДРОЗДІЛ </w:t>
            </w:r>
            <w:r w:rsidRPr="004863B2">
              <w:rPr>
                <w:rFonts w:ascii="Times New Roman" w:eastAsia="Times New Roman" w:hAnsi="Times New Roman"/>
                <w:b/>
                <w:color w:val="231F20"/>
                <w:sz w:val="24"/>
                <w:szCs w:val="24"/>
              </w:rPr>
              <w:t>БІОЕТИКА (вибране)</w:t>
            </w:r>
          </w:p>
        </w:tc>
        <w:tc>
          <w:tcPr>
            <w:tcW w:w="851" w:type="dxa"/>
          </w:tcPr>
          <w:p w:rsidR="00191C0F" w:rsidRPr="004863B2" w:rsidRDefault="00191C0F" w:rsidP="00191C0F">
            <w:pPr>
              <w:spacing w:line="253" w:lineRule="exact"/>
              <w:ind w:left="300"/>
              <w:rPr>
                <w:rFonts w:ascii="Times New Roman" w:eastAsia="Times New Roman" w:hAnsi="Times New Roman"/>
                <w:sz w:val="24"/>
                <w:szCs w:val="24"/>
              </w:rPr>
            </w:pPr>
            <w:r w:rsidRPr="004863B2">
              <w:rPr>
                <w:rFonts w:ascii="Times New Roman" w:eastAsia="Times New Roman" w:hAnsi="Times New Roman"/>
                <w:color w:val="231F20"/>
                <w:w w:val="90"/>
                <w:sz w:val="24"/>
                <w:szCs w:val="24"/>
              </w:rPr>
              <w:t>7</w:t>
            </w:r>
          </w:p>
        </w:tc>
      </w:tr>
      <w:tr w:rsidR="00191C0F" w:rsidRPr="00191C0F" w:rsidTr="000B5E33">
        <w:trPr>
          <w:trHeight w:val="255"/>
        </w:trPr>
        <w:tc>
          <w:tcPr>
            <w:tcW w:w="547" w:type="dxa"/>
          </w:tcPr>
          <w:p w:rsidR="00191C0F" w:rsidRPr="004863B2" w:rsidRDefault="00191C0F" w:rsidP="00191C0F">
            <w:pPr>
              <w:spacing w:line="236" w:lineRule="exact"/>
              <w:ind w:right="147"/>
              <w:jc w:val="right"/>
              <w:rPr>
                <w:rFonts w:ascii="Times New Roman" w:eastAsia="Times New Roman" w:hAnsi="Times New Roman"/>
                <w:sz w:val="24"/>
                <w:szCs w:val="24"/>
              </w:rPr>
            </w:pPr>
            <w:r w:rsidRPr="004863B2">
              <w:rPr>
                <w:rFonts w:ascii="Times New Roman" w:eastAsia="Times New Roman" w:hAnsi="Times New Roman"/>
                <w:color w:val="231F20"/>
                <w:sz w:val="24"/>
                <w:szCs w:val="24"/>
              </w:rPr>
              <w:t>1.9</w:t>
            </w:r>
          </w:p>
        </w:tc>
        <w:tc>
          <w:tcPr>
            <w:tcW w:w="7806" w:type="dxa"/>
          </w:tcPr>
          <w:p w:rsidR="00191C0F" w:rsidRPr="004863B2" w:rsidRDefault="00191C0F" w:rsidP="00191C0F">
            <w:pPr>
              <w:spacing w:line="236" w:lineRule="exact"/>
              <w:ind w:left="54"/>
              <w:rPr>
                <w:rFonts w:ascii="Times New Roman" w:eastAsia="Times New Roman" w:hAnsi="Times New Roman"/>
                <w:sz w:val="24"/>
                <w:szCs w:val="24"/>
                <w:lang w:val="ru-RU"/>
              </w:rPr>
            </w:pPr>
            <w:r w:rsidRPr="004863B2">
              <w:rPr>
                <w:rFonts w:ascii="Times New Roman" w:eastAsia="Times New Roman" w:hAnsi="Times New Roman"/>
                <w:color w:val="231F20"/>
                <w:w w:val="90"/>
                <w:sz w:val="24"/>
                <w:szCs w:val="24"/>
                <w:lang w:val="ru-RU"/>
              </w:rPr>
              <w:t>Особливості функціонування статевої системи чоловіка і жінки</w:t>
            </w:r>
          </w:p>
        </w:tc>
        <w:tc>
          <w:tcPr>
            <w:tcW w:w="851" w:type="dxa"/>
          </w:tcPr>
          <w:p w:rsidR="00191C0F" w:rsidRPr="004863B2" w:rsidRDefault="00191C0F" w:rsidP="00191C0F">
            <w:pPr>
              <w:spacing w:line="236" w:lineRule="exact"/>
              <w:ind w:left="300"/>
              <w:rPr>
                <w:rFonts w:ascii="Times New Roman" w:eastAsia="Times New Roman" w:hAnsi="Times New Roman"/>
                <w:sz w:val="24"/>
                <w:szCs w:val="24"/>
              </w:rPr>
            </w:pPr>
            <w:r w:rsidRPr="004863B2">
              <w:rPr>
                <w:rFonts w:ascii="Times New Roman" w:eastAsia="Times New Roman" w:hAnsi="Times New Roman"/>
                <w:color w:val="231F20"/>
                <w:w w:val="90"/>
                <w:sz w:val="24"/>
                <w:szCs w:val="24"/>
              </w:rPr>
              <w:t>1</w:t>
            </w:r>
          </w:p>
        </w:tc>
      </w:tr>
      <w:tr w:rsidR="00191C0F" w:rsidRPr="00191C0F" w:rsidTr="000B5E33">
        <w:trPr>
          <w:trHeight w:val="255"/>
        </w:trPr>
        <w:tc>
          <w:tcPr>
            <w:tcW w:w="547" w:type="dxa"/>
          </w:tcPr>
          <w:p w:rsidR="00191C0F" w:rsidRPr="004863B2" w:rsidRDefault="00191C0F" w:rsidP="00191C0F">
            <w:pPr>
              <w:spacing w:line="236" w:lineRule="exact"/>
              <w:ind w:right="98"/>
              <w:jc w:val="right"/>
              <w:rPr>
                <w:rFonts w:ascii="Times New Roman" w:eastAsia="Times New Roman" w:hAnsi="Times New Roman"/>
                <w:sz w:val="24"/>
                <w:szCs w:val="24"/>
              </w:rPr>
            </w:pPr>
            <w:r w:rsidRPr="004863B2">
              <w:rPr>
                <w:rFonts w:ascii="Times New Roman" w:eastAsia="Times New Roman" w:hAnsi="Times New Roman"/>
                <w:color w:val="231F20"/>
                <w:sz w:val="24"/>
                <w:szCs w:val="24"/>
              </w:rPr>
              <w:t>1.10</w:t>
            </w:r>
          </w:p>
        </w:tc>
        <w:tc>
          <w:tcPr>
            <w:tcW w:w="7806" w:type="dxa"/>
          </w:tcPr>
          <w:p w:rsidR="00191C0F" w:rsidRPr="004863B2" w:rsidRDefault="00191C0F" w:rsidP="00191C0F">
            <w:pPr>
              <w:spacing w:line="236" w:lineRule="exact"/>
              <w:ind w:left="54"/>
              <w:rPr>
                <w:rFonts w:ascii="Times New Roman" w:eastAsia="Times New Roman" w:hAnsi="Times New Roman"/>
                <w:sz w:val="24"/>
                <w:szCs w:val="24"/>
                <w:lang w:val="ru-RU"/>
              </w:rPr>
            </w:pPr>
            <w:r w:rsidRPr="004863B2">
              <w:rPr>
                <w:rFonts w:ascii="Times New Roman" w:eastAsia="Times New Roman" w:hAnsi="Times New Roman"/>
                <w:color w:val="231F20"/>
                <w:w w:val="95"/>
                <w:sz w:val="24"/>
                <w:szCs w:val="24"/>
                <w:lang w:val="ru-RU"/>
              </w:rPr>
              <w:t>Плідністьподружньоїпари.Методирозпізнаванняплідності</w:t>
            </w:r>
          </w:p>
        </w:tc>
        <w:tc>
          <w:tcPr>
            <w:tcW w:w="851" w:type="dxa"/>
          </w:tcPr>
          <w:p w:rsidR="00191C0F" w:rsidRPr="004863B2" w:rsidRDefault="00191C0F" w:rsidP="00191C0F">
            <w:pPr>
              <w:spacing w:line="236" w:lineRule="exact"/>
              <w:ind w:left="300"/>
              <w:rPr>
                <w:rFonts w:ascii="Times New Roman" w:eastAsia="Times New Roman" w:hAnsi="Times New Roman"/>
                <w:sz w:val="24"/>
                <w:szCs w:val="24"/>
              </w:rPr>
            </w:pPr>
            <w:r w:rsidRPr="004863B2">
              <w:rPr>
                <w:rFonts w:ascii="Times New Roman" w:eastAsia="Times New Roman" w:hAnsi="Times New Roman"/>
                <w:color w:val="231F20"/>
                <w:w w:val="90"/>
                <w:sz w:val="24"/>
                <w:szCs w:val="24"/>
              </w:rPr>
              <w:t>1</w:t>
            </w:r>
          </w:p>
        </w:tc>
      </w:tr>
      <w:tr w:rsidR="00191C0F" w:rsidRPr="00191C0F" w:rsidTr="000B5E33">
        <w:trPr>
          <w:trHeight w:val="495"/>
        </w:trPr>
        <w:tc>
          <w:tcPr>
            <w:tcW w:w="547" w:type="dxa"/>
          </w:tcPr>
          <w:p w:rsidR="00191C0F" w:rsidRPr="004863B2" w:rsidRDefault="00191C0F" w:rsidP="00191C0F">
            <w:pPr>
              <w:spacing w:line="253" w:lineRule="exact"/>
              <w:ind w:right="102"/>
              <w:jc w:val="right"/>
              <w:rPr>
                <w:rFonts w:ascii="Times New Roman" w:eastAsia="Times New Roman" w:hAnsi="Times New Roman"/>
                <w:sz w:val="24"/>
                <w:szCs w:val="24"/>
              </w:rPr>
            </w:pPr>
            <w:r w:rsidRPr="004863B2">
              <w:rPr>
                <w:rFonts w:ascii="Times New Roman" w:eastAsia="Times New Roman" w:hAnsi="Times New Roman"/>
                <w:color w:val="231F20"/>
                <w:sz w:val="24"/>
                <w:szCs w:val="24"/>
              </w:rPr>
              <w:t>1.11</w:t>
            </w:r>
          </w:p>
        </w:tc>
        <w:tc>
          <w:tcPr>
            <w:tcW w:w="7806" w:type="dxa"/>
          </w:tcPr>
          <w:p w:rsidR="00191C0F" w:rsidRPr="004863B2" w:rsidRDefault="00191C0F" w:rsidP="002B18EE">
            <w:pPr>
              <w:spacing w:before="13" w:line="240" w:lineRule="exact"/>
              <w:ind w:left="54" w:right="34"/>
              <w:rPr>
                <w:rFonts w:ascii="Times New Roman" w:eastAsia="Times New Roman" w:hAnsi="Times New Roman"/>
                <w:sz w:val="24"/>
                <w:szCs w:val="24"/>
                <w:lang w:val="ru-RU"/>
              </w:rPr>
            </w:pPr>
            <w:r w:rsidRPr="004863B2">
              <w:rPr>
                <w:rFonts w:ascii="Times New Roman" w:eastAsia="Times New Roman" w:hAnsi="Times New Roman"/>
                <w:color w:val="231F20"/>
                <w:w w:val="95"/>
                <w:sz w:val="24"/>
                <w:szCs w:val="24"/>
                <w:lang w:val="ru-RU"/>
              </w:rPr>
              <w:t>Процесзародженняжиття.Внутрішньоутробнийперіодроз</w:t>
            </w:r>
            <w:r w:rsidRPr="004863B2">
              <w:rPr>
                <w:rFonts w:ascii="Times New Roman" w:eastAsia="Times New Roman" w:hAnsi="Times New Roman"/>
                <w:color w:val="231F20"/>
                <w:sz w:val="24"/>
                <w:szCs w:val="24"/>
                <w:lang w:val="ru-RU"/>
              </w:rPr>
              <w:t>виткудитини</w:t>
            </w:r>
          </w:p>
        </w:tc>
        <w:tc>
          <w:tcPr>
            <w:tcW w:w="851" w:type="dxa"/>
          </w:tcPr>
          <w:p w:rsidR="00191C0F" w:rsidRPr="004863B2" w:rsidRDefault="00191C0F" w:rsidP="00191C0F">
            <w:pPr>
              <w:spacing w:line="252" w:lineRule="exact"/>
              <w:ind w:left="300"/>
              <w:rPr>
                <w:rFonts w:ascii="Times New Roman" w:eastAsia="Times New Roman" w:hAnsi="Times New Roman"/>
                <w:sz w:val="24"/>
                <w:szCs w:val="24"/>
              </w:rPr>
            </w:pPr>
            <w:r w:rsidRPr="004863B2">
              <w:rPr>
                <w:rFonts w:ascii="Times New Roman" w:eastAsia="Times New Roman" w:hAnsi="Times New Roman"/>
                <w:color w:val="231F20"/>
                <w:w w:val="90"/>
                <w:sz w:val="24"/>
                <w:szCs w:val="24"/>
              </w:rPr>
              <w:t>1</w:t>
            </w:r>
          </w:p>
        </w:tc>
      </w:tr>
      <w:tr w:rsidR="00191C0F" w:rsidRPr="00191C0F" w:rsidTr="000B5E33">
        <w:trPr>
          <w:trHeight w:val="255"/>
        </w:trPr>
        <w:tc>
          <w:tcPr>
            <w:tcW w:w="547" w:type="dxa"/>
          </w:tcPr>
          <w:p w:rsidR="00191C0F" w:rsidRPr="004863B2" w:rsidRDefault="00191C0F" w:rsidP="00191C0F">
            <w:pPr>
              <w:spacing w:line="236" w:lineRule="exact"/>
              <w:ind w:right="98"/>
              <w:jc w:val="right"/>
              <w:rPr>
                <w:rFonts w:ascii="Times New Roman" w:eastAsia="Times New Roman" w:hAnsi="Times New Roman"/>
                <w:sz w:val="24"/>
                <w:szCs w:val="24"/>
              </w:rPr>
            </w:pPr>
            <w:r w:rsidRPr="004863B2">
              <w:rPr>
                <w:rFonts w:ascii="Times New Roman" w:eastAsia="Times New Roman" w:hAnsi="Times New Roman"/>
                <w:color w:val="231F20"/>
                <w:sz w:val="24"/>
                <w:szCs w:val="24"/>
              </w:rPr>
              <w:t>1.12</w:t>
            </w:r>
          </w:p>
        </w:tc>
        <w:tc>
          <w:tcPr>
            <w:tcW w:w="7806" w:type="dxa"/>
          </w:tcPr>
          <w:p w:rsidR="00191C0F" w:rsidRPr="004863B2" w:rsidRDefault="00191C0F" w:rsidP="00191C0F">
            <w:pPr>
              <w:spacing w:line="236" w:lineRule="exact"/>
              <w:ind w:left="54"/>
              <w:rPr>
                <w:rFonts w:ascii="Times New Roman" w:eastAsia="Times New Roman" w:hAnsi="Times New Roman"/>
                <w:sz w:val="24"/>
                <w:szCs w:val="24"/>
                <w:lang w:val="ru-RU"/>
              </w:rPr>
            </w:pPr>
            <w:r w:rsidRPr="004863B2">
              <w:rPr>
                <w:rFonts w:ascii="Times New Roman" w:eastAsia="Times New Roman" w:hAnsi="Times New Roman"/>
                <w:color w:val="231F20"/>
                <w:sz w:val="24"/>
                <w:szCs w:val="24"/>
                <w:lang w:val="ru-RU"/>
              </w:rPr>
              <w:t>Розвиток дитини в лоні матері</w:t>
            </w:r>
          </w:p>
        </w:tc>
        <w:tc>
          <w:tcPr>
            <w:tcW w:w="851" w:type="dxa"/>
          </w:tcPr>
          <w:p w:rsidR="00191C0F" w:rsidRPr="004863B2" w:rsidRDefault="00191C0F" w:rsidP="00191C0F">
            <w:pPr>
              <w:spacing w:line="236" w:lineRule="exact"/>
              <w:ind w:left="300"/>
              <w:rPr>
                <w:rFonts w:ascii="Times New Roman" w:eastAsia="Times New Roman" w:hAnsi="Times New Roman"/>
                <w:sz w:val="24"/>
                <w:szCs w:val="24"/>
              </w:rPr>
            </w:pPr>
            <w:r w:rsidRPr="004863B2">
              <w:rPr>
                <w:rFonts w:ascii="Times New Roman" w:eastAsia="Times New Roman" w:hAnsi="Times New Roman"/>
                <w:color w:val="231F20"/>
                <w:w w:val="90"/>
                <w:sz w:val="24"/>
                <w:szCs w:val="24"/>
              </w:rPr>
              <w:t>1</w:t>
            </w:r>
          </w:p>
        </w:tc>
      </w:tr>
      <w:tr w:rsidR="00191C0F" w:rsidRPr="00191C0F" w:rsidTr="000B5E33">
        <w:trPr>
          <w:trHeight w:val="255"/>
        </w:trPr>
        <w:tc>
          <w:tcPr>
            <w:tcW w:w="547" w:type="dxa"/>
          </w:tcPr>
          <w:p w:rsidR="00191C0F" w:rsidRPr="004863B2" w:rsidRDefault="00191C0F" w:rsidP="00191C0F">
            <w:pPr>
              <w:spacing w:line="236" w:lineRule="exact"/>
              <w:ind w:right="98"/>
              <w:jc w:val="right"/>
              <w:rPr>
                <w:rFonts w:ascii="Times New Roman" w:eastAsia="Times New Roman" w:hAnsi="Times New Roman"/>
                <w:sz w:val="24"/>
                <w:szCs w:val="24"/>
              </w:rPr>
            </w:pPr>
            <w:r w:rsidRPr="004863B2">
              <w:rPr>
                <w:rFonts w:ascii="Times New Roman" w:eastAsia="Times New Roman" w:hAnsi="Times New Roman"/>
                <w:color w:val="231F20"/>
                <w:sz w:val="24"/>
                <w:szCs w:val="24"/>
              </w:rPr>
              <w:t>1.13</w:t>
            </w:r>
          </w:p>
        </w:tc>
        <w:tc>
          <w:tcPr>
            <w:tcW w:w="7806" w:type="dxa"/>
          </w:tcPr>
          <w:p w:rsidR="00191C0F" w:rsidRPr="004863B2" w:rsidRDefault="00191C0F" w:rsidP="00191C0F">
            <w:pPr>
              <w:spacing w:line="236" w:lineRule="exact"/>
              <w:ind w:left="54"/>
              <w:rPr>
                <w:rFonts w:ascii="Times New Roman" w:eastAsia="Times New Roman" w:hAnsi="Times New Roman"/>
                <w:sz w:val="24"/>
                <w:szCs w:val="24"/>
              </w:rPr>
            </w:pPr>
            <w:r w:rsidRPr="004863B2">
              <w:rPr>
                <w:rFonts w:ascii="Times New Roman" w:eastAsia="Times New Roman" w:hAnsi="Times New Roman"/>
                <w:color w:val="231F20"/>
                <w:sz w:val="24"/>
                <w:szCs w:val="24"/>
              </w:rPr>
              <w:t>Контрацепція чи відповідальність?</w:t>
            </w:r>
          </w:p>
        </w:tc>
        <w:tc>
          <w:tcPr>
            <w:tcW w:w="851" w:type="dxa"/>
          </w:tcPr>
          <w:p w:rsidR="00191C0F" w:rsidRPr="004863B2" w:rsidRDefault="00191C0F" w:rsidP="00191C0F">
            <w:pPr>
              <w:spacing w:line="236" w:lineRule="exact"/>
              <w:ind w:left="300"/>
              <w:rPr>
                <w:rFonts w:ascii="Times New Roman" w:eastAsia="Times New Roman" w:hAnsi="Times New Roman"/>
                <w:sz w:val="24"/>
                <w:szCs w:val="24"/>
              </w:rPr>
            </w:pPr>
            <w:r w:rsidRPr="004863B2">
              <w:rPr>
                <w:rFonts w:ascii="Times New Roman" w:eastAsia="Times New Roman" w:hAnsi="Times New Roman"/>
                <w:color w:val="231F20"/>
                <w:w w:val="90"/>
                <w:sz w:val="24"/>
                <w:szCs w:val="24"/>
              </w:rPr>
              <w:t>1</w:t>
            </w:r>
          </w:p>
        </w:tc>
      </w:tr>
      <w:tr w:rsidR="00191C0F" w:rsidRPr="00191C0F" w:rsidTr="000B5E33">
        <w:trPr>
          <w:trHeight w:val="255"/>
        </w:trPr>
        <w:tc>
          <w:tcPr>
            <w:tcW w:w="547" w:type="dxa"/>
          </w:tcPr>
          <w:p w:rsidR="00191C0F" w:rsidRPr="004863B2" w:rsidRDefault="00191C0F" w:rsidP="00191C0F">
            <w:pPr>
              <w:spacing w:line="236" w:lineRule="exact"/>
              <w:ind w:right="98"/>
              <w:jc w:val="right"/>
              <w:rPr>
                <w:rFonts w:ascii="Times New Roman" w:eastAsia="Times New Roman" w:hAnsi="Times New Roman"/>
                <w:sz w:val="24"/>
                <w:szCs w:val="24"/>
              </w:rPr>
            </w:pPr>
            <w:r w:rsidRPr="004863B2">
              <w:rPr>
                <w:rFonts w:ascii="Times New Roman" w:eastAsia="Times New Roman" w:hAnsi="Times New Roman"/>
                <w:color w:val="231F20"/>
                <w:sz w:val="24"/>
                <w:szCs w:val="24"/>
              </w:rPr>
              <w:t>1.14</w:t>
            </w:r>
          </w:p>
        </w:tc>
        <w:tc>
          <w:tcPr>
            <w:tcW w:w="7806" w:type="dxa"/>
          </w:tcPr>
          <w:p w:rsidR="00191C0F" w:rsidRPr="004863B2" w:rsidRDefault="00191C0F" w:rsidP="00191C0F">
            <w:pPr>
              <w:spacing w:line="236" w:lineRule="exact"/>
              <w:ind w:left="54"/>
              <w:rPr>
                <w:rFonts w:ascii="Times New Roman" w:eastAsia="Times New Roman" w:hAnsi="Times New Roman"/>
                <w:sz w:val="24"/>
                <w:szCs w:val="24"/>
                <w:lang w:val="ru-RU"/>
              </w:rPr>
            </w:pPr>
            <w:r w:rsidRPr="004863B2">
              <w:rPr>
                <w:rFonts w:ascii="Times New Roman" w:eastAsia="Times New Roman" w:hAnsi="Times New Roman"/>
                <w:color w:val="231F20"/>
                <w:sz w:val="24"/>
                <w:szCs w:val="24"/>
                <w:lang w:val="ru-RU"/>
              </w:rPr>
              <w:t>Що таке аборт та постабортний синдром?</w:t>
            </w:r>
          </w:p>
        </w:tc>
        <w:tc>
          <w:tcPr>
            <w:tcW w:w="851" w:type="dxa"/>
          </w:tcPr>
          <w:p w:rsidR="00191C0F" w:rsidRPr="004863B2" w:rsidRDefault="00191C0F" w:rsidP="00191C0F">
            <w:pPr>
              <w:spacing w:line="236" w:lineRule="exact"/>
              <w:ind w:left="300"/>
              <w:rPr>
                <w:rFonts w:ascii="Times New Roman" w:eastAsia="Times New Roman" w:hAnsi="Times New Roman"/>
                <w:sz w:val="24"/>
                <w:szCs w:val="24"/>
              </w:rPr>
            </w:pPr>
            <w:r w:rsidRPr="004863B2">
              <w:rPr>
                <w:rFonts w:ascii="Times New Roman" w:eastAsia="Times New Roman" w:hAnsi="Times New Roman"/>
                <w:color w:val="231F20"/>
                <w:w w:val="90"/>
                <w:sz w:val="24"/>
                <w:szCs w:val="24"/>
              </w:rPr>
              <w:t>1</w:t>
            </w:r>
          </w:p>
        </w:tc>
      </w:tr>
      <w:tr w:rsidR="00191C0F" w:rsidRPr="00191C0F" w:rsidTr="000B5E33">
        <w:trPr>
          <w:trHeight w:val="255"/>
        </w:trPr>
        <w:tc>
          <w:tcPr>
            <w:tcW w:w="547" w:type="dxa"/>
          </w:tcPr>
          <w:p w:rsidR="00191C0F" w:rsidRPr="004863B2" w:rsidRDefault="00191C0F" w:rsidP="00191C0F">
            <w:pPr>
              <w:spacing w:line="236" w:lineRule="exact"/>
              <w:ind w:right="98"/>
              <w:jc w:val="right"/>
              <w:rPr>
                <w:rFonts w:ascii="Times New Roman" w:eastAsia="Times New Roman" w:hAnsi="Times New Roman"/>
                <w:sz w:val="24"/>
                <w:szCs w:val="24"/>
              </w:rPr>
            </w:pPr>
            <w:r w:rsidRPr="004863B2">
              <w:rPr>
                <w:rFonts w:ascii="Times New Roman" w:eastAsia="Times New Roman" w:hAnsi="Times New Roman"/>
                <w:color w:val="231F20"/>
                <w:sz w:val="24"/>
                <w:szCs w:val="24"/>
              </w:rPr>
              <w:t>1.15</w:t>
            </w:r>
          </w:p>
        </w:tc>
        <w:tc>
          <w:tcPr>
            <w:tcW w:w="7806" w:type="dxa"/>
          </w:tcPr>
          <w:p w:rsidR="00191C0F" w:rsidRPr="004863B2" w:rsidRDefault="00191C0F" w:rsidP="00191C0F">
            <w:pPr>
              <w:spacing w:line="236" w:lineRule="exact"/>
              <w:ind w:left="54"/>
              <w:rPr>
                <w:rFonts w:ascii="Times New Roman" w:eastAsia="Times New Roman" w:hAnsi="Times New Roman"/>
                <w:sz w:val="24"/>
                <w:szCs w:val="24"/>
              </w:rPr>
            </w:pPr>
            <w:r w:rsidRPr="004863B2">
              <w:rPr>
                <w:rFonts w:ascii="Times New Roman" w:eastAsia="Times New Roman" w:hAnsi="Times New Roman"/>
                <w:color w:val="231F20"/>
                <w:sz w:val="24"/>
                <w:szCs w:val="24"/>
              </w:rPr>
              <w:t>Підсумок розділу1</w:t>
            </w:r>
          </w:p>
        </w:tc>
        <w:tc>
          <w:tcPr>
            <w:tcW w:w="851" w:type="dxa"/>
          </w:tcPr>
          <w:p w:rsidR="00191C0F" w:rsidRPr="004863B2" w:rsidRDefault="00191C0F" w:rsidP="00191C0F">
            <w:pPr>
              <w:spacing w:line="236" w:lineRule="exact"/>
              <w:ind w:left="300"/>
              <w:rPr>
                <w:rFonts w:ascii="Times New Roman" w:eastAsia="Times New Roman" w:hAnsi="Times New Roman"/>
                <w:sz w:val="24"/>
                <w:szCs w:val="24"/>
              </w:rPr>
            </w:pPr>
            <w:r w:rsidRPr="004863B2">
              <w:rPr>
                <w:rFonts w:ascii="Times New Roman" w:eastAsia="Times New Roman" w:hAnsi="Times New Roman"/>
                <w:color w:val="231F20"/>
                <w:w w:val="90"/>
                <w:sz w:val="24"/>
                <w:szCs w:val="24"/>
              </w:rPr>
              <w:t>1</w:t>
            </w:r>
          </w:p>
        </w:tc>
      </w:tr>
      <w:tr w:rsidR="00191C0F" w:rsidRPr="00191C0F" w:rsidTr="000B5E33">
        <w:trPr>
          <w:trHeight w:val="411"/>
        </w:trPr>
        <w:tc>
          <w:tcPr>
            <w:tcW w:w="8353" w:type="dxa"/>
            <w:gridSpan w:val="2"/>
            <w:vAlign w:val="center"/>
          </w:tcPr>
          <w:p w:rsidR="00191C0F" w:rsidRPr="004863B2" w:rsidRDefault="00191C0F" w:rsidP="004863B2">
            <w:pPr>
              <w:spacing w:line="252" w:lineRule="exact"/>
              <w:ind w:left="647" w:right="642"/>
              <w:jc w:val="center"/>
              <w:rPr>
                <w:rFonts w:ascii="Times New Roman" w:eastAsia="Times New Roman" w:hAnsi="Times New Roman"/>
                <w:b/>
                <w:sz w:val="24"/>
                <w:szCs w:val="24"/>
              </w:rPr>
            </w:pPr>
            <w:r w:rsidRPr="004863B2">
              <w:rPr>
                <w:rFonts w:ascii="Times New Roman" w:eastAsia="Times New Roman" w:hAnsi="Times New Roman"/>
                <w:color w:val="231F20"/>
                <w:sz w:val="24"/>
                <w:szCs w:val="24"/>
              </w:rPr>
              <w:t xml:space="preserve">РОЗДІЛ 2. </w:t>
            </w:r>
            <w:r w:rsidRPr="004863B2">
              <w:rPr>
                <w:rFonts w:ascii="Times New Roman" w:eastAsia="Times New Roman" w:hAnsi="Times New Roman"/>
                <w:b/>
                <w:color w:val="231F20"/>
                <w:sz w:val="24"/>
                <w:szCs w:val="24"/>
              </w:rPr>
              <w:t>Я і ти</w:t>
            </w:r>
          </w:p>
        </w:tc>
        <w:tc>
          <w:tcPr>
            <w:tcW w:w="851" w:type="dxa"/>
          </w:tcPr>
          <w:p w:rsidR="00191C0F" w:rsidRPr="004863B2" w:rsidRDefault="00191C0F" w:rsidP="00191C0F">
            <w:pPr>
              <w:spacing w:line="252" w:lineRule="exact"/>
              <w:ind w:left="250"/>
              <w:rPr>
                <w:rFonts w:ascii="Times New Roman" w:eastAsia="Times New Roman" w:hAnsi="Times New Roman"/>
                <w:sz w:val="24"/>
                <w:szCs w:val="24"/>
              </w:rPr>
            </w:pPr>
            <w:r w:rsidRPr="004863B2">
              <w:rPr>
                <w:rFonts w:ascii="Times New Roman" w:eastAsia="Times New Roman" w:hAnsi="Times New Roman"/>
                <w:color w:val="231F20"/>
                <w:sz w:val="24"/>
                <w:szCs w:val="24"/>
              </w:rPr>
              <w:t>18</w:t>
            </w:r>
          </w:p>
        </w:tc>
      </w:tr>
      <w:tr w:rsidR="00191C0F" w:rsidRPr="00191C0F" w:rsidTr="000B5E33">
        <w:trPr>
          <w:trHeight w:val="255"/>
        </w:trPr>
        <w:tc>
          <w:tcPr>
            <w:tcW w:w="547" w:type="dxa"/>
          </w:tcPr>
          <w:p w:rsidR="00191C0F" w:rsidRPr="004863B2" w:rsidRDefault="00191C0F" w:rsidP="00191C0F">
            <w:pPr>
              <w:spacing w:line="236" w:lineRule="exact"/>
              <w:ind w:right="148"/>
              <w:jc w:val="right"/>
              <w:rPr>
                <w:rFonts w:ascii="Times New Roman" w:eastAsia="Times New Roman" w:hAnsi="Times New Roman"/>
                <w:sz w:val="24"/>
                <w:szCs w:val="24"/>
              </w:rPr>
            </w:pPr>
            <w:r w:rsidRPr="004863B2">
              <w:rPr>
                <w:rFonts w:ascii="Times New Roman" w:eastAsia="Times New Roman" w:hAnsi="Times New Roman"/>
                <w:color w:val="231F20"/>
                <w:sz w:val="24"/>
                <w:szCs w:val="24"/>
              </w:rPr>
              <w:t>2.1</w:t>
            </w:r>
          </w:p>
        </w:tc>
        <w:tc>
          <w:tcPr>
            <w:tcW w:w="7806" w:type="dxa"/>
          </w:tcPr>
          <w:p w:rsidR="00191C0F" w:rsidRPr="004863B2" w:rsidRDefault="00191C0F" w:rsidP="00191C0F">
            <w:pPr>
              <w:spacing w:line="236" w:lineRule="exact"/>
              <w:ind w:left="54"/>
              <w:rPr>
                <w:rFonts w:ascii="Times New Roman" w:eastAsia="Times New Roman" w:hAnsi="Times New Roman"/>
                <w:sz w:val="24"/>
                <w:szCs w:val="24"/>
                <w:lang w:val="ru-RU"/>
              </w:rPr>
            </w:pPr>
            <w:r w:rsidRPr="004863B2">
              <w:rPr>
                <w:rFonts w:ascii="Times New Roman" w:eastAsia="Times New Roman" w:hAnsi="Times New Roman"/>
                <w:color w:val="231F20"/>
                <w:sz w:val="24"/>
                <w:szCs w:val="24"/>
                <w:lang w:val="ru-RU"/>
              </w:rPr>
              <w:t>Гідний партнер – знайти чи стати?</w:t>
            </w:r>
          </w:p>
        </w:tc>
        <w:tc>
          <w:tcPr>
            <w:tcW w:w="851" w:type="dxa"/>
          </w:tcPr>
          <w:p w:rsidR="00191C0F" w:rsidRPr="004863B2" w:rsidRDefault="00191C0F" w:rsidP="00191C0F">
            <w:pPr>
              <w:spacing w:line="236" w:lineRule="exact"/>
              <w:ind w:left="300"/>
              <w:rPr>
                <w:rFonts w:ascii="Times New Roman" w:eastAsia="Times New Roman" w:hAnsi="Times New Roman"/>
                <w:sz w:val="24"/>
                <w:szCs w:val="24"/>
              </w:rPr>
            </w:pPr>
            <w:r w:rsidRPr="004863B2">
              <w:rPr>
                <w:rFonts w:ascii="Times New Roman" w:eastAsia="Times New Roman" w:hAnsi="Times New Roman"/>
                <w:color w:val="231F20"/>
                <w:w w:val="90"/>
                <w:sz w:val="24"/>
                <w:szCs w:val="24"/>
              </w:rPr>
              <w:t>1</w:t>
            </w:r>
          </w:p>
        </w:tc>
      </w:tr>
      <w:tr w:rsidR="00191C0F" w:rsidRPr="00191C0F" w:rsidTr="000B5E33">
        <w:trPr>
          <w:trHeight w:val="255"/>
        </w:trPr>
        <w:tc>
          <w:tcPr>
            <w:tcW w:w="547" w:type="dxa"/>
          </w:tcPr>
          <w:p w:rsidR="00191C0F" w:rsidRPr="004863B2" w:rsidRDefault="00191C0F" w:rsidP="00191C0F">
            <w:pPr>
              <w:spacing w:line="236" w:lineRule="exact"/>
              <w:ind w:right="148"/>
              <w:jc w:val="right"/>
              <w:rPr>
                <w:rFonts w:ascii="Times New Roman" w:eastAsia="Times New Roman" w:hAnsi="Times New Roman"/>
                <w:sz w:val="24"/>
                <w:szCs w:val="24"/>
              </w:rPr>
            </w:pPr>
            <w:r w:rsidRPr="004863B2">
              <w:rPr>
                <w:rFonts w:ascii="Times New Roman" w:eastAsia="Times New Roman" w:hAnsi="Times New Roman"/>
                <w:color w:val="231F20"/>
                <w:sz w:val="24"/>
                <w:szCs w:val="24"/>
              </w:rPr>
              <w:t>2.2</w:t>
            </w:r>
          </w:p>
        </w:tc>
        <w:tc>
          <w:tcPr>
            <w:tcW w:w="7806" w:type="dxa"/>
          </w:tcPr>
          <w:p w:rsidR="00191C0F" w:rsidRPr="004863B2" w:rsidRDefault="00191C0F" w:rsidP="00191C0F">
            <w:pPr>
              <w:spacing w:line="236" w:lineRule="exact"/>
              <w:ind w:left="54"/>
              <w:rPr>
                <w:rFonts w:ascii="Times New Roman" w:eastAsia="Times New Roman" w:hAnsi="Times New Roman"/>
                <w:sz w:val="24"/>
                <w:szCs w:val="24"/>
              </w:rPr>
            </w:pPr>
            <w:r w:rsidRPr="004863B2">
              <w:rPr>
                <w:rFonts w:ascii="Times New Roman" w:eastAsia="Times New Roman" w:hAnsi="Times New Roman"/>
                <w:color w:val="231F20"/>
                <w:sz w:val="24"/>
                <w:szCs w:val="24"/>
              </w:rPr>
              <w:t>Любов чи закоханість?</w:t>
            </w:r>
          </w:p>
        </w:tc>
        <w:tc>
          <w:tcPr>
            <w:tcW w:w="851" w:type="dxa"/>
          </w:tcPr>
          <w:p w:rsidR="00191C0F" w:rsidRPr="004863B2" w:rsidRDefault="00191C0F" w:rsidP="00191C0F">
            <w:pPr>
              <w:spacing w:line="236" w:lineRule="exact"/>
              <w:ind w:left="300"/>
              <w:rPr>
                <w:rFonts w:ascii="Times New Roman" w:eastAsia="Times New Roman" w:hAnsi="Times New Roman"/>
                <w:sz w:val="24"/>
                <w:szCs w:val="24"/>
              </w:rPr>
            </w:pPr>
            <w:r w:rsidRPr="004863B2">
              <w:rPr>
                <w:rFonts w:ascii="Times New Roman" w:eastAsia="Times New Roman" w:hAnsi="Times New Roman"/>
                <w:color w:val="231F20"/>
                <w:w w:val="90"/>
                <w:sz w:val="24"/>
                <w:szCs w:val="24"/>
              </w:rPr>
              <w:t>1</w:t>
            </w:r>
          </w:p>
        </w:tc>
      </w:tr>
      <w:tr w:rsidR="00191C0F" w:rsidRPr="00191C0F" w:rsidTr="000B5E33">
        <w:trPr>
          <w:trHeight w:val="255"/>
        </w:trPr>
        <w:tc>
          <w:tcPr>
            <w:tcW w:w="547" w:type="dxa"/>
          </w:tcPr>
          <w:p w:rsidR="00191C0F" w:rsidRPr="004863B2" w:rsidRDefault="00191C0F" w:rsidP="00191C0F">
            <w:pPr>
              <w:spacing w:line="236" w:lineRule="exact"/>
              <w:ind w:right="148"/>
              <w:jc w:val="right"/>
              <w:rPr>
                <w:rFonts w:ascii="Times New Roman" w:eastAsia="Times New Roman" w:hAnsi="Times New Roman"/>
                <w:sz w:val="24"/>
                <w:szCs w:val="24"/>
              </w:rPr>
            </w:pPr>
            <w:r w:rsidRPr="004863B2">
              <w:rPr>
                <w:rFonts w:ascii="Times New Roman" w:eastAsia="Times New Roman" w:hAnsi="Times New Roman"/>
                <w:color w:val="231F20"/>
                <w:sz w:val="24"/>
                <w:szCs w:val="24"/>
              </w:rPr>
              <w:t>2.3</w:t>
            </w:r>
          </w:p>
        </w:tc>
        <w:tc>
          <w:tcPr>
            <w:tcW w:w="7806" w:type="dxa"/>
          </w:tcPr>
          <w:p w:rsidR="00191C0F" w:rsidRPr="004863B2" w:rsidRDefault="00191C0F" w:rsidP="00191C0F">
            <w:pPr>
              <w:spacing w:line="236" w:lineRule="exact"/>
              <w:ind w:left="54"/>
              <w:rPr>
                <w:rFonts w:ascii="Times New Roman" w:eastAsia="Times New Roman" w:hAnsi="Times New Roman"/>
                <w:sz w:val="24"/>
                <w:szCs w:val="24"/>
                <w:lang w:val="ru-RU"/>
              </w:rPr>
            </w:pPr>
            <w:r w:rsidRPr="004863B2">
              <w:rPr>
                <w:rFonts w:ascii="Times New Roman" w:eastAsia="Times New Roman" w:hAnsi="Times New Roman"/>
                <w:color w:val="231F20"/>
                <w:sz w:val="24"/>
                <w:szCs w:val="24"/>
                <w:lang w:val="ru-RU"/>
              </w:rPr>
              <w:t>Роль почуттів та емоцій у спілкуванні</w:t>
            </w:r>
          </w:p>
        </w:tc>
        <w:tc>
          <w:tcPr>
            <w:tcW w:w="851" w:type="dxa"/>
          </w:tcPr>
          <w:p w:rsidR="00191C0F" w:rsidRPr="004863B2" w:rsidRDefault="00191C0F" w:rsidP="00191C0F">
            <w:pPr>
              <w:spacing w:line="236" w:lineRule="exact"/>
              <w:ind w:left="300"/>
              <w:rPr>
                <w:rFonts w:ascii="Times New Roman" w:eastAsia="Times New Roman" w:hAnsi="Times New Roman"/>
                <w:sz w:val="24"/>
                <w:szCs w:val="24"/>
              </w:rPr>
            </w:pPr>
            <w:r w:rsidRPr="004863B2">
              <w:rPr>
                <w:rFonts w:ascii="Times New Roman" w:eastAsia="Times New Roman" w:hAnsi="Times New Roman"/>
                <w:color w:val="231F20"/>
                <w:w w:val="90"/>
                <w:sz w:val="24"/>
                <w:szCs w:val="24"/>
              </w:rPr>
              <w:t>1</w:t>
            </w:r>
          </w:p>
        </w:tc>
      </w:tr>
      <w:tr w:rsidR="00191C0F" w:rsidRPr="00191C0F" w:rsidTr="000B5E33">
        <w:trPr>
          <w:trHeight w:val="255"/>
        </w:trPr>
        <w:tc>
          <w:tcPr>
            <w:tcW w:w="547" w:type="dxa"/>
          </w:tcPr>
          <w:p w:rsidR="00191C0F" w:rsidRPr="004863B2" w:rsidRDefault="00191C0F" w:rsidP="00191C0F">
            <w:pPr>
              <w:spacing w:line="236" w:lineRule="exact"/>
              <w:ind w:right="148"/>
              <w:jc w:val="right"/>
              <w:rPr>
                <w:rFonts w:ascii="Times New Roman" w:eastAsia="Times New Roman" w:hAnsi="Times New Roman"/>
                <w:sz w:val="24"/>
                <w:szCs w:val="24"/>
              </w:rPr>
            </w:pPr>
            <w:r w:rsidRPr="004863B2">
              <w:rPr>
                <w:rFonts w:ascii="Times New Roman" w:eastAsia="Times New Roman" w:hAnsi="Times New Roman"/>
                <w:color w:val="231F20"/>
                <w:sz w:val="24"/>
                <w:szCs w:val="24"/>
              </w:rPr>
              <w:t>2.4</w:t>
            </w:r>
          </w:p>
        </w:tc>
        <w:tc>
          <w:tcPr>
            <w:tcW w:w="7806" w:type="dxa"/>
          </w:tcPr>
          <w:p w:rsidR="00191C0F" w:rsidRPr="004863B2" w:rsidRDefault="00191C0F" w:rsidP="00191C0F">
            <w:pPr>
              <w:spacing w:line="236" w:lineRule="exact"/>
              <w:ind w:left="54"/>
              <w:rPr>
                <w:rFonts w:ascii="Times New Roman" w:eastAsia="Times New Roman" w:hAnsi="Times New Roman"/>
                <w:sz w:val="24"/>
                <w:szCs w:val="24"/>
              </w:rPr>
            </w:pPr>
            <w:r w:rsidRPr="004863B2">
              <w:rPr>
                <w:rFonts w:ascii="Times New Roman" w:eastAsia="Times New Roman" w:hAnsi="Times New Roman"/>
                <w:color w:val="231F20"/>
                <w:sz w:val="24"/>
                <w:szCs w:val="24"/>
              </w:rPr>
              <w:t>Мистецтво спілкування. Діалог</w:t>
            </w:r>
          </w:p>
        </w:tc>
        <w:tc>
          <w:tcPr>
            <w:tcW w:w="851" w:type="dxa"/>
          </w:tcPr>
          <w:p w:rsidR="00191C0F" w:rsidRPr="004863B2" w:rsidRDefault="00191C0F" w:rsidP="00191C0F">
            <w:pPr>
              <w:spacing w:line="236" w:lineRule="exact"/>
              <w:ind w:left="300"/>
              <w:rPr>
                <w:rFonts w:ascii="Times New Roman" w:eastAsia="Times New Roman" w:hAnsi="Times New Roman"/>
                <w:sz w:val="24"/>
                <w:szCs w:val="24"/>
              </w:rPr>
            </w:pPr>
            <w:r w:rsidRPr="004863B2">
              <w:rPr>
                <w:rFonts w:ascii="Times New Roman" w:eastAsia="Times New Roman" w:hAnsi="Times New Roman"/>
                <w:color w:val="231F20"/>
                <w:w w:val="90"/>
                <w:sz w:val="24"/>
                <w:szCs w:val="24"/>
              </w:rPr>
              <w:t>1</w:t>
            </w:r>
          </w:p>
        </w:tc>
      </w:tr>
      <w:tr w:rsidR="004863B2" w:rsidRPr="00191C0F" w:rsidTr="000B5E33">
        <w:trPr>
          <w:trHeight w:val="255"/>
        </w:trPr>
        <w:tc>
          <w:tcPr>
            <w:tcW w:w="547" w:type="dxa"/>
          </w:tcPr>
          <w:p w:rsidR="004863B2" w:rsidRPr="004863B2" w:rsidRDefault="004863B2" w:rsidP="004863B2">
            <w:pPr>
              <w:spacing w:line="236" w:lineRule="exact"/>
              <w:ind w:right="148"/>
              <w:jc w:val="right"/>
              <w:rPr>
                <w:rFonts w:ascii="Times New Roman" w:eastAsia="Times New Roman" w:hAnsi="Times New Roman"/>
                <w:color w:val="231F20"/>
                <w:sz w:val="24"/>
                <w:szCs w:val="24"/>
              </w:rPr>
            </w:pPr>
            <w:r w:rsidRPr="004863B2">
              <w:rPr>
                <w:rFonts w:ascii="Times New Roman" w:eastAsia="Times New Roman" w:hAnsi="Times New Roman"/>
                <w:color w:val="231F20"/>
                <w:sz w:val="24"/>
                <w:szCs w:val="24"/>
              </w:rPr>
              <w:t>2.5</w:t>
            </w:r>
          </w:p>
        </w:tc>
        <w:tc>
          <w:tcPr>
            <w:tcW w:w="7806" w:type="dxa"/>
          </w:tcPr>
          <w:p w:rsidR="004863B2" w:rsidRPr="004863B2" w:rsidRDefault="004863B2" w:rsidP="004863B2">
            <w:pPr>
              <w:spacing w:line="236" w:lineRule="exact"/>
              <w:ind w:left="54"/>
              <w:rPr>
                <w:rFonts w:ascii="Times New Roman" w:eastAsia="Times New Roman" w:hAnsi="Times New Roman"/>
                <w:color w:val="231F20"/>
                <w:sz w:val="24"/>
                <w:szCs w:val="24"/>
              </w:rPr>
            </w:pPr>
            <w:r w:rsidRPr="004863B2">
              <w:rPr>
                <w:rFonts w:ascii="Times New Roman" w:eastAsia="Times New Roman" w:hAnsi="Times New Roman"/>
                <w:color w:val="231F20"/>
                <w:sz w:val="24"/>
                <w:szCs w:val="24"/>
              </w:rPr>
              <w:t>Уникнення та вирішення конфліктів</w:t>
            </w:r>
          </w:p>
        </w:tc>
        <w:tc>
          <w:tcPr>
            <w:tcW w:w="851" w:type="dxa"/>
          </w:tcPr>
          <w:p w:rsidR="004863B2" w:rsidRPr="004863B2" w:rsidRDefault="004863B2" w:rsidP="004863B2">
            <w:pPr>
              <w:spacing w:line="236" w:lineRule="exact"/>
              <w:ind w:left="300"/>
              <w:rPr>
                <w:rFonts w:ascii="Times New Roman" w:eastAsia="Times New Roman" w:hAnsi="Times New Roman"/>
                <w:color w:val="231F20"/>
                <w:w w:val="90"/>
                <w:sz w:val="24"/>
                <w:szCs w:val="24"/>
              </w:rPr>
            </w:pPr>
            <w:r w:rsidRPr="004863B2">
              <w:rPr>
                <w:rFonts w:ascii="Times New Roman" w:eastAsia="Times New Roman" w:hAnsi="Times New Roman"/>
                <w:color w:val="231F20"/>
                <w:w w:val="90"/>
                <w:sz w:val="24"/>
                <w:szCs w:val="24"/>
              </w:rPr>
              <w:t>1</w:t>
            </w:r>
          </w:p>
        </w:tc>
      </w:tr>
      <w:tr w:rsidR="004863B2" w:rsidRPr="00191C0F" w:rsidTr="000B5E33">
        <w:trPr>
          <w:trHeight w:val="255"/>
        </w:trPr>
        <w:tc>
          <w:tcPr>
            <w:tcW w:w="547" w:type="dxa"/>
          </w:tcPr>
          <w:p w:rsidR="004863B2" w:rsidRPr="004863B2" w:rsidRDefault="004863B2" w:rsidP="004863B2">
            <w:pPr>
              <w:spacing w:line="236" w:lineRule="exact"/>
              <w:ind w:right="148"/>
              <w:jc w:val="right"/>
              <w:rPr>
                <w:rFonts w:ascii="Times New Roman" w:eastAsia="Times New Roman" w:hAnsi="Times New Roman"/>
                <w:color w:val="231F20"/>
                <w:sz w:val="24"/>
                <w:szCs w:val="24"/>
              </w:rPr>
            </w:pPr>
            <w:r w:rsidRPr="004863B2">
              <w:rPr>
                <w:rFonts w:ascii="Times New Roman" w:eastAsia="Times New Roman" w:hAnsi="Times New Roman"/>
                <w:color w:val="231F20"/>
                <w:sz w:val="24"/>
                <w:szCs w:val="24"/>
              </w:rPr>
              <w:t>2.6</w:t>
            </w:r>
          </w:p>
        </w:tc>
        <w:tc>
          <w:tcPr>
            <w:tcW w:w="7806" w:type="dxa"/>
          </w:tcPr>
          <w:p w:rsidR="004863B2" w:rsidRPr="004863B2" w:rsidRDefault="004863B2" w:rsidP="004863B2">
            <w:pPr>
              <w:spacing w:line="236" w:lineRule="exact"/>
              <w:ind w:left="54"/>
              <w:rPr>
                <w:rFonts w:ascii="Times New Roman" w:eastAsia="Times New Roman" w:hAnsi="Times New Roman"/>
                <w:color w:val="231F20"/>
                <w:sz w:val="24"/>
                <w:szCs w:val="24"/>
              </w:rPr>
            </w:pPr>
            <w:r w:rsidRPr="004863B2">
              <w:rPr>
                <w:rFonts w:ascii="Times New Roman" w:eastAsia="Times New Roman" w:hAnsi="Times New Roman"/>
                <w:color w:val="231F20"/>
                <w:sz w:val="24"/>
                <w:szCs w:val="24"/>
              </w:rPr>
              <w:t>Взаємне пізнання</w:t>
            </w:r>
          </w:p>
        </w:tc>
        <w:tc>
          <w:tcPr>
            <w:tcW w:w="851" w:type="dxa"/>
          </w:tcPr>
          <w:p w:rsidR="004863B2" w:rsidRPr="004863B2" w:rsidRDefault="004863B2" w:rsidP="004863B2">
            <w:pPr>
              <w:spacing w:line="236" w:lineRule="exact"/>
              <w:ind w:left="300"/>
              <w:rPr>
                <w:rFonts w:ascii="Times New Roman" w:eastAsia="Times New Roman" w:hAnsi="Times New Roman"/>
                <w:color w:val="231F20"/>
                <w:w w:val="90"/>
                <w:sz w:val="24"/>
                <w:szCs w:val="24"/>
              </w:rPr>
            </w:pPr>
            <w:r w:rsidRPr="004863B2">
              <w:rPr>
                <w:rFonts w:ascii="Times New Roman" w:eastAsia="Times New Roman" w:hAnsi="Times New Roman"/>
                <w:color w:val="231F20"/>
                <w:w w:val="90"/>
                <w:sz w:val="24"/>
                <w:szCs w:val="24"/>
              </w:rPr>
              <w:t>2</w:t>
            </w:r>
          </w:p>
        </w:tc>
      </w:tr>
      <w:tr w:rsidR="004863B2" w:rsidRPr="00191C0F" w:rsidTr="000B5E33">
        <w:trPr>
          <w:trHeight w:val="255"/>
        </w:trPr>
        <w:tc>
          <w:tcPr>
            <w:tcW w:w="547" w:type="dxa"/>
          </w:tcPr>
          <w:p w:rsidR="004863B2" w:rsidRPr="004863B2" w:rsidRDefault="004863B2" w:rsidP="004863B2">
            <w:pPr>
              <w:spacing w:line="236" w:lineRule="exact"/>
              <w:ind w:right="148"/>
              <w:jc w:val="right"/>
              <w:rPr>
                <w:rFonts w:ascii="Times New Roman" w:eastAsia="Times New Roman" w:hAnsi="Times New Roman"/>
                <w:color w:val="231F20"/>
                <w:sz w:val="24"/>
                <w:szCs w:val="24"/>
              </w:rPr>
            </w:pPr>
            <w:r w:rsidRPr="004863B2">
              <w:rPr>
                <w:rFonts w:ascii="Times New Roman" w:eastAsia="Times New Roman" w:hAnsi="Times New Roman"/>
                <w:color w:val="231F20"/>
                <w:sz w:val="24"/>
                <w:szCs w:val="24"/>
              </w:rPr>
              <w:t>2.7</w:t>
            </w:r>
          </w:p>
        </w:tc>
        <w:tc>
          <w:tcPr>
            <w:tcW w:w="7806" w:type="dxa"/>
          </w:tcPr>
          <w:p w:rsidR="004863B2" w:rsidRPr="004863B2" w:rsidRDefault="004863B2" w:rsidP="004863B2">
            <w:pPr>
              <w:spacing w:line="236" w:lineRule="exact"/>
              <w:ind w:left="54"/>
              <w:rPr>
                <w:rFonts w:ascii="Times New Roman" w:eastAsia="Times New Roman" w:hAnsi="Times New Roman"/>
                <w:color w:val="231F20"/>
                <w:sz w:val="24"/>
                <w:szCs w:val="24"/>
              </w:rPr>
            </w:pPr>
            <w:r w:rsidRPr="004863B2">
              <w:rPr>
                <w:rFonts w:ascii="Times New Roman" w:eastAsia="Times New Roman" w:hAnsi="Times New Roman"/>
                <w:color w:val="231F20"/>
                <w:sz w:val="24"/>
                <w:szCs w:val="24"/>
              </w:rPr>
              <w:t>Світоглядні орієнтири пари</w:t>
            </w:r>
          </w:p>
        </w:tc>
        <w:tc>
          <w:tcPr>
            <w:tcW w:w="851" w:type="dxa"/>
          </w:tcPr>
          <w:p w:rsidR="004863B2" w:rsidRPr="004863B2" w:rsidRDefault="004863B2" w:rsidP="004863B2">
            <w:pPr>
              <w:spacing w:line="236" w:lineRule="exact"/>
              <w:ind w:left="300"/>
              <w:rPr>
                <w:rFonts w:ascii="Times New Roman" w:eastAsia="Times New Roman" w:hAnsi="Times New Roman"/>
                <w:color w:val="231F20"/>
                <w:w w:val="90"/>
                <w:sz w:val="24"/>
                <w:szCs w:val="24"/>
              </w:rPr>
            </w:pPr>
            <w:r w:rsidRPr="004863B2">
              <w:rPr>
                <w:rFonts w:ascii="Times New Roman" w:eastAsia="Times New Roman" w:hAnsi="Times New Roman"/>
                <w:color w:val="231F20"/>
                <w:w w:val="90"/>
                <w:sz w:val="24"/>
                <w:szCs w:val="24"/>
              </w:rPr>
              <w:t>1</w:t>
            </w:r>
          </w:p>
        </w:tc>
      </w:tr>
      <w:tr w:rsidR="004863B2" w:rsidRPr="00191C0F" w:rsidTr="000B5E33">
        <w:trPr>
          <w:trHeight w:val="255"/>
        </w:trPr>
        <w:tc>
          <w:tcPr>
            <w:tcW w:w="547" w:type="dxa"/>
          </w:tcPr>
          <w:p w:rsidR="004863B2" w:rsidRPr="004863B2" w:rsidRDefault="004863B2" w:rsidP="004863B2">
            <w:pPr>
              <w:spacing w:line="236" w:lineRule="exact"/>
              <w:ind w:right="148"/>
              <w:jc w:val="right"/>
              <w:rPr>
                <w:rFonts w:ascii="Times New Roman" w:eastAsia="Times New Roman" w:hAnsi="Times New Roman"/>
                <w:color w:val="231F20"/>
                <w:sz w:val="24"/>
                <w:szCs w:val="24"/>
              </w:rPr>
            </w:pPr>
            <w:r w:rsidRPr="004863B2">
              <w:rPr>
                <w:rFonts w:ascii="Times New Roman" w:eastAsia="Times New Roman" w:hAnsi="Times New Roman"/>
                <w:color w:val="231F20"/>
                <w:sz w:val="24"/>
                <w:szCs w:val="24"/>
              </w:rPr>
              <w:t>2.8</w:t>
            </w:r>
          </w:p>
        </w:tc>
        <w:tc>
          <w:tcPr>
            <w:tcW w:w="7806" w:type="dxa"/>
          </w:tcPr>
          <w:p w:rsidR="004863B2" w:rsidRPr="004863B2" w:rsidRDefault="004863B2" w:rsidP="004863B2">
            <w:pPr>
              <w:spacing w:line="236" w:lineRule="exact"/>
              <w:ind w:left="54"/>
              <w:rPr>
                <w:rFonts w:ascii="Times New Roman" w:eastAsia="Times New Roman" w:hAnsi="Times New Roman"/>
                <w:color w:val="231F20"/>
                <w:sz w:val="24"/>
                <w:szCs w:val="24"/>
              </w:rPr>
            </w:pPr>
            <w:r w:rsidRPr="004863B2">
              <w:rPr>
                <w:rFonts w:ascii="Times New Roman" w:eastAsia="Times New Roman" w:hAnsi="Times New Roman"/>
                <w:color w:val="231F20"/>
                <w:sz w:val="24"/>
                <w:szCs w:val="24"/>
              </w:rPr>
              <w:t>Зрілість людини</w:t>
            </w:r>
          </w:p>
        </w:tc>
        <w:tc>
          <w:tcPr>
            <w:tcW w:w="851" w:type="dxa"/>
          </w:tcPr>
          <w:p w:rsidR="004863B2" w:rsidRPr="004863B2" w:rsidRDefault="004863B2" w:rsidP="004863B2">
            <w:pPr>
              <w:spacing w:line="236" w:lineRule="exact"/>
              <w:ind w:left="300"/>
              <w:rPr>
                <w:rFonts w:ascii="Times New Roman" w:eastAsia="Times New Roman" w:hAnsi="Times New Roman"/>
                <w:color w:val="231F20"/>
                <w:w w:val="90"/>
                <w:sz w:val="24"/>
                <w:szCs w:val="24"/>
              </w:rPr>
            </w:pPr>
            <w:r w:rsidRPr="004863B2">
              <w:rPr>
                <w:rFonts w:ascii="Times New Roman" w:eastAsia="Times New Roman" w:hAnsi="Times New Roman"/>
                <w:color w:val="231F20"/>
                <w:w w:val="90"/>
                <w:sz w:val="24"/>
                <w:szCs w:val="24"/>
              </w:rPr>
              <w:t>4</w:t>
            </w:r>
          </w:p>
        </w:tc>
      </w:tr>
      <w:tr w:rsidR="004863B2" w:rsidRPr="00191C0F" w:rsidTr="000B5E33">
        <w:trPr>
          <w:trHeight w:val="255"/>
        </w:trPr>
        <w:tc>
          <w:tcPr>
            <w:tcW w:w="547" w:type="dxa"/>
          </w:tcPr>
          <w:p w:rsidR="004863B2" w:rsidRPr="004863B2" w:rsidRDefault="004863B2" w:rsidP="004863B2">
            <w:pPr>
              <w:spacing w:line="236" w:lineRule="exact"/>
              <w:ind w:right="148"/>
              <w:jc w:val="right"/>
              <w:rPr>
                <w:rFonts w:ascii="Times New Roman" w:eastAsia="Times New Roman" w:hAnsi="Times New Roman"/>
                <w:color w:val="231F20"/>
                <w:sz w:val="24"/>
                <w:szCs w:val="24"/>
              </w:rPr>
            </w:pPr>
            <w:r w:rsidRPr="004863B2">
              <w:rPr>
                <w:rFonts w:ascii="Times New Roman" w:eastAsia="Times New Roman" w:hAnsi="Times New Roman"/>
                <w:color w:val="231F20"/>
                <w:sz w:val="24"/>
                <w:szCs w:val="24"/>
              </w:rPr>
              <w:t>2.9</w:t>
            </w:r>
          </w:p>
        </w:tc>
        <w:tc>
          <w:tcPr>
            <w:tcW w:w="7806" w:type="dxa"/>
          </w:tcPr>
          <w:p w:rsidR="004863B2" w:rsidRPr="006F660D" w:rsidRDefault="004863B2" w:rsidP="004863B2">
            <w:pPr>
              <w:spacing w:line="236" w:lineRule="exact"/>
              <w:ind w:left="54"/>
              <w:rPr>
                <w:rFonts w:ascii="Times New Roman" w:eastAsia="Times New Roman" w:hAnsi="Times New Roman"/>
                <w:color w:val="231F20"/>
                <w:sz w:val="24"/>
                <w:szCs w:val="24"/>
                <w:lang w:val="ru-RU"/>
              </w:rPr>
            </w:pPr>
            <w:r w:rsidRPr="004863B2">
              <w:rPr>
                <w:rFonts w:ascii="Times New Roman" w:eastAsia="Times New Roman" w:hAnsi="Times New Roman"/>
                <w:color w:val="231F20"/>
                <w:w w:val="95"/>
                <w:sz w:val="24"/>
                <w:szCs w:val="24"/>
                <w:lang w:val="ru-RU"/>
              </w:rPr>
              <w:t xml:space="preserve">Етико-психологічна готовність до вступу в шлюб. Емоційна </w:t>
            </w:r>
            <w:r w:rsidRPr="004863B2">
              <w:rPr>
                <w:rFonts w:ascii="Times New Roman" w:eastAsia="Times New Roman" w:hAnsi="Times New Roman"/>
                <w:color w:val="231F20"/>
                <w:sz w:val="24"/>
                <w:szCs w:val="24"/>
                <w:lang w:val="ru-RU"/>
              </w:rPr>
              <w:t>підтримка в сім’ї. Поради щасливій сім’ї</w:t>
            </w:r>
          </w:p>
        </w:tc>
        <w:tc>
          <w:tcPr>
            <w:tcW w:w="851" w:type="dxa"/>
          </w:tcPr>
          <w:p w:rsidR="004863B2" w:rsidRPr="004863B2" w:rsidRDefault="004863B2" w:rsidP="004863B2">
            <w:pPr>
              <w:spacing w:line="236" w:lineRule="exact"/>
              <w:ind w:left="300"/>
              <w:rPr>
                <w:rFonts w:ascii="Times New Roman" w:eastAsia="Times New Roman" w:hAnsi="Times New Roman"/>
                <w:color w:val="231F20"/>
                <w:w w:val="90"/>
                <w:sz w:val="24"/>
                <w:szCs w:val="24"/>
              </w:rPr>
            </w:pPr>
            <w:r w:rsidRPr="004863B2">
              <w:rPr>
                <w:rFonts w:ascii="Times New Roman" w:eastAsia="Times New Roman" w:hAnsi="Times New Roman"/>
                <w:color w:val="231F20"/>
                <w:w w:val="90"/>
                <w:sz w:val="24"/>
                <w:szCs w:val="24"/>
              </w:rPr>
              <w:t>1</w:t>
            </w:r>
          </w:p>
        </w:tc>
      </w:tr>
      <w:tr w:rsidR="004863B2" w:rsidRPr="00191C0F" w:rsidTr="000B5E33">
        <w:trPr>
          <w:trHeight w:val="255"/>
        </w:trPr>
        <w:tc>
          <w:tcPr>
            <w:tcW w:w="547" w:type="dxa"/>
          </w:tcPr>
          <w:p w:rsidR="004863B2" w:rsidRPr="004863B2" w:rsidRDefault="004863B2" w:rsidP="004863B2">
            <w:pPr>
              <w:spacing w:line="236" w:lineRule="exact"/>
              <w:ind w:right="148"/>
              <w:jc w:val="right"/>
              <w:rPr>
                <w:rFonts w:ascii="Times New Roman" w:eastAsia="Times New Roman" w:hAnsi="Times New Roman"/>
                <w:color w:val="231F20"/>
                <w:sz w:val="24"/>
                <w:szCs w:val="24"/>
              </w:rPr>
            </w:pPr>
            <w:r w:rsidRPr="004863B2">
              <w:rPr>
                <w:rFonts w:ascii="Times New Roman" w:eastAsia="Times New Roman" w:hAnsi="Times New Roman"/>
                <w:color w:val="231F20"/>
                <w:sz w:val="24"/>
                <w:szCs w:val="24"/>
              </w:rPr>
              <w:t>2.10</w:t>
            </w:r>
          </w:p>
        </w:tc>
        <w:tc>
          <w:tcPr>
            <w:tcW w:w="7806" w:type="dxa"/>
          </w:tcPr>
          <w:p w:rsidR="004863B2" w:rsidRPr="004863B2" w:rsidRDefault="004863B2" w:rsidP="004863B2">
            <w:pPr>
              <w:spacing w:line="236" w:lineRule="exact"/>
              <w:ind w:left="54"/>
              <w:rPr>
                <w:rFonts w:ascii="Times New Roman" w:eastAsia="Times New Roman" w:hAnsi="Times New Roman"/>
                <w:color w:val="231F20"/>
                <w:sz w:val="24"/>
                <w:szCs w:val="24"/>
              </w:rPr>
            </w:pPr>
            <w:r w:rsidRPr="004863B2">
              <w:rPr>
                <w:rFonts w:ascii="Times New Roman" w:eastAsia="Times New Roman" w:hAnsi="Times New Roman"/>
                <w:color w:val="231F20"/>
                <w:sz w:val="24"/>
                <w:szCs w:val="24"/>
              </w:rPr>
              <w:t>Ревнощі</w:t>
            </w:r>
          </w:p>
        </w:tc>
        <w:tc>
          <w:tcPr>
            <w:tcW w:w="851" w:type="dxa"/>
          </w:tcPr>
          <w:p w:rsidR="004863B2" w:rsidRPr="004863B2" w:rsidRDefault="004863B2" w:rsidP="004863B2">
            <w:pPr>
              <w:spacing w:line="236" w:lineRule="exact"/>
              <w:ind w:left="300"/>
              <w:rPr>
                <w:rFonts w:ascii="Times New Roman" w:eastAsia="Times New Roman" w:hAnsi="Times New Roman"/>
                <w:color w:val="231F20"/>
                <w:w w:val="90"/>
                <w:sz w:val="24"/>
                <w:szCs w:val="24"/>
              </w:rPr>
            </w:pPr>
            <w:r w:rsidRPr="004863B2">
              <w:rPr>
                <w:rFonts w:ascii="Times New Roman" w:eastAsia="Times New Roman" w:hAnsi="Times New Roman"/>
                <w:color w:val="231F20"/>
                <w:w w:val="90"/>
                <w:sz w:val="24"/>
                <w:szCs w:val="24"/>
              </w:rPr>
              <w:t>1</w:t>
            </w:r>
          </w:p>
        </w:tc>
      </w:tr>
      <w:tr w:rsidR="004863B2" w:rsidRPr="00191C0F" w:rsidTr="000B5E33">
        <w:trPr>
          <w:trHeight w:val="255"/>
        </w:trPr>
        <w:tc>
          <w:tcPr>
            <w:tcW w:w="547" w:type="dxa"/>
          </w:tcPr>
          <w:p w:rsidR="004863B2" w:rsidRPr="004863B2" w:rsidRDefault="004863B2" w:rsidP="004863B2">
            <w:pPr>
              <w:spacing w:line="236" w:lineRule="exact"/>
              <w:ind w:right="148"/>
              <w:jc w:val="right"/>
              <w:rPr>
                <w:rFonts w:ascii="Times New Roman" w:eastAsia="Times New Roman" w:hAnsi="Times New Roman"/>
                <w:color w:val="231F20"/>
                <w:sz w:val="24"/>
                <w:szCs w:val="24"/>
              </w:rPr>
            </w:pPr>
            <w:r w:rsidRPr="004863B2">
              <w:rPr>
                <w:rFonts w:ascii="Times New Roman" w:eastAsia="Times New Roman" w:hAnsi="Times New Roman"/>
                <w:color w:val="231F20"/>
                <w:sz w:val="24"/>
                <w:szCs w:val="24"/>
              </w:rPr>
              <w:t>2.11</w:t>
            </w:r>
          </w:p>
        </w:tc>
        <w:tc>
          <w:tcPr>
            <w:tcW w:w="7806" w:type="dxa"/>
          </w:tcPr>
          <w:p w:rsidR="004863B2" w:rsidRPr="004863B2" w:rsidRDefault="004863B2" w:rsidP="004863B2">
            <w:pPr>
              <w:spacing w:line="236" w:lineRule="exact"/>
              <w:ind w:left="54"/>
              <w:rPr>
                <w:rFonts w:ascii="Times New Roman" w:eastAsia="Times New Roman" w:hAnsi="Times New Roman"/>
                <w:color w:val="231F20"/>
                <w:sz w:val="24"/>
                <w:szCs w:val="24"/>
              </w:rPr>
            </w:pPr>
            <w:r w:rsidRPr="004863B2">
              <w:rPr>
                <w:rFonts w:ascii="Times New Roman" w:eastAsia="Times New Roman" w:hAnsi="Times New Roman"/>
                <w:color w:val="231F20"/>
                <w:sz w:val="24"/>
                <w:szCs w:val="24"/>
              </w:rPr>
              <w:t>Шлюб. Види шлюбів</w:t>
            </w:r>
          </w:p>
        </w:tc>
        <w:tc>
          <w:tcPr>
            <w:tcW w:w="851" w:type="dxa"/>
          </w:tcPr>
          <w:p w:rsidR="004863B2" w:rsidRPr="004863B2" w:rsidRDefault="004863B2" w:rsidP="004863B2">
            <w:pPr>
              <w:spacing w:line="236" w:lineRule="exact"/>
              <w:ind w:left="300"/>
              <w:rPr>
                <w:rFonts w:ascii="Times New Roman" w:eastAsia="Times New Roman" w:hAnsi="Times New Roman"/>
                <w:color w:val="231F20"/>
                <w:w w:val="90"/>
                <w:sz w:val="24"/>
                <w:szCs w:val="24"/>
              </w:rPr>
            </w:pPr>
            <w:r w:rsidRPr="004863B2">
              <w:rPr>
                <w:rFonts w:ascii="Times New Roman" w:eastAsia="Times New Roman" w:hAnsi="Times New Roman"/>
                <w:color w:val="231F20"/>
                <w:w w:val="90"/>
                <w:sz w:val="24"/>
                <w:szCs w:val="24"/>
              </w:rPr>
              <w:t>2</w:t>
            </w:r>
          </w:p>
        </w:tc>
      </w:tr>
      <w:tr w:rsidR="004863B2" w:rsidRPr="00191C0F" w:rsidTr="000B5E33">
        <w:trPr>
          <w:trHeight w:val="255"/>
        </w:trPr>
        <w:tc>
          <w:tcPr>
            <w:tcW w:w="547" w:type="dxa"/>
          </w:tcPr>
          <w:p w:rsidR="004863B2" w:rsidRPr="004863B2" w:rsidRDefault="004863B2" w:rsidP="004863B2">
            <w:pPr>
              <w:spacing w:line="236" w:lineRule="exact"/>
              <w:ind w:right="148"/>
              <w:jc w:val="right"/>
              <w:rPr>
                <w:rFonts w:ascii="Times New Roman" w:eastAsia="Times New Roman" w:hAnsi="Times New Roman"/>
                <w:color w:val="231F20"/>
                <w:sz w:val="24"/>
                <w:szCs w:val="24"/>
              </w:rPr>
            </w:pPr>
            <w:r w:rsidRPr="004863B2">
              <w:rPr>
                <w:rFonts w:ascii="Times New Roman" w:eastAsia="Times New Roman" w:hAnsi="Times New Roman"/>
                <w:color w:val="231F20"/>
                <w:sz w:val="24"/>
                <w:szCs w:val="24"/>
              </w:rPr>
              <w:t>2.12</w:t>
            </w:r>
          </w:p>
        </w:tc>
        <w:tc>
          <w:tcPr>
            <w:tcW w:w="7806" w:type="dxa"/>
          </w:tcPr>
          <w:p w:rsidR="004863B2" w:rsidRPr="006F660D" w:rsidRDefault="004863B2" w:rsidP="004863B2">
            <w:pPr>
              <w:spacing w:line="236" w:lineRule="exact"/>
              <w:ind w:left="54"/>
              <w:rPr>
                <w:rFonts w:ascii="Times New Roman" w:eastAsia="Times New Roman" w:hAnsi="Times New Roman"/>
                <w:color w:val="231F20"/>
                <w:sz w:val="24"/>
                <w:szCs w:val="24"/>
                <w:lang w:val="ru-RU"/>
              </w:rPr>
            </w:pPr>
            <w:r w:rsidRPr="004863B2">
              <w:rPr>
                <w:rFonts w:ascii="Times New Roman" w:eastAsia="Times New Roman" w:hAnsi="Times New Roman"/>
                <w:color w:val="231F20"/>
                <w:sz w:val="24"/>
                <w:szCs w:val="24"/>
                <w:lang w:val="ru-RU"/>
              </w:rPr>
              <w:t>Мій проект життя в стосунках</w:t>
            </w:r>
          </w:p>
        </w:tc>
        <w:tc>
          <w:tcPr>
            <w:tcW w:w="851" w:type="dxa"/>
          </w:tcPr>
          <w:p w:rsidR="004863B2" w:rsidRPr="004863B2" w:rsidRDefault="004863B2" w:rsidP="004863B2">
            <w:pPr>
              <w:spacing w:line="236" w:lineRule="exact"/>
              <w:ind w:left="300"/>
              <w:rPr>
                <w:rFonts w:ascii="Times New Roman" w:eastAsia="Times New Roman" w:hAnsi="Times New Roman"/>
                <w:color w:val="231F20"/>
                <w:w w:val="90"/>
                <w:sz w:val="24"/>
                <w:szCs w:val="24"/>
              </w:rPr>
            </w:pPr>
            <w:r w:rsidRPr="004863B2">
              <w:rPr>
                <w:rFonts w:ascii="Times New Roman" w:eastAsia="Times New Roman" w:hAnsi="Times New Roman"/>
                <w:color w:val="231F20"/>
                <w:w w:val="90"/>
                <w:sz w:val="24"/>
                <w:szCs w:val="24"/>
              </w:rPr>
              <w:t>1</w:t>
            </w:r>
          </w:p>
        </w:tc>
      </w:tr>
      <w:tr w:rsidR="004863B2" w:rsidRPr="00191C0F" w:rsidTr="000B5E33">
        <w:trPr>
          <w:trHeight w:val="255"/>
        </w:trPr>
        <w:tc>
          <w:tcPr>
            <w:tcW w:w="547" w:type="dxa"/>
          </w:tcPr>
          <w:p w:rsidR="004863B2" w:rsidRPr="004863B2" w:rsidRDefault="004863B2" w:rsidP="004863B2">
            <w:pPr>
              <w:spacing w:line="236" w:lineRule="exact"/>
              <w:ind w:right="148"/>
              <w:jc w:val="right"/>
              <w:rPr>
                <w:rFonts w:ascii="Times New Roman" w:eastAsia="Times New Roman" w:hAnsi="Times New Roman"/>
                <w:color w:val="231F20"/>
                <w:sz w:val="24"/>
                <w:szCs w:val="24"/>
              </w:rPr>
            </w:pPr>
            <w:r w:rsidRPr="004863B2">
              <w:rPr>
                <w:rFonts w:ascii="Times New Roman" w:eastAsia="Times New Roman" w:hAnsi="Times New Roman"/>
                <w:color w:val="231F20"/>
                <w:sz w:val="24"/>
                <w:szCs w:val="24"/>
              </w:rPr>
              <w:t>2.13</w:t>
            </w:r>
          </w:p>
        </w:tc>
        <w:tc>
          <w:tcPr>
            <w:tcW w:w="7806" w:type="dxa"/>
          </w:tcPr>
          <w:p w:rsidR="004863B2" w:rsidRPr="004863B2" w:rsidRDefault="004863B2" w:rsidP="004863B2">
            <w:pPr>
              <w:spacing w:line="236" w:lineRule="exact"/>
              <w:ind w:left="54"/>
              <w:rPr>
                <w:rFonts w:ascii="Times New Roman" w:eastAsia="Times New Roman" w:hAnsi="Times New Roman"/>
                <w:color w:val="231F20"/>
                <w:sz w:val="24"/>
                <w:szCs w:val="24"/>
              </w:rPr>
            </w:pPr>
            <w:r w:rsidRPr="004863B2">
              <w:rPr>
                <w:rFonts w:ascii="Times New Roman" w:eastAsia="Times New Roman" w:hAnsi="Times New Roman"/>
                <w:color w:val="231F20"/>
                <w:sz w:val="24"/>
                <w:szCs w:val="24"/>
              </w:rPr>
              <w:t>Підсумок розділу 2</w:t>
            </w:r>
          </w:p>
        </w:tc>
        <w:tc>
          <w:tcPr>
            <w:tcW w:w="851" w:type="dxa"/>
          </w:tcPr>
          <w:p w:rsidR="004863B2" w:rsidRPr="004863B2" w:rsidRDefault="004863B2" w:rsidP="004863B2">
            <w:pPr>
              <w:spacing w:line="236" w:lineRule="exact"/>
              <w:ind w:left="300"/>
              <w:rPr>
                <w:rFonts w:ascii="Times New Roman" w:eastAsia="Times New Roman" w:hAnsi="Times New Roman"/>
                <w:color w:val="231F20"/>
                <w:w w:val="90"/>
                <w:sz w:val="24"/>
                <w:szCs w:val="24"/>
              </w:rPr>
            </w:pPr>
            <w:r w:rsidRPr="004863B2">
              <w:rPr>
                <w:rFonts w:ascii="Times New Roman" w:eastAsia="Times New Roman" w:hAnsi="Times New Roman"/>
                <w:color w:val="231F20"/>
                <w:w w:val="90"/>
                <w:sz w:val="24"/>
                <w:szCs w:val="24"/>
              </w:rPr>
              <w:t>1</w:t>
            </w:r>
          </w:p>
        </w:tc>
      </w:tr>
      <w:tr w:rsidR="004863B2" w:rsidRPr="00191C0F" w:rsidTr="000B5E33">
        <w:trPr>
          <w:trHeight w:val="255"/>
        </w:trPr>
        <w:tc>
          <w:tcPr>
            <w:tcW w:w="547" w:type="dxa"/>
          </w:tcPr>
          <w:p w:rsidR="004863B2" w:rsidRPr="004863B2" w:rsidRDefault="004863B2" w:rsidP="004863B2">
            <w:pPr>
              <w:spacing w:line="236" w:lineRule="exact"/>
              <w:ind w:right="148"/>
              <w:jc w:val="right"/>
              <w:rPr>
                <w:rFonts w:ascii="Times New Roman" w:eastAsia="Times New Roman" w:hAnsi="Times New Roman"/>
                <w:color w:val="231F20"/>
                <w:sz w:val="24"/>
                <w:szCs w:val="24"/>
              </w:rPr>
            </w:pPr>
          </w:p>
        </w:tc>
        <w:tc>
          <w:tcPr>
            <w:tcW w:w="7806" w:type="dxa"/>
          </w:tcPr>
          <w:p w:rsidR="004863B2" w:rsidRPr="004863B2" w:rsidRDefault="004863B2" w:rsidP="004863B2">
            <w:pPr>
              <w:spacing w:line="236" w:lineRule="exact"/>
              <w:ind w:left="54"/>
              <w:jc w:val="right"/>
              <w:rPr>
                <w:rFonts w:ascii="Times New Roman" w:eastAsia="Times New Roman" w:hAnsi="Times New Roman"/>
                <w:color w:val="231F20"/>
                <w:sz w:val="24"/>
                <w:szCs w:val="24"/>
              </w:rPr>
            </w:pPr>
            <w:r w:rsidRPr="004863B2">
              <w:rPr>
                <w:rFonts w:ascii="Times New Roman" w:eastAsia="Times New Roman" w:hAnsi="Times New Roman"/>
                <w:color w:val="231F20"/>
                <w:sz w:val="24"/>
                <w:szCs w:val="24"/>
              </w:rPr>
              <w:t>Разом</w:t>
            </w:r>
          </w:p>
        </w:tc>
        <w:tc>
          <w:tcPr>
            <w:tcW w:w="851" w:type="dxa"/>
          </w:tcPr>
          <w:p w:rsidR="004863B2" w:rsidRPr="004863B2" w:rsidRDefault="004863B2" w:rsidP="004863B2">
            <w:pPr>
              <w:spacing w:line="236" w:lineRule="exact"/>
              <w:ind w:left="300"/>
              <w:rPr>
                <w:rFonts w:ascii="Times New Roman" w:eastAsia="Times New Roman" w:hAnsi="Times New Roman"/>
                <w:color w:val="231F20"/>
                <w:w w:val="90"/>
                <w:sz w:val="24"/>
                <w:szCs w:val="24"/>
              </w:rPr>
            </w:pPr>
            <w:r w:rsidRPr="004863B2">
              <w:rPr>
                <w:rFonts w:ascii="Times New Roman" w:eastAsia="Times New Roman" w:hAnsi="Times New Roman"/>
                <w:color w:val="231F20"/>
                <w:sz w:val="24"/>
                <w:szCs w:val="24"/>
              </w:rPr>
              <w:t>35 год</w:t>
            </w:r>
          </w:p>
        </w:tc>
      </w:tr>
    </w:tbl>
    <w:p w:rsidR="00191C0F" w:rsidRPr="00191C0F" w:rsidRDefault="00191C0F" w:rsidP="00191C0F">
      <w:pPr>
        <w:widowControl w:val="0"/>
        <w:autoSpaceDE w:val="0"/>
        <w:autoSpaceDN w:val="0"/>
        <w:spacing w:after="0" w:line="236" w:lineRule="exact"/>
        <w:rPr>
          <w:rFonts w:ascii="Times New Roman" w:eastAsia="Times New Roman" w:hAnsi="Times New Roman"/>
        </w:rPr>
        <w:sectPr w:rsidR="00191C0F" w:rsidRPr="00191C0F" w:rsidSect="00A11EAD">
          <w:pgSz w:w="11906" w:h="16838" w:code="9"/>
          <w:pgMar w:top="850" w:right="850" w:bottom="850" w:left="1417" w:header="0" w:footer="557" w:gutter="0"/>
          <w:cols w:space="720"/>
          <w:docGrid w:linePitch="299"/>
        </w:sectPr>
      </w:pPr>
    </w:p>
    <w:p w:rsidR="00191C0F" w:rsidRPr="004863B2" w:rsidRDefault="00191C0F" w:rsidP="004863B2">
      <w:pPr>
        <w:pStyle w:val="a3"/>
        <w:widowControl w:val="0"/>
        <w:numPr>
          <w:ilvl w:val="1"/>
          <w:numId w:val="20"/>
        </w:numPr>
        <w:autoSpaceDE w:val="0"/>
        <w:autoSpaceDN w:val="0"/>
        <w:spacing w:after="0" w:line="240" w:lineRule="auto"/>
        <w:jc w:val="center"/>
        <w:rPr>
          <w:rFonts w:ascii="Times New Roman" w:eastAsia="Times New Roman" w:hAnsi="Times New Roman"/>
          <w:b/>
          <w:sz w:val="28"/>
          <w:szCs w:val="28"/>
        </w:rPr>
      </w:pPr>
      <w:r w:rsidRPr="004863B2">
        <w:rPr>
          <w:rFonts w:ascii="Times New Roman" w:eastAsia="Times New Roman" w:hAnsi="Times New Roman"/>
          <w:b/>
          <w:sz w:val="28"/>
          <w:szCs w:val="28"/>
        </w:rPr>
        <w:lastRenderedPageBreak/>
        <w:t>Навчальні години для 11 класу.</w:t>
      </w:r>
    </w:p>
    <w:p w:rsidR="003F4CA8" w:rsidRDefault="003F4CA8" w:rsidP="003F4CA8">
      <w:pPr>
        <w:pStyle w:val="a3"/>
        <w:widowControl w:val="0"/>
        <w:autoSpaceDE w:val="0"/>
        <w:autoSpaceDN w:val="0"/>
        <w:spacing w:after="0"/>
        <w:ind w:left="1134"/>
        <w:rPr>
          <w:rFonts w:ascii="Times New Roman" w:eastAsia="Times New Roman" w:hAnsi="Times New Roman"/>
          <w:b/>
          <w:sz w:val="28"/>
          <w:szCs w:val="28"/>
        </w:rPr>
      </w:pPr>
    </w:p>
    <w:tbl>
      <w:tblPr>
        <w:tblStyle w:val="TableNormal"/>
        <w:tblW w:w="9108" w:type="dxa"/>
        <w:tblInd w:w="243"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tblPr>
      <w:tblGrid>
        <w:gridCol w:w="507"/>
        <w:gridCol w:w="7750"/>
        <w:gridCol w:w="851"/>
      </w:tblGrid>
      <w:tr w:rsidR="00191C0F" w:rsidRPr="00191C0F" w:rsidTr="000B5E33">
        <w:trPr>
          <w:trHeight w:val="407"/>
        </w:trPr>
        <w:tc>
          <w:tcPr>
            <w:tcW w:w="507" w:type="dxa"/>
          </w:tcPr>
          <w:p w:rsidR="00191C0F" w:rsidRPr="004863B2" w:rsidRDefault="00191C0F" w:rsidP="00191C0F">
            <w:pPr>
              <w:spacing w:line="199" w:lineRule="exact"/>
              <w:ind w:left="152"/>
              <w:rPr>
                <w:rFonts w:ascii="Times New Roman" w:eastAsia="Times New Roman" w:hAnsi="Times New Roman"/>
                <w:b/>
                <w:sz w:val="24"/>
                <w:szCs w:val="24"/>
              </w:rPr>
            </w:pPr>
            <w:r w:rsidRPr="004863B2">
              <w:rPr>
                <w:rFonts w:ascii="Times New Roman" w:eastAsia="Times New Roman" w:hAnsi="Times New Roman"/>
                <w:b/>
                <w:color w:val="231F20"/>
                <w:w w:val="90"/>
                <w:sz w:val="24"/>
                <w:szCs w:val="24"/>
              </w:rPr>
              <w:t>№</w:t>
            </w:r>
          </w:p>
          <w:p w:rsidR="00191C0F" w:rsidRPr="004863B2" w:rsidRDefault="00191C0F" w:rsidP="00191C0F">
            <w:pPr>
              <w:spacing w:line="188" w:lineRule="exact"/>
              <w:ind w:left="109"/>
              <w:rPr>
                <w:rFonts w:ascii="Times New Roman" w:eastAsia="Times New Roman" w:hAnsi="Times New Roman"/>
                <w:b/>
                <w:sz w:val="24"/>
                <w:szCs w:val="24"/>
              </w:rPr>
            </w:pPr>
            <w:r w:rsidRPr="004863B2">
              <w:rPr>
                <w:rFonts w:ascii="Times New Roman" w:eastAsia="Times New Roman" w:hAnsi="Times New Roman"/>
                <w:b/>
                <w:color w:val="231F20"/>
                <w:sz w:val="24"/>
                <w:szCs w:val="24"/>
              </w:rPr>
              <w:t>п/п</w:t>
            </w:r>
          </w:p>
        </w:tc>
        <w:tc>
          <w:tcPr>
            <w:tcW w:w="7750" w:type="dxa"/>
          </w:tcPr>
          <w:p w:rsidR="00191C0F" w:rsidRPr="004863B2" w:rsidRDefault="00191C0F" w:rsidP="004863B2">
            <w:pPr>
              <w:rPr>
                <w:rFonts w:ascii="Times New Roman" w:hAnsi="Times New Roman"/>
                <w:sz w:val="24"/>
                <w:szCs w:val="24"/>
              </w:rPr>
            </w:pPr>
            <w:r w:rsidRPr="004863B2">
              <w:rPr>
                <w:rFonts w:ascii="Times New Roman" w:hAnsi="Times New Roman"/>
                <w:sz w:val="24"/>
                <w:szCs w:val="24"/>
              </w:rPr>
              <w:t>Назви розділів, теми</w:t>
            </w:r>
          </w:p>
        </w:tc>
        <w:tc>
          <w:tcPr>
            <w:tcW w:w="851" w:type="dxa"/>
          </w:tcPr>
          <w:p w:rsidR="00191C0F" w:rsidRPr="004863B2" w:rsidRDefault="00191C0F" w:rsidP="00191C0F">
            <w:pPr>
              <w:spacing w:line="199" w:lineRule="exact"/>
              <w:ind w:left="65"/>
              <w:rPr>
                <w:rFonts w:ascii="Times New Roman" w:eastAsia="Times New Roman" w:hAnsi="Times New Roman"/>
                <w:b/>
                <w:sz w:val="24"/>
                <w:szCs w:val="24"/>
              </w:rPr>
            </w:pPr>
            <w:r w:rsidRPr="004863B2">
              <w:rPr>
                <w:rFonts w:ascii="Times New Roman" w:eastAsia="Times New Roman" w:hAnsi="Times New Roman"/>
                <w:b/>
                <w:color w:val="231F20"/>
                <w:w w:val="95"/>
                <w:sz w:val="24"/>
                <w:szCs w:val="24"/>
              </w:rPr>
              <w:t>К-сть</w:t>
            </w:r>
          </w:p>
          <w:p w:rsidR="00191C0F" w:rsidRPr="004863B2" w:rsidRDefault="00191C0F" w:rsidP="00191C0F">
            <w:pPr>
              <w:spacing w:line="188" w:lineRule="exact"/>
              <w:ind w:left="62"/>
              <w:rPr>
                <w:rFonts w:ascii="Times New Roman" w:eastAsia="Times New Roman" w:hAnsi="Times New Roman"/>
                <w:b/>
                <w:sz w:val="24"/>
                <w:szCs w:val="24"/>
              </w:rPr>
            </w:pPr>
            <w:r w:rsidRPr="004863B2">
              <w:rPr>
                <w:rFonts w:ascii="Times New Roman" w:eastAsia="Times New Roman" w:hAnsi="Times New Roman"/>
                <w:b/>
                <w:color w:val="231F20"/>
                <w:spacing w:val="-3"/>
                <w:w w:val="95"/>
                <w:sz w:val="24"/>
                <w:szCs w:val="24"/>
              </w:rPr>
              <w:t>годин</w:t>
            </w:r>
          </w:p>
        </w:tc>
      </w:tr>
      <w:tr w:rsidR="00191C0F" w:rsidRPr="00191C0F" w:rsidTr="000B5E33">
        <w:trPr>
          <w:trHeight w:val="210"/>
        </w:trPr>
        <w:tc>
          <w:tcPr>
            <w:tcW w:w="8257" w:type="dxa"/>
            <w:gridSpan w:val="2"/>
          </w:tcPr>
          <w:p w:rsidR="00191C0F" w:rsidRPr="004863B2" w:rsidRDefault="00191C0F" w:rsidP="004863B2">
            <w:pPr>
              <w:rPr>
                <w:rFonts w:ascii="Times New Roman" w:hAnsi="Times New Roman"/>
                <w:sz w:val="24"/>
                <w:szCs w:val="24"/>
              </w:rPr>
            </w:pPr>
          </w:p>
          <w:p w:rsidR="00191C0F" w:rsidRPr="004863B2" w:rsidRDefault="00191C0F" w:rsidP="004863B2">
            <w:pPr>
              <w:jc w:val="center"/>
              <w:rPr>
                <w:rFonts w:ascii="Times New Roman" w:hAnsi="Times New Roman"/>
                <w:sz w:val="24"/>
                <w:szCs w:val="24"/>
              </w:rPr>
            </w:pPr>
            <w:r w:rsidRPr="004863B2">
              <w:rPr>
                <w:rFonts w:ascii="Times New Roman" w:hAnsi="Times New Roman"/>
                <w:sz w:val="24"/>
                <w:szCs w:val="24"/>
              </w:rPr>
              <w:t xml:space="preserve">Розділ 3. </w:t>
            </w:r>
            <w:r w:rsidRPr="004863B2">
              <w:rPr>
                <w:rFonts w:ascii="Times New Roman" w:hAnsi="Times New Roman"/>
                <w:b/>
                <w:bCs/>
                <w:sz w:val="24"/>
                <w:szCs w:val="24"/>
              </w:rPr>
              <w:t>МИ І ДІТИ</w:t>
            </w:r>
          </w:p>
          <w:p w:rsidR="00191C0F" w:rsidRPr="004863B2" w:rsidRDefault="00191C0F" w:rsidP="004863B2">
            <w:pPr>
              <w:rPr>
                <w:rFonts w:ascii="Times New Roman" w:hAnsi="Times New Roman"/>
                <w:sz w:val="24"/>
                <w:szCs w:val="24"/>
              </w:rPr>
            </w:pPr>
          </w:p>
        </w:tc>
        <w:tc>
          <w:tcPr>
            <w:tcW w:w="851" w:type="dxa"/>
          </w:tcPr>
          <w:p w:rsidR="00191C0F" w:rsidRPr="004863B2" w:rsidRDefault="00191C0F" w:rsidP="00191C0F">
            <w:pPr>
              <w:spacing w:line="191" w:lineRule="exact"/>
              <w:ind w:left="44" w:right="37"/>
              <w:jc w:val="center"/>
              <w:rPr>
                <w:rFonts w:ascii="Times New Roman" w:eastAsia="Times New Roman" w:hAnsi="Times New Roman"/>
                <w:color w:val="231F20"/>
                <w:sz w:val="24"/>
                <w:szCs w:val="24"/>
              </w:rPr>
            </w:pPr>
          </w:p>
          <w:p w:rsidR="00191C0F" w:rsidRPr="004863B2" w:rsidRDefault="00191C0F" w:rsidP="00191C0F">
            <w:pPr>
              <w:spacing w:line="191" w:lineRule="exact"/>
              <w:ind w:left="44" w:right="37"/>
              <w:jc w:val="center"/>
              <w:rPr>
                <w:rFonts w:ascii="Times New Roman" w:eastAsia="Times New Roman" w:hAnsi="Times New Roman"/>
                <w:sz w:val="24"/>
                <w:szCs w:val="24"/>
              </w:rPr>
            </w:pPr>
            <w:r w:rsidRPr="004863B2">
              <w:rPr>
                <w:rFonts w:ascii="Times New Roman" w:eastAsia="Times New Roman" w:hAnsi="Times New Roman"/>
                <w:color w:val="231F20"/>
                <w:sz w:val="24"/>
                <w:szCs w:val="24"/>
              </w:rPr>
              <w:t>18</w:t>
            </w:r>
          </w:p>
        </w:tc>
      </w:tr>
      <w:tr w:rsidR="00191C0F" w:rsidRPr="00191C0F" w:rsidTr="000B5E33">
        <w:trPr>
          <w:trHeight w:val="210"/>
        </w:trPr>
        <w:tc>
          <w:tcPr>
            <w:tcW w:w="8257" w:type="dxa"/>
            <w:gridSpan w:val="2"/>
          </w:tcPr>
          <w:p w:rsidR="00191C0F" w:rsidRPr="004863B2" w:rsidRDefault="00191C0F" w:rsidP="004863B2">
            <w:pPr>
              <w:rPr>
                <w:rFonts w:ascii="Times New Roman" w:hAnsi="Times New Roman"/>
                <w:sz w:val="24"/>
                <w:szCs w:val="24"/>
              </w:rPr>
            </w:pPr>
          </w:p>
          <w:p w:rsidR="00191C0F" w:rsidRPr="004863B2" w:rsidRDefault="00191C0F" w:rsidP="004863B2">
            <w:pPr>
              <w:rPr>
                <w:rFonts w:ascii="Times New Roman" w:hAnsi="Times New Roman"/>
                <w:sz w:val="24"/>
                <w:szCs w:val="24"/>
              </w:rPr>
            </w:pPr>
            <w:r w:rsidRPr="004863B2">
              <w:rPr>
                <w:rFonts w:ascii="Times New Roman" w:hAnsi="Times New Roman"/>
                <w:sz w:val="24"/>
                <w:szCs w:val="24"/>
              </w:rPr>
              <w:t>ПІДРОЗДІЛ СТАН БАТЬКІВСТВА</w:t>
            </w:r>
          </w:p>
          <w:p w:rsidR="00191C0F" w:rsidRPr="004863B2" w:rsidRDefault="00191C0F" w:rsidP="004863B2">
            <w:pPr>
              <w:rPr>
                <w:rFonts w:ascii="Times New Roman" w:hAnsi="Times New Roman"/>
                <w:sz w:val="24"/>
                <w:szCs w:val="24"/>
              </w:rPr>
            </w:pPr>
          </w:p>
        </w:tc>
        <w:tc>
          <w:tcPr>
            <w:tcW w:w="851" w:type="dxa"/>
          </w:tcPr>
          <w:p w:rsidR="00191C0F" w:rsidRPr="004863B2" w:rsidRDefault="00191C0F" w:rsidP="00191C0F">
            <w:pPr>
              <w:spacing w:line="191" w:lineRule="exact"/>
              <w:ind w:left="7"/>
              <w:jc w:val="center"/>
              <w:rPr>
                <w:rFonts w:ascii="Times New Roman" w:eastAsia="Times New Roman" w:hAnsi="Times New Roman"/>
                <w:color w:val="231F20"/>
                <w:w w:val="90"/>
                <w:sz w:val="24"/>
                <w:szCs w:val="24"/>
              </w:rPr>
            </w:pPr>
          </w:p>
          <w:p w:rsidR="00191C0F" w:rsidRPr="004863B2" w:rsidRDefault="00191C0F" w:rsidP="00191C0F">
            <w:pPr>
              <w:spacing w:line="191" w:lineRule="exact"/>
              <w:ind w:left="7"/>
              <w:jc w:val="center"/>
              <w:rPr>
                <w:rFonts w:ascii="Times New Roman" w:eastAsia="Times New Roman" w:hAnsi="Times New Roman"/>
                <w:sz w:val="24"/>
                <w:szCs w:val="24"/>
              </w:rPr>
            </w:pPr>
            <w:r w:rsidRPr="004863B2">
              <w:rPr>
                <w:rFonts w:ascii="Times New Roman" w:eastAsia="Times New Roman" w:hAnsi="Times New Roman"/>
                <w:color w:val="231F20"/>
                <w:w w:val="90"/>
                <w:sz w:val="24"/>
                <w:szCs w:val="24"/>
              </w:rPr>
              <w:t>6</w:t>
            </w:r>
          </w:p>
        </w:tc>
      </w:tr>
      <w:tr w:rsidR="00191C0F" w:rsidRPr="00191C0F" w:rsidTr="000B5E33">
        <w:trPr>
          <w:trHeight w:val="210"/>
        </w:trPr>
        <w:tc>
          <w:tcPr>
            <w:tcW w:w="507" w:type="dxa"/>
            <w:vAlign w:val="center"/>
          </w:tcPr>
          <w:p w:rsidR="00191C0F" w:rsidRPr="004863B2" w:rsidRDefault="00191C0F" w:rsidP="004863B2">
            <w:pPr>
              <w:spacing w:line="191" w:lineRule="exact"/>
              <w:ind w:left="38" w:right="32"/>
              <w:rPr>
                <w:rFonts w:ascii="Times New Roman" w:eastAsia="Times New Roman" w:hAnsi="Times New Roman"/>
                <w:sz w:val="24"/>
                <w:szCs w:val="24"/>
              </w:rPr>
            </w:pPr>
            <w:r w:rsidRPr="004863B2">
              <w:rPr>
                <w:rFonts w:ascii="Times New Roman" w:eastAsia="Times New Roman" w:hAnsi="Times New Roman"/>
                <w:color w:val="231F20"/>
                <w:sz w:val="24"/>
                <w:szCs w:val="24"/>
              </w:rPr>
              <w:t>3.1</w:t>
            </w:r>
          </w:p>
        </w:tc>
        <w:tc>
          <w:tcPr>
            <w:tcW w:w="7750" w:type="dxa"/>
          </w:tcPr>
          <w:p w:rsidR="00191C0F" w:rsidRPr="004863B2" w:rsidRDefault="00191C0F" w:rsidP="004863B2">
            <w:pPr>
              <w:ind w:left="112"/>
              <w:rPr>
                <w:rFonts w:ascii="Times New Roman" w:hAnsi="Times New Roman"/>
                <w:sz w:val="24"/>
                <w:szCs w:val="24"/>
              </w:rPr>
            </w:pPr>
            <w:r w:rsidRPr="004863B2">
              <w:rPr>
                <w:rFonts w:ascii="Times New Roman" w:hAnsi="Times New Roman"/>
                <w:sz w:val="24"/>
                <w:szCs w:val="24"/>
              </w:rPr>
              <w:t>Стосунки з батьками</w:t>
            </w:r>
          </w:p>
        </w:tc>
        <w:tc>
          <w:tcPr>
            <w:tcW w:w="851" w:type="dxa"/>
          </w:tcPr>
          <w:p w:rsidR="00191C0F" w:rsidRPr="004863B2" w:rsidRDefault="00191C0F" w:rsidP="00191C0F">
            <w:pPr>
              <w:spacing w:line="191" w:lineRule="exact"/>
              <w:ind w:left="7"/>
              <w:jc w:val="center"/>
              <w:rPr>
                <w:rFonts w:ascii="Times New Roman" w:eastAsia="Times New Roman" w:hAnsi="Times New Roman"/>
                <w:sz w:val="24"/>
                <w:szCs w:val="24"/>
              </w:rPr>
            </w:pPr>
            <w:r w:rsidRPr="004863B2">
              <w:rPr>
                <w:rFonts w:ascii="Times New Roman" w:eastAsia="Times New Roman" w:hAnsi="Times New Roman"/>
                <w:color w:val="231F20"/>
                <w:w w:val="90"/>
                <w:sz w:val="24"/>
                <w:szCs w:val="24"/>
              </w:rPr>
              <w:t>2</w:t>
            </w:r>
          </w:p>
        </w:tc>
      </w:tr>
      <w:tr w:rsidR="00191C0F" w:rsidRPr="00191C0F" w:rsidTr="000B5E33">
        <w:trPr>
          <w:trHeight w:val="210"/>
        </w:trPr>
        <w:tc>
          <w:tcPr>
            <w:tcW w:w="507" w:type="dxa"/>
            <w:vAlign w:val="center"/>
          </w:tcPr>
          <w:p w:rsidR="00191C0F" w:rsidRPr="004863B2" w:rsidRDefault="00191C0F" w:rsidP="004863B2">
            <w:pPr>
              <w:spacing w:line="191" w:lineRule="exact"/>
              <w:ind w:left="38" w:right="32"/>
              <w:rPr>
                <w:rFonts w:ascii="Times New Roman" w:eastAsia="Times New Roman" w:hAnsi="Times New Roman"/>
                <w:sz w:val="24"/>
                <w:szCs w:val="24"/>
              </w:rPr>
            </w:pPr>
            <w:r w:rsidRPr="004863B2">
              <w:rPr>
                <w:rFonts w:ascii="Times New Roman" w:eastAsia="Times New Roman" w:hAnsi="Times New Roman"/>
                <w:color w:val="231F20"/>
                <w:sz w:val="24"/>
                <w:szCs w:val="24"/>
              </w:rPr>
              <w:t>3.2</w:t>
            </w:r>
          </w:p>
        </w:tc>
        <w:tc>
          <w:tcPr>
            <w:tcW w:w="7750" w:type="dxa"/>
          </w:tcPr>
          <w:p w:rsidR="00191C0F" w:rsidRPr="004863B2" w:rsidRDefault="00191C0F" w:rsidP="004863B2">
            <w:pPr>
              <w:ind w:left="112"/>
              <w:rPr>
                <w:rFonts w:ascii="Times New Roman" w:hAnsi="Times New Roman"/>
                <w:sz w:val="24"/>
                <w:szCs w:val="24"/>
                <w:lang w:val="ru-RU"/>
              </w:rPr>
            </w:pPr>
            <w:r w:rsidRPr="004863B2">
              <w:rPr>
                <w:rFonts w:ascii="Times New Roman" w:hAnsi="Times New Roman"/>
                <w:sz w:val="24"/>
                <w:szCs w:val="24"/>
                <w:lang w:val="ru-RU"/>
              </w:rPr>
              <w:t>Сучасні виклики, факти і наслідки</w:t>
            </w:r>
          </w:p>
        </w:tc>
        <w:tc>
          <w:tcPr>
            <w:tcW w:w="851" w:type="dxa"/>
          </w:tcPr>
          <w:p w:rsidR="00191C0F" w:rsidRPr="004863B2" w:rsidRDefault="00191C0F" w:rsidP="00191C0F">
            <w:pPr>
              <w:spacing w:line="191" w:lineRule="exact"/>
              <w:ind w:left="7"/>
              <w:jc w:val="center"/>
              <w:rPr>
                <w:rFonts w:ascii="Times New Roman" w:eastAsia="Times New Roman" w:hAnsi="Times New Roman"/>
                <w:sz w:val="24"/>
                <w:szCs w:val="24"/>
              </w:rPr>
            </w:pPr>
            <w:r w:rsidRPr="004863B2">
              <w:rPr>
                <w:rFonts w:ascii="Times New Roman" w:eastAsia="Times New Roman" w:hAnsi="Times New Roman"/>
                <w:color w:val="231F20"/>
                <w:w w:val="90"/>
                <w:sz w:val="24"/>
                <w:szCs w:val="24"/>
              </w:rPr>
              <w:t>1</w:t>
            </w:r>
          </w:p>
        </w:tc>
      </w:tr>
      <w:tr w:rsidR="00191C0F" w:rsidRPr="00191C0F" w:rsidTr="000B5E33">
        <w:trPr>
          <w:trHeight w:val="410"/>
        </w:trPr>
        <w:tc>
          <w:tcPr>
            <w:tcW w:w="507" w:type="dxa"/>
            <w:vAlign w:val="center"/>
          </w:tcPr>
          <w:p w:rsidR="00191C0F" w:rsidRPr="004863B2" w:rsidRDefault="00191C0F" w:rsidP="004863B2">
            <w:pPr>
              <w:spacing w:line="230" w:lineRule="exact"/>
              <w:ind w:left="38" w:right="32"/>
              <w:rPr>
                <w:rFonts w:ascii="Times New Roman" w:eastAsia="Times New Roman" w:hAnsi="Times New Roman"/>
                <w:sz w:val="24"/>
                <w:szCs w:val="24"/>
              </w:rPr>
            </w:pPr>
            <w:r w:rsidRPr="004863B2">
              <w:rPr>
                <w:rFonts w:ascii="Times New Roman" w:eastAsia="Times New Roman" w:hAnsi="Times New Roman"/>
                <w:color w:val="231F20"/>
                <w:sz w:val="24"/>
                <w:szCs w:val="24"/>
              </w:rPr>
              <w:t>3.3</w:t>
            </w:r>
          </w:p>
        </w:tc>
        <w:tc>
          <w:tcPr>
            <w:tcW w:w="7750" w:type="dxa"/>
          </w:tcPr>
          <w:p w:rsidR="00191C0F" w:rsidRPr="004863B2" w:rsidRDefault="00191C0F" w:rsidP="004863B2">
            <w:pPr>
              <w:ind w:left="112"/>
              <w:rPr>
                <w:rFonts w:ascii="Times New Roman" w:hAnsi="Times New Roman"/>
                <w:sz w:val="24"/>
                <w:szCs w:val="24"/>
                <w:lang w:val="ru-RU"/>
              </w:rPr>
            </w:pPr>
            <w:r w:rsidRPr="004863B2">
              <w:rPr>
                <w:rFonts w:ascii="Times New Roman" w:hAnsi="Times New Roman"/>
                <w:w w:val="95"/>
                <w:sz w:val="24"/>
                <w:szCs w:val="24"/>
                <w:lang w:val="ru-RU"/>
              </w:rPr>
              <w:t xml:space="preserve">Передумови успішного батьківства та </w:t>
            </w:r>
            <w:r w:rsidRPr="004863B2">
              <w:rPr>
                <w:rFonts w:ascii="Times New Roman" w:hAnsi="Times New Roman"/>
                <w:spacing w:val="-3"/>
                <w:w w:val="95"/>
                <w:sz w:val="24"/>
                <w:szCs w:val="24"/>
                <w:lang w:val="ru-RU"/>
              </w:rPr>
              <w:t xml:space="preserve">перешкоди </w:t>
            </w:r>
            <w:r w:rsidRPr="004863B2">
              <w:rPr>
                <w:rFonts w:ascii="Times New Roman" w:hAnsi="Times New Roman"/>
                <w:w w:val="95"/>
                <w:sz w:val="24"/>
                <w:szCs w:val="24"/>
                <w:lang w:val="ru-RU"/>
              </w:rPr>
              <w:t>на шляху до</w:t>
            </w:r>
            <w:r w:rsidRPr="004863B2">
              <w:rPr>
                <w:rFonts w:ascii="Times New Roman" w:hAnsi="Times New Roman"/>
                <w:sz w:val="24"/>
                <w:szCs w:val="24"/>
                <w:lang w:val="ru-RU"/>
              </w:rPr>
              <w:t xml:space="preserve"> нього</w:t>
            </w:r>
          </w:p>
        </w:tc>
        <w:tc>
          <w:tcPr>
            <w:tcW w:w="851" w:type="dxa"/>
          </w:tcPr>
          <w:p w:rsidR="00191C0F" w:rsidRPr="004863B2" w:rsidRDefault="00191C0F" w:rsidP="00191C0F">
            <w:pPr>
              <w:spacing w:line="230" w:lineRule="exact"/>
              <w:ind w:left="7"/>
              <w:jc w:val="center"/>
              <w:rPr>
                <w:rFonts w:ascii="Times New Roman" w:eastAsia="Times New Roman" w:hAnsi="Times New Roman"/>
                <w:sz w:val="24"/>
                <w:szCs w:val="24"/>
              </w:rPr>
            </w:pPr>
            <w:r w:rsidRPr="004863B2">
              <w:rPr>
                <w:rFonts w:ascii="Times New Roman" w:eastAsia="Times New Roman" w:hAnsi="Times New Roman"/>
                <w:color w:val="231F20"/>
                <w:w w:val="90"/>
                <w:sz w:val="24"/>
                <w:szCs w:val="24"/>
              </w:rPr>
              <w:t>1</w:t>
            </w:r>
          </w:p>
        </w:tc>
      </w:tr>
      <w:tr w:rsidR="00191C0F" w:rsidRPr="00191C0F" w:rsidTr="000B5E33">
        <w:trPr>
          <w:trHeight w:val="210"/>
        </w:trPr>
        <w:tc>
          <w:tcPr>
            <w:tcW w:w="507" w:type="dxa"/>
            <w:vAlign w:val="center"/>
          </w:tcPr>
          <w:p w:rsidR="00191C0F" w:rsidRPr="004863B2" w:rsidRDefault="00191C0F" w:rsidP="004863B2">
            <w:pPr>
              <w:spacing w:line="191" w:lineRule="exact"/>
              <w:ind w:left="38" w:right="32"/>
              <w:rPr>
                <w:rFonts w:ascii="Times New Roman" w:eastAsia="Times New Roman" w:hAnsi="Times New Roman"/>
                <w:sz w:val="24"/>
                <w:szCs w:val="24"/>
              </w:rPr>
            </w:pPr>
            <w:r w:rsidRPr="004863B2">
              <w:rPr>
                <w:rFonts w:ascii="Times New Roman" w:eastAsia="Times New Roman" w:hAnsi="Times New Roman"/>
                <w:color w:val="231F20"/>
                <w:sz w:val="24"/>
                <w:szCs w:val="24"/>
              </w:rPr>
              <w:t>3.4</w:t>
            </w:r>
          </w:p>
        </w:tc>
        <w:tc>
          <w:tcPr>
            <w:tcW w:w="7750" w:type="dxa"/>
          </w:tcPr>
          <w:p w:rsidR="00191C0F" w:rsidRPr="004863B2" w:rsidRDefault="00191C0F" w:rsidP="004863B2">
            <w:pPr>
              <w:ind w:left="112"/>
              <w:rPr>
                <w:rFonts w:ascii="Times New Roman" w:hAnsi="Times New Roman"/>
                <w:sz w:val="24"/>
                <w:szCs w:val="24"/>
              </w:rPr>
            </w:pPr>
            <w:r w:rsidRPr="004863B2">
              <w:rPr>
                <w:rFonts w:ascii="Times New Roman" w:hAnsi="Times New Roman"/>
                <w:sz w:val="24"/>
                <w:szCs w:val="24"/>
              </w:rPr>
              <w:t>Свідомий погляд у минуле</w:t>
            </w:r>
          </w:p>
        </w:tc>
        <w:tc>
          <w:tcPr>
            <w:tcW w:w="851" w:type="dxa"/>
          </w:tcPr>
          <w:p w:rsidR="00191C0F" w:rsidRPr="004863B2" w:rsidRDefault="00191C0F" w:rsidP="00191C0F">
            <w:pPr>
              <w:spacing w:line="191" w:lineRule="exact"/>
              <w:ind w:left="7"/>
              <w:jc w:val="center"/>
              <w:rPr>
                <w:rFonts w:ascii="Times New Roman" w:eastAsia="Times New Roman" w:hAnsi="Times New Roman"/>
                <w:sz w:val="24"/>
                <w:szCs w:val="24"/>
              </w:rPr>
            </w:pPr>
            <w:r w:rsidRPr="004863B2">
              <w:rPr>
                <w:rFonts w:ascii="Times New Roman" w:eastAsia="Times New Roman" w:hAnsi="Times New Roman"/>
                <w:color w:val="231F20"/>
                <w:w w:val="90"/>
                <w:sz w:val="24"/>
                <w:szCs w:val="24"/>
              </w:rPr>
              <w:t>1</w:t>
            </w:r>
          </w:p>
        </w:tc>
      </w:tr>
      <w:tr w:rsidR="00191C0F" w:rsidRPr="00191C0F" w:rsidTr="000B5E33">
        <w:trPr>
          <w:trHeight w:val="210"/>
        </w:trPr>
        <w:tc>
          <w:tcPr>
            <w:tcW w:w="507" w:type="dxa"/>
            <w:vAlign w:val="center"/>
          </w:tcPr>
          <w:p w:rsidR="00191C0F" w:rsidRPr="004863B2" w:rsidRDefault="00191C0F" w:rsidP="004863B2">
            <w:pPr>
              <w:spacing w:line="191" w:lineRule="exact"/>
              <w:ind w:left="38" w:right="32"/>
              <w:rPr>
                <w:rFonts w:ascii="Times New Roman" w:eastAsia="Times New Roman" w:hAnsi="Times New Roman"/>
                <w:sz w:val="24"/>
                <w:szCs w:val="24"/>
              </w:rPr>
            </w:pPr>
            <w:r w:rsidRPr="004863B2">
              <w:rPr>
                <w:rFonts w:ascii="Times New Roman" w:eastAsia="Times New Roman" w:hAnsi="Times New Roman"/>
                <w:color w:val="231F20"/>
                <w:sz w:val="24"/>
                <w:szCs w:val="24"/>
              </w:rPr>
              <w:t>3.5</w:t>
            </w:r>
          </w:p>
        </w:tc>
        <w:tc>
          <w:tcPr>
            <w:tcW w:w="7750" w:type="dxa"/>
          </w:tcPr>
          <w:p w:rsidR="00191C0F" w:rsidRPr="004863B2" w:rsidRDefault="00191C0F" w:rsidP="004863B2">
            <w:pPr>
              <w:ind w:left="112"/>
              <w:rPr>
                <w:rFonts w:ascii="Times New Roman" w:hAnsi="Times New Roman"/>
                <w:sz w:val="24"/>
                <w:szCs w:val="24"/>
                <w:lang w:val="ru-RU"/>
              </w:rPr>
            </w:pPr>
            <w:r w:rsidRPr="004863B2">
              <w:rPr>
                <w:rFonts w:ascii="Times New Roman" w:hAnsi="Times New Roman"/>
                <w:sz w:val="24"/>
                <w:szCs w:val="24"/>
                <w:lang w:val="ru-RU"/>
              </w:rPr>
              <w:t>Типові помилки батьків у вихованні</w:t>
            </w:r>
          </w:p>
        </w:tc>
        <w:tc>
          <w:tcPr>
            <w:tcW w:w="851" w:type="dxa"/>
          </w:tcPr>
          <w:p w:rsidR="00191C0F" w:rsidRPr="004863B2" w:rsidRDefault="00191C0F" w:rsidP="00191C0F">
            <w:pPr>
              <w:spacing w:line="191" w:lineRule="exact"/>
              <w:ind w:left="7"/>
              <w:jc w:val="center"/>
              <w:rPr>
                <w:rFonts w:ascii="Times New Roman" w:eastAsia="Times New Roman" w:hAnsi="Times New Roman"/>
                <w:sz w:val="24"/>
                <w:szCs w:val="24"/>
              </w:rPr>
            </w:pPr>
            <w:r w:rsidRPr="004863B2">
              <w:rPr>
                <w:rFonts w:ascii="Times New Roman" w:eastAsia="Times New Roman" w:hAnsi="Times New Roman"/>
                <w:color w:val="231F20"/>
                <w:w w:val="90"/>
                <w:sz w:val="24"/>
                <w:szCs w:val="24"/>
              </w:rPr>
              <w:t>1</w:t>
            </w:r>
          </w:p>
        </w:tc>
      </w:tr>
      <w:tr w:rsidR="00191C0F" w:rsidRPr="00191C0F" w:rsidTr="000B5E33">
        <w:trPr>
          <w:trHeight w:val="210"/>
        </w:trPr>
        <w:tc>
          <w:tcPr>
            <w:tcW w:w="8257" w:type="dxa"/>
            <w:gridSpan w:val="2"/>
            <w:vAlign w:val="center"/>
          </w:tcPr>
          <w:p w:rsidR="00191C0F" w:rsidRPr="004863B2" w:rsidRDefault="00191C0F" w:rsidP="004863B2">
            <w:pPr>
              <w:jc w:val="center"/>
              <w:rPr>
                <w:rFonts w:ascii="Times New Roman" w:hAnsi="Times New Roman"/>
                <w:sz w:val="24"/>
                <w:szCs w:val="24"/>
              </w:rPr>
            </w:pPr>
          </w:p>
          <w:p w:rsidR="00191C0F" w:rsidRPr="004863B2" w:rsidRDefault="00191C0F" w:rsidP="004863B2">
            <w:pPr>
              <w:jc w:val="center"/>
              <w:rPr>
                <w:rFonts w:ascii="Times New Roman" w:hAnsi="Times New Roman"/>
                <w:sz w:val="24"/>
                <w:szCs w:val="24"/>
              </w:rPr>
            </w:pPr>
            <w:r w:rsidRPr="004863B2">
              <w:rPr>
                <w:rFonts w:ascii="Times New Roman" w:hAnsi="Times New Roman"/>
                <w:sz w:val="24"/>
                <w:szCs w:val="24"/>
              </w:rPr>
              <w:t xml:space="preserve">ПІДРОЗДІЛ </w:t>
            </w:r>
            <w:r w:rsidRPr="004863B2">
              <w:rPr>
                <w:rFonts w:ascii="Times New Roman" w:hAnsi="Times New Roman"/>
                <w:b/>
                <w:bCs/>
                <w:sz w:val="24"/>
                <w:szCs w:val="24"/>
              </w:rPr>
              <w:t>АСПЕКТИ ВИХОВАННЯ</w:t>
            </w:r>
          </w:p>
          <w:p w:rsidR="00191C0F" w:rsidRPr="004863B2" w:rsidRDefault="00191C0F" w:rsidP="004863B2">
            <w:pPr>
              <w:jc w:val="center"/>
              <w:rPr>
                <w:rFonts w:ascii="Times New Roman" w:hAnsi="Times New Roman"/>
                <w:sz w:val="24"/>
                <w:szCs w:val="24"/>
              </w:rPr>
            </w:pPr>
          </w:p>
        </w:tc>
        <w:tc>
          <w:tcPr>
            <w:tcW w:w="851" w:type="dxa"/>
          </w:tcPr>
          <w:p w:rsidR="00191C0F" w:rsidRPr="004863B2" w:rsidRDefault="00191C0F" w:rsidP="00191C0F">
            <w:pPr>
              <w:spacing w:line="191" w:lineRule="exact"/>
              <w:ind w:left="44" w:right="37"/>
              <w:jc w:val="center"/>
              <w:rPr>
                <w:rFonts w:ascii="Times New Roman" w:eastAsia="Times New Roman" w:hAnsi="Times New Roman"/>
                <w:color w:val="231F20"/>
                <w:sz w:val="24"/>
                <w:szCs w:val="24"/>
              </w:rPr>
            </w:pPr>
          </w:p>
          <w:p w:rsidR="00191C0F" w:rsidRPr="004863B2" w:rsidRDefault="00191C0F" w:rsidP="00191C0F">
            <w:pPr>
              <w:spacing w:line="191" w:lineRule="exact"/>
              <w:ind w:left="44" w:right="37"/>
              <w:jc w:val="center"/>
              <w:rPr>
                <w:rFonts w:ascii="Times New Roman" w:eastAsia="Times New Roman" w:hAnsi="Times New Roman"/>
                <w:sz w:val="24"/>
                <w:szCs w:val="24"/>
              </w:rPr>
            </w:pPr>
            <w:r w:rsidRPr="004863B2">
              <w:rPr>
                <w:rFonts w:ascii="Times New Roman" w:eastAsia="Times New Roman" w:hAnsi="Times New Roman"/>
                <w:color w:val="231F20"/>
                <w:sz w:val="24"/>
                <w:szCs w:val="24"/>
              </w:rPr>
              <w:t>12</w:t>
            </w:r>
          </w:p>
        </w:tc>
      </w:tr>
      <w:tr w:rsidR="00191C0F" w:rsidRPr="00191C0F" w:rsidTr="000B5E33">
        <w:trPr>
          <w:trHeight w:val="283"/>
        </w:trPr>
        <w:tc>
          <w:tcPr>
            <w:tcW w:w="507" w:type="dxa"/>
            <w:vAlign w:val="center"/>
          </w:tcPr>
          <w:p w:rsidR="00191C0F" w:rsidRPr="004863B2" w:rsidRDefault="00191C0F" w:rsidP="004863B2">
            <w:pPr>
              <w:spacing w:line="191" w:lineRule="exact"/>
              <w:ind w:left="38" w:right="32"/>
              <w:rPr>
                <w:rFonts w:ascii="Times New Roman" w:eastAsia="Times New Roman" w:hAnsi="Times New Roman"/>
                <w:sz w:val="24"/>
                <w:szCs w:val="24"/>
              </w:rPr>
            </w:pPr>
            <w:r w:rsidRPr="004863B2">
              <w:rPr>
                <w:rFonts w:ascii="Times New Roman" w:eastAsia="Times New Roman" w:hAnsi="Times New Roman"/>
                <w:color w:val="231F20"/>
                <w:sz w:val="24"/>
                <w:szCs w:val="24"/>
              </w:rPr>
              <w:t>3.6</w:t>
            </w:r>
          </w:p>
        </w:tc>
        <w:tc>
          <w:tcPr>
            <w:tcW w:w="7750" w:type="dxa"/>
          </w:tcPr>
          <w:p w:rsidR="00191C0F" w:rsidRPr="004863B2" w:rsidRDefault="00191C0F" w:rsidP="004863B2">
            <w:pPr>
              <w:ind w:left="112"/>
              <w:rPr>
                <w:rFonts w:ascii="Times New Roman" w:hAnsi="Times New Roman"/>
                <w:sz w:val="24"/>
                <w:szCs w:val="24"/>
              </w:rPr>
            </w:pPr>
            <w:r w:rsidRPr="004863B2">
              <w:rPr>
                <w:rFonts w:ascii="Times New Roman" w:hAnsi="Times New Roman"/>
                <w:sz w:val="24"/>
                <w:szCs w:val="24"/>
              </w:rPr>
              <w:t>Час із дітьми</w:t>
            </w:r>
          </w:p>
        </w:tc>
        <w:tc>
          <w:tcPr>
            <w:tcW w:w="851" w:type="dxa"/>
          </w:tcPr>
          <w:p w:rsidR="00191C0F" w:rsidRPr="004863B2" w:rsidRDefault="00191C0F" w:rsidP="00191C0F">
            <w:pPr>
              <w:spacing w:line="191" w:lineRule="exact"/>
              <w:ind w:left="7"/>
              <w:jc w:val="center"/>
              <w:rPr>
                <w:rFonts w:ascii="Times New Roman" w:eastAsia="Times New Roman" w:hAnsi="Times New Roman"/>
                <w:sz w:val="24"/>
                <w:szCs w:val="24"/>
              </w:rPr>
            </w:pPr>
            <w:r w:rsidRPr="004863B2">
              <w:rPr>
                <w:rFonts w:ascii="Times New Roman" w:eastAsia="Times New Roman" w:hAnsi="Times New Roman"/>
                <w:color w:val="231F20"/>
                <w:w w:val="90"/>
                <w:sz w:val="24"/>
                <w:szCs w:val="24"/>
              </w:rPr>
              <w:t>1</w:t>
            </w:r>
          </w:p>
        </w:tc>
      </w:tr>
      <w:tr w:rsidR="00191C0F" w:rsidRPr="00191C0F" w:rsidTr="000B5E33">
        <w:trPr>
          <w:trHeight w:val="283"/>
        </w:trPr>
        <w:tc>
          <w:tcPr>
            <w:tcW w:w="507" w:type="dxa"/>
            <w:vAlign w:val="center"/>
          </w:tcPr>
          <w:p w:rsidR="00191C0F" w:rsidRPr="004863B2" w:rsidRDefault="00191C0F" w:rsidP="004863B2">
            <w:pPr>
              <w:spacing w:line="191" w:lineRule="exact"/>
              <w:ind w:left="38" w:right="32"/>
              <w:rPr>
                <w:rFonts w:ascii="Times New Roman" w:eastAsia="Times New Roman" w:hAnsi="Times New Roman"/>
                <w:sz w:val="24"/>
                <w:szCs w:val="24"/>
              </w:rPr>
            </w:pPr>
            <w:r w:rsidRPr="004863B2">
              <w:rPr>
                <w:rFonts w:ascii="Times New Roman" w:eastAsia="Times New Roman" w:hAnsi="Times New Roman"/>
                <w:color w:val="231F20"/>
                <w:sz w:val="24"/>
                <w:szCs w:val="24"/>
              </w:rPr>
              <w:t>3.7</w:t>
            </w:r>
          </w:p>
        </w:tc>
        <w:tc>
          <w:tcPr>
            <w:tcW w:w="7750" w:type="dxa"/>
          </w:tcPr>
          <w:p w:rsidR="00191C0F" w:rsidRPr="004863B2" w:rsidRDefault="00191C0F" w:rsidP="004863B2">
            <w:pPr>
              <w:ind w:left="112"/>
              <w:rPr>
                <w:rFonts w:ascii="Times New Roman" w:hAnsi="Times New Roman"/>
                <w:sz w:val="24"/>
                <w:szCs w:val="24"/>
              </w:rPr>
            </w:pPr>
            <w:r w:rsidRPr="004863B2">
              <w:rPr>
                <w:rFonts w:ascii="Times New Roman" w:hAnsi="Times New Roman"/>
                <w:sz w:val="24"/>
                <w:szCs w:val="24"/>
              </w:rPr>
              <w:t>Постійність у вихованні</w:t>
            </w:r>
          </w:p>
        </w:tc>
        <w:tc>
          <w:tcPr>
            <w:tcW w:w="851" w:type="dxa"/>
          </w:tcPr>
          <w:p w:rsidR="00191C0F" w:rsidRPr="004863B2" w:rsidRDefault="00191C0F" w:rsidP="00191C0F">
            <w:pPr>
              <w:spacing w:line="191" w:lineRule="exact"/>
              <w:ind w:left="7"/>
              <w:jc w:val="center"/>
              <w:rPr>
                <w:rFonts w:ascii="Times New Roman" w:eastAsia="Times New Roman" w:hAnsi="Times New Roman"/>
                <w:sz w:val="24"/>
                <w:szCs w:val="24"/>
              </w:rPr>
            </w:pPr>
            <w:r w:rsidRPr="004863B2">
              <w:rPr>
                <w:rFonts w:ascii="Times New Roman" w:eastAsia="Times New Roman" w:hAnsi="Times New Roman"/>
                <w:color w:val="231F20"/>
                <w:w w:val="90"/>
                <w:sz w:val="24"/>
                <w:szCs w:val="24"/>
              </w:rPr>
              <w:t>1</w:t>
            </w:r>
          </w:p>
        </w:tc>
      </w:tr>
      <w:tr w:rsidR="00191C0F" w:rsidRPr="00191C0F" w:rsidTr="000B5E33">
        <w:trPr>
          <w:trHeight w:val="283"/>
        </w:trPr>
        <w:tc>
          <w:tcPr>
            <w:tcW w:w="507" w:type="dxa"/>
            <w:vAlign w:val="center"/>
          </w:tcPr>
          <w:p w:rsidR="00191C0F" w:rsidRPr="004863B2" w:rsidRDefault="00191C0F" w:rsidP="004863B2">
            <w:pPr>
              <w:spacing w:line="191" w:lineRule="exact"/>
              <w:ind w:left="38" w:right="32"/>
              <w:rPr>
                <w:rFonts w:ascii="Times New Roman" w:eastAsia="Times New Roman" w:hAnsi="Times New Roman"/>
                <w:sz w:val="24"/>
                <w:szCs w:val="24"/>
              </w:rPr>
            </w:pPr>
            <w:r w:rsidRPr="004863B2">
              <w:rPr>
                <w:rFonts w:ascii="Times New Roman" w:eastAsia="Times New Roman" w:hAnsi="Times New Roman"/>
                <w:color w:val="231F20"/>
                <w:sz w:val="24"/>
                <w:szCs w:val="24"/>
              </w:rPr>
              <w:t>3.8</w:t>
            </w:r>
          </w:p>
        </w:tc>
        <w:tc>
          <w:tcPr>
            <w:tcW w:w="7750" w:type="dxa"/>
          </w:tcPr>
          <w:p w:rsidR="00191C0F" w:rsidRPr="004863B2" w:rsidRDefault="00191C0F" w:rsidP="004863B2">
            <w:pPr>
              <w:ind w:left="112"/>
              <w:rPr>
                <w:rFonts w:ascii="Times New Roman" w:hAnsi="Times New Roman"/>
                <w:sz w:val="24"/>
                <w:szCs w:val="24"/>
              </w:rPr>
            </w:pPr>
            <w:r w:rsidRPr="004863B2">
              <w:rPr>
                <w:rFonts w:ascii="Times New Roman" w:hAnsi="Times New Roman"/>
                <w:sz w:val="24"/>
                <w:szCs w:val="24"/>
              </w:rPr>
              <w:t>Пізнання внутрішнього світу дитини</w:t>
            </w:r>
          </w:p>
        </w:tc>
        <w:tc>
          <w:tcPr>
            <w:tcW w:w="851" w:type="dxa"/>
          </w:tcPr>
          <w:p w:rsidR="00191C0F" w:rsidRPr="004863B2" w:rsidRDefault="00191C0F" w:rsidP="00191C0F">
            <w:pPr>
              <w:spacing w:line="191" w:lineRule="exact"/>
              <w:ind w:left="7"/>
              <w:jc w:val="center"/>
              <w:rPr>
                <w:rFonts w:ascii="Times New Roman" w:eastAsia="Times New Roman" w:hAnsi="Times New Roman"/>
                <w:sz w:val="24"/>
                <w:szCs w:val="24"/>
              </w:rPr>
            </w:pPr>
            <w:r w:rsidRPr="004863B2">
              <w:rPr>
                <w:rFonts w:ascii="Times New Roman" w:eastAsia="Times New Roman" w:hAnsi="Times New Roman"/>
                <w:color w:val="231F20"/>
                <w:w w:val="90"/>
                <w:sz w:val="24"/>
                <w:szCs w:val="24"/>
              </w:rPr>
              <w:t>1</w:t>
            </w:r>
          </w:p>
        </w:tc>
      </w:tr>
      <w:tr w:rsidR="00191C0F" w:rsidRPr="00191C0F" w:rsidTr="000B5E33">
        <w:trPr>
          <w:trHeight w:val="283"/>
        </w:trPr>
        <w:tc>
          <w:tcPr>
            <w:tcW w:w="507" w:type="dxa"/>
            <w:vAlign w:val="center"/>
          </w:tcPr>
          <w:p w:rsidR="00191C0F" w:rsidRPr="004863B2" w:rsidRDefault="00191C0F" w:rsidP="004863B2">
            <w:pPr>
              <w:spacing w:line="191" w:lineRule="exact"/>
              <w:ind w:left="38" w:right="32"/>
              <w:rPr>
                <w:rFonts w:ascii="Times New Roman" w:eastAsia="Times New Roman" w:hAnsi="Times New Roman"/>
                <w:sz w:val="24"/>
                <w:szCs w:val="24"/>
              </w:rPr>
            </w:pPr>
            <w:r w:rsidRPr="004863B2">
              <w:rPr>
                <w:rFonts w:ascii="Times New Roman" w:eastAsia="Times New Roman" w:hAnsi="Times New Roman"/>
                <w:color w:val="231F20"/>
                <w:sz w:val="24"/>
                <w:szCs w:val="24"/>
              </w:rPr>
              <w:t>3.9</w:t>
            </w:r>
          </w:p>
        </w:tc>
        <w:tc>
          <w:tcPr>
            <w:tcW w:w="7750" w:type="dxa"/>
          </w:tcPr>
          <w:p w:rsidR="00191C0F" w:rsidRPr="004863B2" w:rsidRDefault="00191C0F" w:rsidP="004863B2">
            <w:pPr>
              <w:ind w:left="112"/>
              <w:rPr>
                <w:rFonts w:ascii="Times New Roman" w:hAnsi="Times New Roman"/>
                <w:sz w:val="24"/>
                <w:szCs w:val="24"/>
              </w:rPr>
            </w:pPr>
            <w:r w:rsidRPr="004863B2">
              <w:rPr>
                <w:rFonts w:ascii="Times New Roman" w:hAnsi="Times New Roman"/>
                <w:sz w:val="24"/>
                <w:szCs w:val="24"/>
              </w:rPr>
              <w:t>Безпека і турбота</w:t>
            </w:r>
          </w:p>
        </w:tc>
        <w:tc>
          <w:tcPr>
            <w:tcW w:w="851" w:type="dxa"/>
          </w:tcPr>
          <w:p w:rsidR="00191C0F" w:rsidRPr="004863B2" w:rsidRDefault="00191C0F" w:rsidP="00191C0F">
            <w:pPr>
              <w:spacing w:line="191" w:lineRule="exact"/>
              <w:ind w:left="7"/>
              <w:jc w:val="center"/>
              <w:rPr>
                <w:rFonts w:ascii="Times New Roman" w:eastAsia="Times New Roman" w:hAnsi="Times New Roman"/>
                <w:sz w:val="24"/>
                <w:szCs w:val="24"/>
              </w:rPr>
            </w:pPr>
            <w:r w:rsidRPr="004863B2">
              <w:rPr>
                <w:rFonts w:ascii="Times New Roman" w:eastAsia="Times New Roman" w:hAnsi="Times New Roman"/>
                <w:color w:val="231F20"/>
                <w:w w:val="90"/>
                <w:sz w:val="24"/>
                <w:szCs w:val="24"/>
              </w:rPr>
              <w:t>1</w:t>
            </w:r>
          </w:p>
        </w:tc>
      </w:tr>
      <w:tr w:rsidR="00191C0F" w:rsidRPr="00191C0F" w:rsidTr="000B5E33">
        <w:trPr>
          <w:trHeight w:val="283"/>
        </w:trPr>
        <w:tc>
          <w:tcPr>
            <w:tcW w:w="507" w:type="dxa"/>
            <w:vAlign w:val="center"/>
          </w:tcPr>
          <w:p w:rsidR="00191C0F" w:rsidRPr="004863B2" w:rsidRDefault="00191C0F" w:rsidP="004863B2">
            <w:pPr>
              <w:spacing w:line="191" w:lineRule="exact"/>
              <w:ind w:left="38" w:right="32"/>
              <w:rPr>
                <w:rFonts w:ascii="Times New Roman" w:eastAsia="Times New Roman" w:hAnsi="Times New Roman"/>
                <w:sz w:val="24"/>
                <w:szCs w:val="24"/>
              </w:rPr>
            </w:pPr>
            <w:r w:rsidRPr="004863B2">
              <w:rPr>
                <w:rFonts w:ascii="Times New Roman" w:eastAsia="Times New Roman" w:hAnsi="Times New Roman"/>
                <w:color w:val="231F20"/>
                <w:sz w:val="24"/>
                <w:szCs w:val="24"/>
              </w:rPr>
              <w:t>3.10</w:t>
            </w:r>
          </w:p>
        </w:tc>
        <w:tc>
          <w:tcPr>
            <w:tcW w:w="7750" w:type="dxa"/>
          </w:tcPr>
          <w:p w:rsidR="00191C0F" w:rsidRPr="004863B2" w:rsidRDefault="00191C0F" w:rsidP="004863B2">
            <w:pPr>
              <w:ind w:left="112"/>
              <w:rPr>
                <w:rFonts w:ascii="Times New Roman" w:hAnsi="Times New Roman"/>
                <w:sz w:val="24"/>
                <w:szCs w:val="24"/>
              </w:rPr>
            </w:pPr>
            <w:r w:rsidRPr="004863B2">
              <w:rPr>
                <w:rFonts w:ascii="Times New Roman" w:hAnsi="Times New Roman"/>
                <w:sz w:val="24"/>
                <w:szCs w:val="24"/>
              </w:rPr>
              <w:t>Любов між батьками</w:t>
            </w:r>
          </w:p>
        </w:tc>
        <w:tc>
          <w:tcPr>
            <w:tcW w:w="851" w:type="dxa"/>
          </w:tcPr>
          <w:p w:rsidR="00191C0F" w:rsidRPr="004863B2" w:rsidRDefault="00191C0F" w:rsidP="00191C0F">
            <w:pPr>
              <w:spacing w:line="191" w:lineRule="exact"/>
              <w:ind w:left="7"/>
              <w:jc w:val="center"/>
              <w:rPr>
                <w:rFonts w:ascii="Times New Roman" w:eastAsia="Times New Roman" w:hAnsi="Times New Roman"/>
                <w:sz w:val="24"/>
                <w:szCs w:val="24"/>
              </w:rPr>
            </w:pPr>
            <w:r w:rsidRPr="004863B2">
              <w:rPr>
                <w:rFonts w:ascii="Times New Roman" w:eastAsia="Times New Roman" w:hAnsi="Times New Roman"/>
                <w:color w:val="231F20"/>
                <w:w w:val="90"/>
                <w:sz w:val="24"/>
                <w:szCs w:val="24"/>
              </w:rPr>
              <w:t>1</w:t>
            </w:r>
          </w:p>
        </w:tc>
      </w:tr>
      <w:tr w:rsidR="00191C0F" w:rsidRPr="00191C0F" w:rsidTr="000B5E33">
        <w:trPr>
          <w:trHeight w:val="283"/>
        </w:trPr>
        <w:tc>
          <w:tcPr>
            <w:tcW w:w="507" w:type="dxa"/>
            <w:vAlign w:val="center"/>
          </w:tcPr>
          <w:p w:rsidR="00191C0F" w:rsidRPr="004863B2" w:rsidRDefault="00191C0F" w:rsidP="004863B2">
            <w:pPr>
              <w:spacing w:line="191" w:lineRule="exact"/>
              <w:ind w:left="38" w:right="33"/>
              <w:rPr>
                <w:rFonts w:ascii="Times New Roman" w:eastAsia="Times New Roman" w:hAnsi="Times New Roman"/>
                <w:sz w:val="24"/>
                <w:szCs w:val="24"/>
              </w:rPr>
            </w:pPr>
            <w:r w:rsidRPr="004863B2">
              <w:rPr>
                <w:rFonts w:ascii="Times New Roman" w:eastAsia="Times New Roman" w:hAnsi="Times New Roman"/>
                <w:color w:val="231F20"/>
                <w:sz w:val="24"/>
                <w:szCs w:val="24"/>
              </w:rPr>
              <w:t>3.11</w:t>
            </w:r>
          </w:p>
        </w:tc>
        <w:tc>
          <w:tcPr>
            <w:tcW w:w="7750" w:type="dxa"/>
          </w:tcPr>
          <w:p w:rsidR="00191C0F" w:rsidRPr="004863B2" w:rsidRDefault="00191C0F" w:rsidP="004863B2">
            <w:pPr>
              <w:ind w:left="112"/>
              <w:rPr>
                <w:rFonts w:ascii="Times New Roman" w:hAnsi="Times New Roman"/>
                <w:sz w:val="24"/>
                <w:szCs w:val="24"/>
              </w:rPr>
            </w:pPr>
            <w:r w:rsidRPr="004863B2">
              <w:rPr>
                <w:rFonts w:ascii="Times New Roman" w:hAnsi="Times New Roman"/>
                <w:sz w:val="24"/>
                <w:szCs w:val="24"/>
              </w:rPr>
              <w:t>Важливість слухання</w:t>
            </w:r>
          </w:p>
        </w:tc>
        <w:tc>
          <w:tcPr>
            <w:tcW w:w="851" w:type="dxa"/>
          </w:tcPr>
          <w:p w:rsidR="00191C0F" w:rsidRPr="004863B2" w:rsidRDefault="00191C0F" w:rsidP="00191C0F">
            <w:pPr>
              <w:spacing w:line="191" w:lineRule="exact"/>
              <w:ind w:left="7"/>
              <w:jc w:val="center"/>
              <w:rPr>
                <w:rFonts w:ascii="Times New Roman" w:eastAsia="Times New Roman" w:hAnsi="Times New Roman"/>
                <w:sz w:val="24"/>
                <w:szCs w:val="24"/>
              </w:rPr>
            </w:pPr>
            <w:r w:rsidRPr="004863B2">
              <w:rPr>
                <w:rFonts w:ascii="Times New Roman" w:eastAsia="Times New Roman" w:hAnsi="Times New Roman"/>
                <w:color w:val="231F20"/>
                <w:w w:val="90"/>
                <w:sz w:val="24"/>
                <w:szCs w:val="24"/>
              </w:rPr>
              <w:t>1</w:t>
            </w:r>
          </w:p>
        </w:tc>
      </w:tr>
      <w:tr w:rsidR="00191C0F" w:rsidRPr="00191C0F" w:rsidTr="000B5E33">
        <w:trPr>
          <w:trHeight w:val="283"/>
        </w:trPr>
        <w:tc>
          <w:tcPr>
            <w:tcW w:w="507" w:type="dxa"/>
            <w:vAlign w:val="center"/>
          </w:tcPr>
          <w:p w:rsidR="00191C0F" w:rsidRPr="004863B2" w:rsidRDefault="00191C0F" w:rsidP="004863B2">
            <w:pPr>
              <w:spacing w:line="230" w:lineRule="exact"/>
              <w:ind w:left="38" w:right="33"/>
              <w:rPr>
                <w:rFonts w:ascii="Times New Roman" w:eastAsia="Times New Roman" w:hAnsi="Times New Roman"/>
                <w:sz w:val="24"/>
                <w:szCs w:val="24"/>
              </w:rPr>
            </w:pPr>
            <w:r w:rsidRPr="004863B2">
              <w:rPr>
                <w:rFonts w:ascii="Times New Roman" w:eastAsia="Times New Roman" w:hAnsi="Times New Roman"/>
                <w:color w:val="231F20"/>
                <w:sz w:val="24"/>
                <w:szCs w:val="24"/>
              </w:rPr>
              <w:t>3.12</w:t>
            </w:r>
          </w:p>
        </w:tc>
        <w:tc>
          <w:tcPr>
            <w:tcW w:w="7750" w:type="dxa"/>
          </w:tcPr>
          <w:p w:rsidR="00191C0F" w:rsidRPr="004863B2" w:rsidRDefault="00191C0F" w:rsidP="004863B2">
            <w:pPr>
              <w:ind w:left="112"/>
              <w:rPr>
                <w:rFonts w:ascii="Times New Roman" w:hAnsi="Times New Roman"/>
                <w:sz w:val="24"/>
                <w:szCs w:val="24"/>
                <w:lang w:val="ru-RU"/>
              </w:rPr>
            </w:pPr>
            <w:r w:rsidRPr="004863B2">
              <w:rPr>
                <w:rFonts w:ascii="Times New Roman" w:hAnsi="Times New Roman"/>
                <w:w w:val="90"/>
                <w:sz w:val="24"/>
                <w:szCs w:val="24"/>
                <w:lang w:val="ru-RU"/>
              </w:rPr>
              <w:t>Формування світогляду та духовний розвиток. Базові духов-</w:t>
            </w:r>
          </w:p>
          <w:p w:rsidR="00191C0F" w:rsidRPr="004863B2" w:rsidRDefault="00191C0F" w:rsidP="004863B2">
            <w:pPr>
              <w:ind w:left="112"/>
              <w:rPr>
                <w:rFonts w:ascii="Times New Roman" w:hAnsi="Times New Roman"/>
                <w:sz w:val="24"/>
                <w:szCs w:val="24"/>
                <w:lang w:val="ru-RU"/>
              </w:rPr>
            </w:pPr>
            <w:r w:rsidRPr="004863B2">
              <w:rPr>
                <w:rFonts w:ascii="Times New Roman" w:hAnsi="Times New Roman"/>
                <w:sz w:val="24"/>
                <w:szCs w:val="24"/>
                <w:lang w:val="ru-RU"/>
              </w:rPr>
              <w:t>но-моральні цінності</w:t>
            </w:r>
          </w:p>
        </w:tc>
        <w:tc>
          <w:tcPr>
            <w:tcW w:w="851" w:type="dxa"/>
          </w:tcPr>
          <w:p w:rsidR="00191C0F" w:rsidRPr="004863B2" w:rsidRDefault="00191C0F" w:rsidP="00191C0F">
            <w:pPr>
              <w:spacing w:line="229" w:lineRule="exact"/>
              <w:ind w:left="8"/>
              <w:jc w:val="center"/>
              <w:rPr>
                <w:rFonts w:ascii="Times New Roman" w:eastAsia="Times New Roman" w:hAnsi="Times New Roman"/>
                <w:sz w:val="24"/>
                <w:szCs w:val="24"/>
              </w:rPr>
            </w:pPr>
            <w:r w:rsidRPr="004863B2">
              <w:rPr>
                <w:rFonts w:ascii="Times New Roman" w:eastAsia="Times New Roman" w:hAnsi="Times New Roman"/>
                <w:color w:val="231F20"/>
                <w:w w:val="90"/>
                <w:sz w:val="24"/>
                <w:szCs w:val="24"/>
              </w:rPr>
              <w:t>1</w:t>
            </w:r>
          </w:p>
        </w:tc>
      </w:tr>
      <w:tr w:rsidR="00191C0F" w:rsidRPr="00191C0F" w:rsidTr="000B5E33">
        <w:trPr>
          <w:trHeight w:val="283"/>
        </w:trPr>
        <w:tc>
          <w:tcPr>
            <w:tcW w:w="507" w:type="dxa"/>
            <w:vAlign w:val="center"/>
          </w:tcPr>
          <w:p w:rsidR="00191C0F" w:rsidRPr="004863B2" w:rsidRDefault="00191C0F" w:rsidP="004863B2">
            <w:pPr>
              <w:spacing w:line="191" w:lineRule="exact"/>
              <w:ind w:left="38" w:right="32"/>
              <w:rPr>
                <w:rFonts w:ascii="Times New Roman" w:eastAsia="Times New Roman" w:hAnsi="Times New Roman"/>
                <w:sz w:val="24"/>
                <w:szCs w:val="24"/>
              </w:rPr>
            </w:pPr>
            <w:r w:rsidRPr="004863B2">
              <w:rPr>
                <w:rFonts w:ascii="Times New Roman" w:eastAsia="Times New Roman" w:hAnsi="Times New Roman"/>
                <w:color w:val="231F20"/>
                <w:sz w:val="24"/>
                <w:szCs w:val="24"/>
              </w:rPr>
              <w:t>3.13</w:t>
            </w:r>
          </w:p>
        </w:tc>
        <w:tc>
          <w:tcPr>
            <w:tcW w:w="7750" w:type="dxa"/>
          </w:tcPr>
          <w:p w:rsidR="00191C0F" w:rsidRPr="004863B2" w:rsidRDefault="00191C0F" w:rsidP="004863B2">
            <w:pPr>
              <w:ind w:left="112"/>
              <w:rPr>
                <w:rFonts w:ascii="Times New Roman" w:hAnsi="Times New Roman"/>
                <w:sz w:val="24"/>
                <w:szCs w:val="24"/>
              </w:rPr>
            </w:pPr>
            <w:r w:rsidRPr="004863B2">
              <w:rPr>
                <w:rFonts w:ascii="Times New Roman" w:hAnsi="Times New Roman"/>
                <w:sz w:val="24"/>
                <w:szCs w:val="24"/>
              </w:rPr>
              <w:t>Основи працьовитості</w:t>
            </w:r>
          </w:p>
        </w:tc>
        <w:tc>
          <w:tcPr>
            <w:tcW w:w="851" w:type="dxa"/>
          </w:tcPr>
          <w:p w:rsidR="00191C0F" w:rsidRPr="004863B2" w:rsidRDefault="00191C0F" w:rsidP="00191C0F">
            <w:pPr>
              <w:spacing w:line="191" w:lineRule="exact"/>
              <w:ind w:left="8"/>
              <w:jc w:val="center"/>
              <w:rPr>
                <w:rFonts w:ascii="Times New Roman" w:eastAsia="Times New Roman" w:hAnsi="Times New Roman"/>
                <w:sz w:val="24"/>
                <w:szCs w:val="24"/>
              </w:rPr>
            </w:pPr>
            <w:r w:rsidRPr="004863B2">
              <w:rPr>
                <w:rFonts w:ascii="Times New Roman" w:eastAsia="Times New Roman" w:hAnsi="Times New Roman"/>
                <w:color w:val="231F20"/>
                <w:w w:val="90"/>
                <w:sz w:val="24"/>
                <w:szCs w:val="24"/>
              </w:rPr>
              <w:t>1</w:t>
            </w:r>
          </w:p>
        </w:tc>
      </w:tr>
      <w:tr w:rsidR="00191C0F" w:rsidRPr="00191C0F" w:rsidTr="000B5E33">
        <w:trPr>
          <w:trHeight w:val="283"/>
        </w:trPr>
        <w:tc>
          <w:tcPr>
            <w:tcW w:w="507" w:type="dxa"/>
            <w:vAlign w:val="center"/>
          </w:tcPr>
          <w:p w:rsidR="00191C0F" w:rsidRPr="004863B2" w:rsidRDefault="00191C0F" w:rsidP="004863B2">
            <w:pPr>
              <w:spacing w:line="191" w:lineRule="exact"/>
              <w:ind w:left="38" w:right="32"/>
              <w:rPr>
                <w:rFonts w:ascii="Times New Roman" w:eastAsia="Times New Roman" w:hAnsi="Times New Roman"/>
                <w:sz w:val="24"/>
                <w:szCs w:val="24"/>
              </w:rPr>
            </w:pPr>
            <w:r w:rsidRPr="004863B2">
              <w:rPr>
                <w:rFonts w:ascii="Times New Roman" w:eastAsia="Times New Roman" w:hAnsi="Times New Roman"/>
                <w:color w:val="231F20"/>
                <w:sz w:val="24"/>
                <w:szCs w:val="24"/>
              </w:rPr>
              <w:t>3.14</w:t>
            </w:r>
          </w:p>
        </w:tc>
        <w:tc>
          <w:tcPr>
            <w:tcW w:w="7750" w:type="dxa"/>
          </w:tcPr>
          <w:p w:rsidR="00191C0F" w:rsidRPr="004863B2" w:rsidRDefault="00191C0F" w:rsidP="004863B2">
            <w:pPr>
              <w:ind w:left="112"/>
              <w:rPr>
                <w:rFonts w:ascii="Times New Roman" w:hAnsi="Times New Roman"/>
                <w:sz w:val="24"/>
                <w:szCs w:val="24"/>
              </w:rPr>
            </w:pPr>
            <w:r w:rsidRPr="004863B2">
              <w:rPr>
                <w:rFonts w:ascii="Times New Roman" w:hAnsi="Times New Roman"/>
                <w:sz w:val="24"/>
                <w:szCs w:val="24"/>
              </w:rPr>
              <w:t>Формування відповідальності. Зрілість</w:t>
            </w:r>
          </w:p>
        </w:tc>
        <w:tc>
          <w:tcPr>
            <w:tcW w:w="851" w:type="dxa"/>
          </w:tcPr>
          <w:p w:rsidR="00191C0F" w:rsidRPr="004863B2" w:rsidRDefault="00191C0F" w:rsidP="00191C0F">
            <w:pPr>
              <w:spacing w:line="191" w:lineRule="exact"/>
              <w:ind w:left="8"/>
              <w:jc w:val="center"/>
              <w:rPr>
                <w:rFonts w:ascii="Times New Roman" w:eastAsia="Times New Roman" w:hAnsi="Times New Roman"/>
                <w:sz w:val="24"/>
                <w:szCs w:val="24"/>
              </w:rPr>
            </w:pPr>
            <w:r w:rsidRPr="004863B2">
              <w:rPr>
                <w:rFonts w:ascii="Times New Roman" w:eastAsia="Times New Roman" w:hAnsi="Times New Roman"/>
                <w:color w:val="231F20"/>
                <w:w w:val="90"/>
                <w:sz w:val="24"/>
                <w:szCs w:val="24"/>
              </w:rPr>
              <w:t>1</w:t>
            </w:r>
          </w:p>
        </w:tc>
      </w:tr>
      <w:tr w:rsidR="00191C0F" w:rsidRPr="00191C0F" w:rsidTr="000B5E33">
        <w:trPr>
          <w:trHeight w:val="283"/>
        </w:trPr>
        <w:tc>
          <w:tcPr>
            <w:tcW w:w="507" w:type="dxa"/>
            <w:vAlign w:val="center"/>
          </w:tcPr>
          <w:p w:rsidR="00191C0F" w:rsidRPr="004863B2" w:rsidRDefault="00191C0F" w:rsidP="004863B2">
            <w:pPr>
              <w:spacing w:line="191" w:lineRule="exact"/>
              <w:ind w:left="38" w:right="32"/>
              <w:rPr>
                <w:rFonts w:ascii="Times New Roman" w:eastAsia="Times New Roman" w:hAnsi="Times New Roman"/>
                <w:sz w:val="24"/>
                <w:szCs w:val="24"/>
              </w:rPr>
            </w:pPr>
            <w:r w:rsidRPr="004863B2">
              <w:rPr>
                <w:rFonts w:ascii="Times New Roman" w:eastAsia="Times New Roman" w:hAnsi="Times New Roman"/>
                <w:color w:val="231F20"/>
                <w:sz w:val="24"/>
                <w:szCs w:val="24"/>
              </w:rPr>
              <w:t>3.15</w:t>
            </w:r>
          </w:p>
        </w:tc>
        <w:tc>
          <w:tcPr>
            <w:tcW w:w="7750" w:type="dxa"/>
          </w:tcPr>
          <w:p w:rsidR="00191C0F" w:rsidRPr="004863B2" w:rsidRDefault="00191C0F" w:rsidP="004863B2">
            <w:pPr>
              <w:ind w:left="112"/>
              <w:rPr>
                <w:rFonts w:ascii="Times New Roman" w:hAnsi="Times New Roman"/>
                <w:sz w:val="24"/>
                <w:szCs w:val="24"/>
                <w:lang w:val="ru-RU"/>
              </w:rPr>
            </w:pPr>
            <w:r w:rsidRPr="004863B2">
              <w:rPr>
                <w:rFonts w:ascii="Times New Roman" w:hAnsi="Times New Roman"/>
                <w:sz w:val="24"/>
                <w:szCs w:val="24"/>
                <w:lang w:val="ru-RU"/>
              </w:rPr>
              <w:t>Допомога дружини в питаннях виховання дітей</w:t>
            </w:r>
          </w:p>
        </w:tc>
        <w:tc>
          <w:tcPr>
            <w:tcW w:w="851" w:type="dxa"/>
          </w:tcPr>
          <w:p w:rsidR="00191C0F" w:rsidRPr="004863B2" w:rsidRDefault="00191C0F" w:rsidP="00191C0F">
            <w:pPr>
              <w:spacing w:line="191" w:lineRule="exact"/>
              <w:ind w:left="8"/>
              <w:jc w:val="center"/>
              <w:rPr>
                <w:rFonts w:ascii="Times New Roman" w:eastAsia="Times New Roman" w:hAnsi="Times New Roman"/>
                <w:sz w:val="24"/>
                <w:szCs w:val="24"/>
              </w:rPr>
            </w:pPr>
            <w:r w:rsidRPr="004863B2">
              <w:rPr>
                <w:rFonts w:ascii="Times New Roman" w:eastAsia="Times New Roman" w:hAnsi="Times New Roman"/>
                <w:color w:val="231F20"/>
                <w:w w:val="90"/>
                <w:sz w:val="24"/>
                <w:szCs w:val="24"/>
              </w:rPr>
              <w:t>1</w:t>
            </w:r>
          </w:p>
        </w:tc>
      </w:tr>
      <w:tr w:rsidR="00191C0F" w:rsidRPr="00191C0F" w:rsidTr="000B5E33">
        <w:trPr>
          <w:trHeight w:val="283"/>
        </w:trPr>
        <w:tc>
          <w:tcPr>
            <w:tcW w:w="507" w:type="dxa"/>
            <w:vAlign w:val="center"/>
          </w:tcPr>
          <w:p w:rsidR="00191C0F" w:rsidRPr="004863B2" w:rsidRDefault="00191C0F" w:rsidP="004863B2">
            <w:pPr>
              <w:spacing w:line="191" w:lineRule="exact"/>
              <w:ind w:left="38" w:right="32"/>
              <w:rPr>
                <w:rFonts w:ascii="Times New Roman" w:eastAsia="Times New Roman" w:hAnsi="Times New Roman"/>
                <w:sz w:val="24"/>
                <w:szCs w:val="24"/>
              </w:rPr>
            </w:pPr>
            <w:r w:rsidRPr="004863B2">
              <w:rPr>
                <w:rFonts w:ascii="Times New Roman" w:eastAsia="Times New Roman" w:hAnsi="Times New Roman"/>
                <w:color w:val="231F20"/>
                <w:sz w:val="24"/>
                <w:szCs w:val="24"/>
              </w:rPr>
              <w:t>3.16</w:t>
            </w:r>
          </w:p>
        </w:tc>
        <w:tc>
          <w:tcPr>
            <w:tcW w:w="7750" w:type="dxa"/>
          </w:tcPr>
          <w:p w:rsidR="00191C0F" w:rsidRPr="004863B2" w:rsidRDefault="00191C0F" w:rsidP="004863B2">
            <w:pPr>
              <w:ind w:left="112"/>
              <w:rPr>
                <w:rFonts w:ascii="Times New Roman" w:hAnsi="Times New Roman"/>
                <w:sz w:val="24"/>
                <w:szCs w:val="24"/>
              </w:rPr>
            </w:pPr>
            <w:r w:rsidRPr="004863B2">
              <w:rPr>
                <w:rFonts w:ascii="Times New Roman" w:hAnsi="Times New Roman"/>
                <w:sz w:val="24"/>
                <w:szCs w:val="24"/>
              </w:rPr>
              <w:t>Типи виховання</w:t>
            </w:r>
          </w:p>
        </w:tc>
        <w:tc>
          <w:tcPr>
            <w:tcW w:w="851" w:type="dxa"/>
          </w:tcPr>
          <w:p w:rsidR="00191C0F" w:rsidRPr="004863B2" w:rsidRDefault="00191C0F" w:rsidP="00191C0F">
            <w:pPr>
              <w:spacing w:line="191" w:lineRule="exact"/>
              <w:ind w:left="8"/>
              <w:jc w:val="center"/>
              <w:rPr>
                <w:rFonts w:ascii="Times New Roman" w:eastAsia="Times New Roman" w:hAnsi="Times New Roman"/>
                <w:sz w:val="24"/>
                <w:szCs w:val="24"/>
              </w:rPr>
            </w:pPr>
            <w:r w:rsidRPr="004863B2">
              <w:rPr>
                <w:rFonts w:ascii="Times New Roman" w:eastAsia="Times New Roman" w:hAnsi="Times New Roman"/>
                <w:color w:val="231F20"/>
                <w:w w:val="90"/>
                <w:sz w:val="24"/>
                <w:szCs w:val="24"/>
              </w:rPr>
              <w:t>1</w:t>
            </w:r>
          </w:p>
        </w:tc>
      </w:tr>
      <w:tr w:rsidR="00191C0F" w:rsidRPr="00191C0F" w:rsidTr="000B5E33">
        <w:trPr>
          <w:trHeight w:val="283"/>
        </w:trPr>
        <w:tc>
          <w:tcPr>
            <w:tcW w:w="507" w:type="dxa"/>
            <w:vAlign w:val="center"/>
          </w:tcPr>
          <w:p w:rsidR="00191C0F" w:rsidRPr="004863B2" w:rsidRDefault="00191C0F" w:rsidP="004863B2">
            <w:pPr>
              <w:spacing w:line="191" w:lineRule="exact"/>
              <w:ind w:left="38" w:right="32"/>
              <w:rPr>
                <w:rFonts w:ascii="Times New Roman" w:eastAsia="Times New Roman" w:hAnsi="Times New Roman"/>
                <w:sz w:val="24"/>
                <w:szCs w:val="24"/>
              </w:rPr>
            </w:pPr>
            <w:r w:rsidRPr="004863B2">
              <w:rPr>
                <w:rFonts w:ascii="Times New Roman" w:eastAsia="Times New Roman" w:hAnsi="Times New Roman"/>
                <w:color w:val="231F20"/>
                <w:sz w:val="24"/>
                <w:szCs w:val="24"/>
              </w:rPr>
              <w:t>3.17</w:t>
            </w:r>
          </w:p>
        </w:tc>
        <w:tc>
          <w:tcPr>
            <w:tcW w:w="7750" w:type="dxa"/>
          </w:tcPr>
          <w:p w:rsidR="00191C0F" w:rsidRPr="004863B2" w:rsidRDefault="00191C0F" w:rsidP="004863B2">
            <w:pPr>
              <w:ind w:left="112"/>
              <w:rPr>
                <w:rFonts w:ascii="Times New Roman" w:hAnsi="Times New Roman"/>
                <w:sz w:val="24"/>
                <w:szCs w:val="24"/>
              </w:rPr>
            </w:pPr>
            <w:r w:rsidRPr="004863B2">
              <w:rPr>
                <w:rFonts w:ascii="Times New Roman" w:hAnsi="Times New Roman"/>
                <w:sz w:val="24"/>
                <w:szCs w:val="24"/>
              </w:rPr>
              <w:t>Підсумок розділу 3</w:t>
            </w:r>
          </w:p>
        </w:tc>
        <w:tc>
          <w:tcPr>
            <w:tcW w:w="851" w:type="dxa"/>
          </w:tcPr>
          <w:p w:rsidR="00191C0F" w:rsidRPr="004863B2" w:rsidRDefault="00191C0F" w:rsidP="00191C0F">
            <w:pPr>
              <w:spacing w:line="191" w:lineRule="exact"/>
              <w:ind w:left="8"/>
              <w:jc w:val="center"/>
              <w:rPr>
                <w:rFonts w:ascii="Times New Roman" w:eastAsia="Times New Roman" w:hAnsi="Times New Roman"/>
                <w:sz w:val="24"/>
                <w:szCs w:val="24"/>
              </w:rPr>
            </w:pPr>
            <w:r w:rsidRPr="004863B2">
              <w:rPr>
                <w:rFonts w:ascii="Times New Roman" w:eastAsia="Times New Roman" w:hAnsi="Times New Roman"/>
                <w:color w:val="231F20"/>
                <w:w w:val="90"/>
                <w:sz w:val="24"/>
                <w:szCs w:val="24"/>
              </w:rPr>
              <w:t>1</w:t>
            </w:r>
          </w:p>
        </w:tc>
      </w:tr>
      <w:tr w:rsidR="00191C0F" w:rsidRPr="00191C0F" w:rsidTr="000B5E33">
        <w:trPr>
          <w:trHeight w:val="210"/>
        </w:trPr>
        <w:tc>
          <w:tcPr>
            <w:tcW w:w="8257" w:type="dxa"/>
            <w:gridSpan w:val="2"/>
            <w:vAlign w:val="center"/>
          </w:tcPr>
          <w:p w:rsidR="00191C0F" w:rsidRPr="004863B2" w:rsidRDefault="00191C0F" w:rsidP="004863B2">
            <w:pPr>
              <w:jc w:val="center"/>
              <w:rPr>
                <w:rFonts w:ascii="Times New Roman" w:hAnsi="Times New Roman"/>
                <w:sz w:val="24"/>
                <w:szCs w:val="24"/>
              </w:rPr>
            </w:pPr>
          </w:p>
          <w:p w:rsidR="00191C0F" w:rsidRPr="004863B2" w:rsidRDefault="00191C0F" w:rsidP="004863B2">
            <w:pPr>
              <w:jc w:val="center"/>
              <w:rPr>
                <w:rFonts w:ascii="Times New Roman" w:hAnsi="Times New Roman"/>
                <w:sz w:val="24"/>
                <w:szCs w:val="24"/>
              </w:rPr>
            </w:pPr>
            <w:r w:rsidRPr="004863B2">
              <w:rPr>
                <w:rFonts w:ascii="Times New Roman" w:hAnsi="Times New Roman"/>
                <w:sz w:val="24"/>
                <w:szCs w:val="24"/>
              </w:rPr>
              <w:t xml:space="preserve">Розділ 4. </w:t>
            </w:r>
            <w:r w:rsidRPr="004863B2">
              <w:rPr>
                <w:rFonts w:ascii="Times New Roman" w:hAnsi="Times New Roman"/>
                <w:b/>
                <w:bCs/>
                <w:sz w:val="24"/>
                <w:szCs w:val="24"/>
              </w:rPr>
              <w:t>СВІТ НАВКОЛО НАС</w:t>
            </w:r>
          </w:p>
          <w:p w:rsidR="00191C0F" w:rsidRPr="004863B2" w:rsidRDefault="00191C0F" w:rsidP="004863B2">
            <w:pPr>
              <w:jc w:val="center"/>
              <w:rPr>
                <w:rFonts w:ascii="Times New Roman" w:hAnsi="Times New Roman"/>
                <w:sz w:val="24"/>
                <w:szCs w:val="24"/>
              </w:rPr>
            </w:pPr>
          </w:p>
        </w:tc>
        <w:tc>
          <w:tcPr>
            <w:tcW w:w="851" w:type="dxa"/>
          </w:tcPr>
          <w:p w:rsidR="00191C0F" w:rsidRPr="004863B2" w:rsidRDefault="00191C0F" w:rsidP="00191C0F">
            <w:pPr>
              <w:spacing w:line="191" w:lineRule="exact"/>
              <w:ind w:left="45" w:right="37"/>
              <w:jc w:val="center"/>
              <w:rPr>
                <w:rFonts w:ascii="Times New Roman" w:eastAsia="Times New Roman" w:hAnsi="Times New Roman"/>
                <w:color w:val="231F20"/>
                <w:sz w:val="24"/>
                <w:szCs w:val="24"/>
              </w:rPr>
            </w:pPr>
          </w:p>
          <w:p w:rsidR="00191C0F" w:rsidRPr="004863B2" w:rsidRDefault="00191C0F" w:rsidP="00191C0F">
            <w:pPr>
              <w:spacing w:line="191" w:lineRule="exact"/>
              <w:ind w:left="45" w:right="37"/>
              <w:jc w:val="center"/>
              <w:rPr>
                <w:rFonts w:ascii="Times New Roman" w:eastAsia="Times New Roman" w:hAnsi="Times New Roman"/>
                <w:sz w:val="24"/>
                <w:szCs w:val="24"/>
              </w:rPr>
            </w:pPr>
            <w:r w:rsidRPr="004863B2">
              <w:rPr>
                <w:rFonts w:ascii="Times New Roman" w:eastAsia="Times New Roman" w:hAnsi="Times New Roman"/>
                <w:color w:val="231F20"/>
                <w:sz w:val="24"/>
                <w:szCs w:val="24"/>
              </w:rPr>
              <w:t>17</w:t>
            </w:r>
          </w:p>
        </w:tc>
      </w:tr>
      <w:tr w:rsidR="00191C0F" w:rsidRPr="00191C0F" w:rsidTr="000B5E33">
        <w:trPr>
          <w:trHeight w:val="255"/>
        </w:trPr>
        <w:tc>
          <w:tcPr>
            <w:tcW w:w="507" w:type="dxa"/>
          </w:tcPr>
          <w:p w:rsidR="00191C0F" w:rsidRPr="004863B2" w:rsidRDefault="00191C0F" w:rsidP="00191C0F">
            <w:pPr>
              <w:spacing w:line="230" w:lineRule="exact"/>
              <w:ind w:left="38" w:right="32"/>
              <w:jc w:val="center"/>
              <w:rPr>
                <w:rFonts w:ascii="Times New Roman" w:eastAsia="Times New Roman" w:hAnsi="Times New Roman"/>
                <w:sz w:val="24"/>
                <w:szCs w:val="24"/>
              </w:rPr>
            </w:pPr>
            <w:r w:rsidRPr="004863B2">
              <w:rPr>
                <w:rFonts w:ascii="Times New Roman" w:eastAsia="Times New Roman" w:hAnsi="Times New Roman"/>
                <w:color w:val="231F20"/>
                <w:sz w:val="24"/>
                <w:szCs w:val="24"/>
              </w:rPr>
              <w:t>4.1</w:t>
            </w:r>
          </w:p>
        </w:tc>
        <w:tc>
          <w:tcPr>
            <w:tcW w:w="7750" w:type="dxa"/>
          </w:tcPr>
          <w:p w:rsidR="00191C0F" w:rsidRPr="004863B2" w:rsidRDefault="00191C0F" w:rsidP="00191C0F">
            <w:pPr>
              <w:spacing w:line="230" w:lineRule="exact"/>
              <w:rPr>
                <w:rFonts w:ascii="Times New Roman" w:eastAsia="Times New Roman" w:hAnsi="Times New Roman"/>
                <w:sz w:val="24"/>
                <w:szCs w:val="24"/>
              </w:rPr>
            </w:pPr>
            <w:r w:rsidRPr="004863B2">
              <w:rPr>
                <w:rFonts w:ascii="Times New Roman" w:eastAsia="Times New Roman" w:hAnsi="Times New Roman"/>
                <w:color w:val="231F20"/>
                <w:sz w:val="24"/>
                <w:szCs w:val="24"/>
              </w:rPr>
              <w:t>Творення добра</w:t>
            </w:r>
          </w:p>
        </w:tc>
        <w:tc>
          <w:tcPr>
            <w:tcW w:w="851" w:type="dxa"/>
          </w:tcPr>
          <w:p w:rsidR="00191C0F" w:rsidRPr="004863B2" w:rsidRDefault="00191C0F" w:rsidP="00191C0F">
            <w:pPr>
              <w:spacing w:line="230" w:lineRule="exact"/>
              <w:ind w:left="8"/>
              <w:jc w:val="center"/>
              <w:rPr>
                <w:rFonts w:ascii="Times New Roman" w:eastAsia="Times New Roman" w:hAnsi="Times New Roman"/>
                <w:sz w:val="24"/>
                <w:szCs w:val="24"/>
              </w:rPr>
            </w:pPr>
            <w:r w:rsidRPr="004863B2">
              <w:rPr>
                <w:rFonts w:ascii="Times New Roman" w:eastAsia="Times New Roman" w:hAnsi="Times New Roman"/>
                <w:color w:val="231F20"/>
                <w:w w:val="90"/>
                <w:sz w:val="24"/>
                <w:szCs w:val="24"/>
              </w:rPr>
              <w:t>1</w:t>
            </w:r>
          </w:p>
        </w:tc>
      </w:tr>
    </w:tbl>
    <w:p w:rsidR="003F4CA8" w:rsidRDefault="003F4CA8" w:rsidP="003F4CA8">
      <w:pPr>
        <w:pStyle w:val="a3"/>
        <w:widowControl w:val="0"/>
        <w:autoSpaceDE w:val="0"/>
        <w:autoSpaceDN w:val="0"/>
        <w:spacing w:after="0"/>
        <w:ind w:left="1134"/>
        <w:rPr>
          <w:rFonts w:ascii="Times New Roman" w:eastAsia="Times New Roman" w:hAnsi="Times New Roman"/>
          <w:b/>
          <w:sz w:val="28"/>
          <w:szCs w:val="28"/>
        </w:rPr>
      </w:pPr>
    </w:p>
    <w:p w:rsidR="003F4CA8" w:rsidRPr="004863B2" w:rsidRDefault="003F4CA8" w:rsidP="003F4CA8">
      <w:pPr>
        <w:pStyle w:val="a3"/>
        <w:widowControl w:val="0"/>
        <w:autoSpaceDE w:val="0"/>
        <w:autoSpaceDN w:val="0"/>
        <w:spacing w:after="0"/>
        <w:ind w:left="1134"/>
        <w:rPr>
          <w:rFonts w:ascii="Times New Roman" w:eastAsia="Times New Roman" w:hAnsi="Times New Roman"/>
          <w:b/>
          <w:sz w:val="32"/>
          <w:szCs w:val="32"/>
        </w:rPr>
      </w:pPr>
    </w:p>
    <w:p w:rsidR="0040764F" w:rsidRPr="004863B2" w:rsidRDefault="0040764F" w:rsidP="0040764F">
      <w:pPr>
        <w:pStyle w:val="a3"/>
        <w:widowControl w:val="0"/>
        <w:numPr>
          <w:ilvl w:val="0"/>
          <w:numId w:val="20"/>
        </w:numPr>
        <w:autoSpaceDE w:val="0"/>
        <w:autoSpaceDN w:val="0"/>
        <w:spacing w:after="0"/>
        <w:ind w:left="1134" w:hanging="141"/>
        <w:jc w:val="center"/>
        <w:rPr>
          <w:rFonts w:ascii="Times New Roman" w:eastAsia="Times New Roman" w:hAnsi="Times New Roman"/>
          <w:b/>
          <w:sz w:val="28"/>
          <w:szCs w:val="28"/>
        </w:rPr>
      </w:pPr>
      <w:r w:rsidRPr="004863B2">
        <w:rPr>
          <w:rFonts w:ascii="Times New Roman" w:eastAsia="Times New Roman" w:hAnsi="Times New Roman"/>
          <w:b/>
          <w:color w:val="231F20"/>
          <w:sz w:val="28"/>
          <w:szCs w:val="28"/>
        </w:rPr>
        <w:t>Етапи впровадження програми в громаді</w:t>
      </w:r>
    </w:p>
    <w:p w:rsidR="0040764F" w:rsidRDefault="00191C0F" w:rsidP="0040764F">
      <w:pPr>
        <w:widowControl w:val="0"/>
        <w:autoSpaceDE w:val="0"/>
        <w:autoSpaceDN w:val="0"/>
        <w:spacing w:after="0"/>
        <w:jc w:val="both"/>
        <w:rPr>
          <w:rFonts w:ascii="Times New Roman" w:eastAsia="Times New Roman" w:hAnsi="Times New Roman"/>
          <w:sz w:val="24"/>
          <w:szCs w:val="24"/>
        </w:rPr>
      </w:pPr>
      <w:r>
        <w:rPr>
          <w:rFonts w:ascii="Times New Roman" w:eastAsia="Times New Roman" w:hAnsi="Times New Roman"/>
          <w:sz w:val="24"/>
          <w:szCs w:val="24"/>
        </w:rPr>
        <w:t>5</w:t>
      </w:r>
      <w:r w:rsidR="0040764F">
        <w:rPr>
          <w:rFonts w:ascii="Times New Roman" w:eastAsia="Times New Roman" w:hAnsi="Times New Roman"/>
          <w:sz w:val="24"/>
          <w:szCs w:val="24"/>
        </w:rPr>
        <w:t xml:space="preserve">.1. </w:t>
      </w:r>
      <w:r w:rsidR="00B053BE">
        <w:rPr>
          <w:rFonts w:ascii="Times New Roman" w:eastAsia="Times New Roman" w:hAnsi="Times New Roman"/>
          <w:sz w:val="24"/>
          <w:szCs w:val="24"/>
        </w:rPr>
        <w:t xml:space="preserve">Етапи та методологічна складова програми: </w:t>
      </w:r>
    </w:p>
    <w:p w:rsidR="003F4CA8" w:rsidRPr="0040764F" w:rsidRDefault="003F4CA8" w:rsidP="0040764F">
      <w:pPr>
        <w:widowControl w:val="0"/>
        <w:autoSpaceDE w:val="0"/>
        <w:autoSpaceDN w:val="0"/>
        <w:spacing w:after="0"/>
        <w:jc w:val="both"/>
        <w:rPr>
          <w:rFonts w:ascii="Times New Roman" w:eastAsia="Times New Roman" w:hAnsi="Times New Roman"/>
          <w:sz w:val="24"/>
          <w:szCs w:val="24"/>
        </w:rPr>
      </w:pPr>
    </w:p>
    <w:tbl>
      <w:tblPr>
        <w:tblW w:w="11424" w:type="dxa"/>
        <w:tblCellSpacing w:w="20" w:type="dxa"/>
        <w:tblInd w:w="-572" w:type="dxa"/>
        <w:tblLayout w:type="fixed"/>
        <w:tblLook w:val="01E0"/>
      </w:tblPr>
      <w:tblGrid>
        <w:gridCol w:w="11424"/>
      </w:tblGrid>
      <w:tr w:rsidR="0040764F" w:rsidRPr="0098579D" w:rsidTr="003F4CA8">
        <w:trPr>
          <w:tblCellSpacing w:w="20" w:type="dxa"/>
        </w:trPr>
        <w:tc>
          <w:tcPr>
            <w:tcW w:w="11344" w:type="dxa"/>
            <w:tcBorders>
              <w:top w:val="nil"/>
            </w:tcBorders>
            <w:shd w:val="clear" w:color="auto" w:fill="auto"/>
          </w:tcPr>
          <w:tbl>
            <w:tblPr>
              <w:tblW w:w="9463"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97"/>
              <w:gridCol w:w="2827"/>
              <w:gridCol w:w="3252"/>
              <w:gridCol w:w="2687"/>
            </w:tblGrid>
            <w:tr w:rsidR="0040764F" w:rsidRPr="0098579D" w:rsidTr="00705A38">
              <w:trPr>
                <w:trHeight w:val="839"/>
              </w:trPr>
              <w:tc>
                <w:tcPr>
                  <w:tcW w:w="697" w:type="dxa"/>
                </w:tcPr>
                <w:p w:rsidR="0040764F" w:rsidRPr="004863B2" w:rsidRDefault="0040764F" w:rsidP="0040764F">
                  <w:pPr>
                    <w:tabs>
                      <w:tab w:val="left" w:pos="459"/>
                    </w:tabs>
                    <w:spacing w:after="0" w:line="240" w:lineRule="auto"/>
                    <w:ind w:left="-43"/>
                    <w:jc w:val="center"/>
                    <w:rPr>
                      <w:rFonts w:ascii="Times New Roman" w:eastAsia="Times New Roman" w:hAnsi="Times New Roman"/>
                      <w:sz w:val="24"/>
                      <w:szCs w:val="24"/>
                      <w:lang w:eastAsia="ru-RU"/>
                    </w:rPr>
                  </w:pPr>
                  <w:r w:rsidRPr="004863B2">
                    <w:rPr>
                      <w:rFonts w:ascii="Times New Roman" w:eastAsia="Times New Roman" w:hAnsi="Times New Roman"/>
                      <w:sz w:val="24"/>
                      <w:szCs w:val="24"/>
                      <w:lang w:eastAsia="ru-RU"/>
                    </w:rPr>
                    <w:t>№</w:t>
                  </w:r>
                </w:p>
                <w:p w:rsidR="0040764F" w:rsidRPr="004863B2" w:rsidRDefault="0040764F" w:rsidP="0040764F">
                  <w:pPr>
                    <w:tabs>
                      <w:tab w:val="left" w:pos="540"/>
                    </w:tabs>
                    <w:spacing w:after="0" w:line="240" w:lineRule="auto"/>
                    <w:jc w:val="center"/>
                    <w:rPr>
                      <w:rFonts w:ascii="Times New Roman" w:eastAsia="Times New Roman" w:hAnsi="Times New Roman"/>
                      <w:sz w:val="24"/>
                      <w:szCs w:val="24"/>
                      <w:lang w:eastAsia="ru-RU"/>
                    </w:rPr>
                  </w:pPr>
                </w:p>
              </w:tc>
              <w:tc>
                <w:tcPr>
                  <w:tcW w:w="2827" w:type="dxa"/>
                </w:tcPr>
                <w:p w:rsidR="0040764F" w:rsidRPr="004863B2" w:rsidRDefault="0040764F" w:rsidP="0040764F">
                  <w:pPr>
                    <w:tabs>
                      <w:tab w:val="left" w:pos="540"/>
                    </w:tabs>
                    <w:spacing w:after="0" w:line="240" w:lineRule="auto"/>
                    <w:jc w:val="center"/>
                    <w:rPr>
                      <w:rFonts w:ascii="Times New Roman" w:eastAsia="Times New Roman" w:hAnsi="Times New Roman"/>
                      <w:sz w:val="24"/>
                      <w:szCs w:val="24"/>
                      <w:lang w:eastAsia="ru-RU"/>
                    </w:rPr>
                  </w:pPr>
                  <w:r w:rsidRPr="004863B2">
                    <w:rPr>
                      <w:rFonts w:ascii="Times New Roman" w:eastAsia="Times New Roman" w:hAnsi="Times New Roman"/>
                      <w:sz w:val="24"/>
                      <w:szCs w:val="24"/>
                      <w:lang w:eastAsia="ru-RU"/>
                    </w:rPr>
                    <w:t>Етапи реалізації програми</w:t>
                  </w:r>
                </w:p>
              </w:tc>
              <w:tc>
                <w:tcPr>
                  <w:tcW w:w="3252" w:type="dxa"/>
                </w:tcPr>
                <w:p w:rsidR="0040764F" w:rsidRPr="004863B2" w:rsidRDefault="0040764F" w:rsidP="0040764F">
                  <w:pPr>
                    <w:tabs>
                      <w:tab w:val="left" w:pos="540"/>
                    </w:tabs>
                    <w:spacing w:after="0" w:line="240" w:lineRule="auto"/>
                    <w:jc w:val="center"/>
                    <w:rPr>
                      <w:rFonts w:ascii="Times New Roman" w:eastAsia="Times New Roman" w:hAnsi="Times New Roman"/>
                      <w:sz w:val="24"/>
                      <w:szCs w:val="24"/>
                      <w:lang w:eastAsia="ru-RU"/>
                    </w:rPr>
                  </w:pPr>
                  <w:r w:rsidRPr="004863B2">
                    <w:rPr>
                      <w:rFonts w:ascii="Times New Roman" w:eastAsia="Times New Roman" w:hAnsi="Times New Roman"/>
                      <w:sz w:val="24"/>
                      <w:szCs w:val="24"/>
                      <w:lang w:eastAsia="ru-RU"/>
                    </w:rPr>
                    <w:t>Методологічна складова</w:t>
                  </w:r>
                </w:p>
              </w:tc>
              <w:tc>
                <w:tcPr>
                  <w:tcW w:w="2687" w:type="dxa"/>
                </w:tcPr>
                <w:p w:rsidR="0040764F" w:rsidRPr="004863B2" w:rsidRDefault="0040764F" w:rsidP="0040764F">
                  <w:pPr>
                    <w:tabs>
                      <w:tab w:val="left" w:pos="540"/>
                    </w:tabs>
                    <w:spacing w:after="0" w:line="240" w:lineRule="auto"/>
                    <w:jc w:val="center"/>
                    <w:rPr>
                      <w:rFonts w:ascii="Times New Roman" w:eastAsia="Times New Roman" w:hAnsi="Times New Roman"/>
                      <w:sz w:val="24"/>
                      <w:szCs w:val="24"/>
                      <w:lang w:eastAsia="ru-RU"/>
                    </w:rPr>
                  </w:pPr>
                  <w:r w:rsidRPr="004863B2">
                    <w:rPr>
                      <w:rFonts w:ascii="Times New Roman" w:eastAsia="Times New Roman" w:hAnsi="Times New Roman"/>
                      <w:sz w:val="24"/>
                      <w:szCs w:val="24"/>
                      <w:lang w:eastAsia="ru-RU"/>
                    </w:rPr>
                    <w:t>Терміни виконання та відповідальні</w:t>
                  </w:r>
                </w:p>
              </w:tc>
            </w:tr>
            <w:tr w:rsidR="0040764F" w:rsidRPr="0098579D" w:rsidTr="00705A38">
              <w:trPr>
                <w:trHeight w:val="146"/>
              </w:trPr>
              <w:tc>
                <w:tcPr>
                  <w:tcW w:w="697" w:type="dxa"/>
                </w:tcPr>
                <w:p w:rsidR="0040764F" w:rsidRPr="004863B2" w:rsidRDefault="0040764F" w:rsidP="0040764F">
                  <w:pPr>
                    <w:spacing w:after="0" w:line="240" w:lineRule="auto"/>
                    <w:jc w:val="both"/>
                    <w:rPr>
                      <w:rFonts w:ascii="Times New Roman" w:eastAsia="Times New Roman" w:hAnsi="Times New Roman"/>
                      <w:sz w:val="24"/>
                      <w:szCs w:val="24"/>
                      <w:lang w:eastAsia="ru-RU"/>
                    </w:rPr>
                  </w:pPr>
                  <w:r w:rsidRPr="004863B2">
                    <w:rPr>
                      <w:rFonts w:ascii="Times New Roman" w:eastAsia="Times New Roman" w:hAnsi="Times New Roman"/>
                      <w:sz w:val="24"/>
                      <w:szCs w:val="24"/>
                      <w:lang w:eastAsia="ru-RU"/>
                    </w:rPr>
                    <w:t>1</w:t>
                  </w:r>
                </w:p>
              </w:tc>
              <w:tc>
                <w:tcPr>
                  <w:tcW w:w="2827" w:type="dxa"/>
                </w:tcPr>
                <w:p w:rsidR="0040764F" w:rsidRPr="004863B2" w:rsidRDefault="0040764F" w:rsidP="0040764F">
                  <w:pPr>
                    <w:tabs>
                      <w:tab w:val="left" w:pos="540"/>
                    </w:tabs>
                    <w:spacing w:after="0" w:line="240" w:lineRule="auto"/>
                    <w:jc w:val="both"/>
                    <w:rPr>
                      <w:rFonts w:ascii="Times New Roman" w:eastAsia="Times New Roman" w:hAnsi="Times New Roman"/>
                      <w:sz w:val="24"/>
                      <w:szCs w:val="24"/>
                      <w:lang w:eastAsia="ru-RU"/>
                    </w:rPr>
                  </w:pPr>
                  <w:r w:rsidRPr="004863B2">
                    <w:rPr>
                      <w:rFonts w:ascii="Times New Roman" w:eastAsia="Times New Roman" w:hAnsi="Times New Roman"/>
                      <w:sz w:val="24"/>
                      <w:szCs w:val="24"/>
                      <w:lang w:eastAsia="ru-RU"/>
                    </w:rPr>
                    <w:t xml:space="preserve">Аналітично-діагностичний (підготовка до виконання програми) </w:t>
                  </w:r>
                </w:p>
                <w:p w:rsidR="0040764F" w:rsidRPr="004863B2" w:rsidRDefault="0040764F" w:rsidP="0040764F">
                  <w:pPr>
                    <w:tabs>
                      <w:tab w:val="left" w:pos="540"/>
                    </w:tabs>
                    <w:spacing w:after="0" w:line="240" w:lineRule="auto"/>
                    <w:jc w:val="both"/>
                    <w:rPr>
                      <w:rFonts w:ascii="Times New Roman" w:eastAsia="Times New Roman" w:hAnsi="Times New Roman"/>
                      <w:sz w:val="24"/>
                      <w:szCs w:val="24"/>
                      <w:lang w:eastAsia="ru-RU"/>
                    </w:rPr>
                  </w:pPr>
                </w:p>
              </w:tc>
              <w:tc>
                <w:tcPr>
                  <w:tcW w:w="3252" w:type="dxa"/>
                </w:tcPr>
                <w:p w:rsidR="0040764F" w:rsidRPr="004863B2" w:rsidRDefault="0040764F" w:rsidP="0040764F">
                  <w:pPr>
                    <w:widowControl w:val="0"/>
                    <w:numPr>
                      <w:ilvl w:val="1"/>
                      <w:numId w:val="10"/>
                    </w:numPr>
                    <w:tabs>
                      <w:tab w:val="left" w:pos="334"/>
                    </w:tabs>
                    <w:autoSpaceDE w:val="0"/>
                    <w:autoSpaceDN w:val="0"/>
                    <w:spacing w:after="0" w:line="240" w:lineRule="auto"/>
                    <w:ind w:left="334"/>
                    <w:jc w:val="both"/>
                    <w:rPr>
                      <w:rFonts w:ascii="Times New Roman" w:eastAsia="Times New Roman" w:hAnsi="Times New Roman"/>
                      <w:sz w:val="24"/>
                      <w:szCs w:val="24"/>
                      <w:lang w:eastAsia="ru-RU"/>
                    </w:rPr>
                  </w:pPr>
                  <w:r w:rsidRPr="004863B2">
                    <w:rPr>
                      <w:rFonts w:ascii="Times New Roman" w:eastAsia="Times New Roman" w:hAnsi="Times New Roman"/>
                      <w:sz w:val="24"/>
                      <w:szCs w:val="24"/>
                      <w:lang w:eastAsia="ru-RU"/>
                    </w:rPr>
                    <w:t>Створення робочої групи для виконання програми:</w:t>
                  </w:r>
                </w:p>
                <w:p w:rsidR="0040764F" w:rsidRPr="004863B2" w:rsidRDefault="0040764F" w:rsidP="0040764F">
                  <w:pPr>
                    <w:widowControl w:val="0"/>
                    <w:numPr>
                      <w:ilvl w:val="1"/>
                      <w:numId w:val="11"/>
                    </w:numPr>
                    <w:tabs>
                      <w:tab w:val="left" w:pos="540"/>
                      <w:tab w:val="num" w:pos="747"/>
                    </w:tabs>
                    <w:autoSpaceDE w:val="0"/>
                    <w:autoSpaceDN w:val="0"/>
                    <w:spacing w:after="0" w:line="240" w:lineRule="auto"/>
                    <w:ind w:left="334" w:hanging="1098"/>
                    <w:jc w:val="both"/>
                    <w:rPr>
                      <w:rFonts w:ascii="Times New Roman" w:eastAsia="Times New Roman" w:hAnsi="Times New Roman"/>
                      <w:sz w:val="24"/>
                      <w:szCs w:val="24"/>
                      <w:lang w:eastAsia="ru-RU"/>
                    </w:rPr>
                  </w:pPr>
                  <w:r w:rsidRPr="004863B2">
                    <w:rPr>
                      <w:rFonts w:ascii="Times New Roman" w:eastAsia="Times New Roman" w:hAnsi="Times New Roman"/>
                      <w:sz w:val="24"/>
                      <w:szCs w:val="24"/>
                      <w:lang w:eastAsia="ru-RU"/>
                    </w:rPr>
                    <w:t>- керівник проєкту;</w:t>
                  </w:r>
                </w:p>
                <w:p w:rsidR="0040764F" w:rsidRPr="004863B2" w:rsidRDefault="0040764F" w:rsidP="0040764F">
                  <w:pPr>
                    <w:widowControl w:val="0"/>
                    <w:numPr>
                      <w:ilvl w:val="1"/>
                      <w:numId w:val="11"/>
                    </w:numPr>
                    <w:tabs>
                      <w:tab w:val="left" w:pos="540"/>
                      <w:tab w:val="num" w:pos="747"/>
                    </w:tabs>
                    <w:autoSpaceDE w:val="0"/>
                    <w:autoSpaceDN w:val="0"/>
                    <w:spacing w:after="0" w:line="240" w:lineRule="auto"/>
                    <w:ind w:left="334" w:hanging="1098"/>
                    <w:jc w:val="both"/>
                    <w:rPr>
                      <w:rFonts w:ascii="Times New Roman" w:eastAsia="Times New Roman" w:hAnsi="Times New Roman"/>
                      <w:sz w:val="24"/>
                      <w:szCs w:val="24"/>
                      <w:lang w:eastAsia="ru-RU"/>
                    </w:rPr>
                  </w:pPr>
                  <w:r w:rsidRPr="004863B2">
                    <w:rPr>
                      <w:rFonts w:ascii="Times New Roman" w:eastAsia="Times New Roman" w:hAnsi="Times New Roman"/>
                      <w:sz w:val="24"/>
                      <w:szCs w:val="24"/>
                      <w:lang w:eastAsia="ru-RU"/>
                    </w:rPr>
                    <w:t xml:space="preserve">- виконавці проєкту; </w:t>
                  </w:r>
                </w:p>
                <w:p w:rsidR="0040764F" w:rsidRPr="004863B2" w:rsidRDefault="0040764F" w:rsidP="0040764F">
                  <w:pPr>
                    <w:widowControl w:val="0"/>
                    <w:numPr>
                      <w:ilvl w:val="1"/>
                      <w:numId w:val="11"/>
                    </w:numPr>
                    <w:tabs>
                      <w:tab w:val="left" w:pos="540"/>
                      <w:tab w:val="num" w:pos="747"/>
                    </w:tabs>
                    <w:autoSpaceDE w:val="0"/>
                    <w:autoSpaceDN w:val="0"/>
                    <w:spacing w:after="0" w:line="240" w:lineRule="auto"/>
                    <w:ind w:left="334" w:hanging="1098"/>
                    <w:jc w:val="both"/>
                    <w:rPr>
                      <w:rFonts w:ascii="Times New Roman" w:eastAsia="Times New Roman" w:hAnsi="Times New Roman"/>
                      <w:sz w:val="24"/>
                      <w:szCs w:val="24"/>
                      <w:lang w:eastAsia="ru-RU"/>
                    </w:rPr>
                  </w:pPr>
                  <w:r w:rsidRPr="004863B2">
                    <w:rPr>
                      <w:rFonts w:ascii="Times New Roman" w:eastAsia="Times New Roman" w:hAnsi="Times New Roman"/>
                      <w:sz w:val="24"/>
                      <w:szCs w:val="24"/>
                      <w:lang w:eastAsia="ru-RU"/>
                    </w:rPr>
                    <w:t>- викладачі курсу ;</w:t>
                  </w:r>
                </w:p>
                <w:p w:rsidR="0040764F" w:rsidRPr="004863B2" w:rsidRDefault="0040764F" w:rsidP="0040764F">
                  <w:pPr>
                    <w:widowControl w:val="0"/>
                    <w:numPr>
                      <w:ilvl w:val="1"/>
                      <w:numId w:val="11"/>
                    </w:numPr>
                    <w:tabs>
                      <w:tab w:val="left" w:pos="540"/>
                      <w:tab w:val="num" w:pos="747"/>
                    </w:tabs>
                    <w:autoSpaceDE w:val="0"/>
                    <w:autoSpaceDN w:val="0"/>
                    <w:spacing w:after="0" w:line="240" w:lineRule="auto"/>
                    <w:ind w:left="334" w:hanging="1098"/>
                    <w:jc w:val="both"/>
                    <w:rPr>
                      <w:rFonts w:ascii="Times New Roman" w:eastAsia="Times New Roman" w:hAnsi="Times New Roman"/>
                      <w:sz w:val="24"/>
                      <w:szCs w:val="24"/>
                      <w:lang w:eastAsia="ru-RU"/>
                    </w:rPr>
                  </w:pPr>
                  <w:r w:rsidRPr="004863B2">
                    <w:rPr>
                      <w:rFonts w:ascii="Times New Roman" w:eastAsia="Times New Roman" w:hAnsi="Times New Roman"/>
                      <w:sz w:val="24"/>
                      <w:szCs w:val="24"/>
                      <w:lang w:eastAsia="ru-RU"/>
                    </w:rPr>
                    <w:t>- психологи.</w:t>
                  </w:r>
                </w:p>
                <w:p w:rsidR="0040764F" w:rsidRPr="004863B2" w:rsidRDefault="0040764F" w:rsidP="0040764F">
                  <w:pPr>
                    <w:tabs>
                      <w:tab w:val="left" w:pos="0"/>
                    </w:tabs>
                    <w:spacing w:after="0" w:line="240" w:lineRule="auto"/>
                    <w:jc w:val="both"/>
                    <w:rPr>
                      <w:rFonts w:ascii="Times New Roman" w:eastAsia="Times New Roman" w:hAnsi="Times New Roman"/>
                      <w:sz w:val="24"/>
                      <w:szCs w:val="24"/>
                      <w:lang w:eastAsia="ru-RU"/>
                    </w:rPr>
                  </w:pPr>
                  <w:r w:rsidRPr="004863B2">
                    <w:rPr>
                      <w:rFonts w:ascii="Times New Roman" w:eastAsia="Times New Roman" w:hAnsi="Times New Roman"/>
                      <w:sz w:val="24"/>
                      <w:szCs w:val="24"/>
                      <w:lang w:eastAsia="ru-RU"/>
                    </w:rPr>
                    <w:t>2.Діагностика та підготовка інформаційних матеріалів.</w:t>
                  </w:r>
                </w:p>
                <w:p w:rsidR="0040764F" w:rsidRPr="004863B2" w:rsidRDefault="0040764F" w:rsidP="0040764F">
                  <w:pPr>
                    <w:tabs>
                      <w:tab w:val="left" w:pos="540"/>
                    </w:tabs>
                    <w:spacing w:after="0" w:line="240" w:lineRule="auto"/>
                    <w:jc w:val="both"/>
                    <w:rPr>
                      <w:rFonts w:ascii="Times New Roman" w:eastAsia="Times New Roman" w:hAnsi="Times New Roman"/>
                      <w:sz w:val="24"/>
                      <w:szCs w:val="24"/>
                      <w:lang w:eastAsia="ru-RU"/>
                    </w:rPr>
                  </w:pPr>
                  <w:r w:rsidRPr="004863B2">
                    <w:rPr>
                      <w:rFonts w:ascii="Times New Roman" w:eastAsia="Times New Roman" w:hAnsi="Times New Roman"/>
                      <w:sz w:val="24"/>
                      <w:szCs w:val="24"/>
                      <w:lang w:eastAsia="ru-RU"/>
                    </w:rPr>
                    <w:lastRenderedPageBreak/>
                    <w:t>3. Інформаційно-технологічне забезпечення впровадження курсу.</w:t>
                  </w:r>
                </w:p>
                <w:p w:rsidR="0040764F" w:rsidRPr="004863B2" w:rsidRDefault="0040764F" w:rsidP="0040764F">
                  <w:pPr>
                    <w:tabs>
                      <w:tab w:val="left" w:pos="540"/>
                    </w:tabs>
                    <w:spacing w:after="0" w:line="240" w:lineRule="auto"/>
                    <w:jc w:val="both"/>
                    <w:rPr>
                      <w:rFonts w:ascii="Times New Roman" w:eastAsia="Times New Roman" w:hAnsi="Times New Roman"/>
                      <w:sz w:val="24"/>
                      <w:szCs w:val="24"/>
                      <w:lang w:eastAsia="ru-RU"/>
                    </w:rPr>
                  </w:pPr>
                  <w:r w:rsidRPr="004863B2">
                    <w:rPr>
                      <w:rFonts w:ascii="Times New Roman" w:eastAsia="Times New Roman" w:hAnsi="Times New Roman"/>
                      <w:sz w:val="24"/>
                      <w:szCs w:val="24"/>
                      <w:lang w:eastAsia="ru-RU"/>
                    </w:rPr>
                    <w:t>4.Узгодження викладачів  щодо проведення  курсів з підготовки фахівців курсу.</w:t>
                  </w:r>
                </w:p>
                <w:p w:rsidR="0040764F" w:rsidRPr="004863B2" w:rsidRDefault="0040764F" w:rsidP="0040764F">
                  <w:pPr>
                    <w:tabs>
                      <w:tab w:val="left" w:pos="540"/>
                    </w:tabs>
                    <w:spacing w:after="0" w:line="240" w:lineRule="auto"/>
                    <w:jc w:val="both"/>
                    <w:rPr>
                      <w:rFonts w:ascii="Times New Roman" w:eastAsia="Times New Roman" w:hAnsi="Times New Roman"/>
                      <w:sz w:val="24"/>
                      <w:szCs w:val="24"/>
                      <w:lang w:eastAsia="ru-RU"/>
                    </w:rPr>
                  </w:pPr>
                  <w:r w:rsidRPr="004863B2">
                    <w:rPr>
                      <w:rFonts w:ascii="Times New Roman" w:eastAsia="Times New Roman" w:hAnsi="Times New Roman"/>
                      <w:sz w:val="24"/>
                      <w:szCs w:val="24"/>
                      <w:lang w:eastAsia="ru-RU"/>
                    </w:rPr>
                    <w:t>5.Розробка тематичних планів проведення курсів.</w:t>
                  </w:r>
                </w:p>
                <w:p w:rsidR="0040764F" w:rsidRPr="004863B2" w:rsidRDefault="0040764F" w:rsidP="0040764F">
                  <w:pPr>
                    <w:tabs>
                      <w:tab w:val="left" w:pos="136"/>
                    </w:tabs>
                    <w:spacing w:after="0" w:line="240" w:lineRule="auto"/>
                    <w:ind w:left="136"/>
                    <w:jc w:val="both"/>
                    <w:rPr>
                      <w:rFonts w:ascii="Times New Roman" w:eastAsia="Times New Roman" w:hAnsi="Times New Roman"/>
                      <w:sz w:val="24"/>
                      <w:szCs w:val="24"/>
                      <w:lang w:eastAsia="ru-RU"/>
                    </w:rPr>
                  </w:pPr>
                </w:p>
              </w:tc>
              <w:tc>
                <w:tcPr>
                  <w:tcW w:w="2687" w:type="dxa"/>
                </w:tcPr>
                <w:p w:rsidR="0040764F" w:rsidRPr="004863B2" w:rsidRDefault="002A3737" w:rsidP="0040764F">
                  <w:pPr>
                    <w:tabs>
                      <w:tab w:val="left" w:pos="540"/>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с</w:t>
                  </w:r>
                  <w:r w:rsidR="0040764F" w:rsidRPr="004863B2">
                    <w:rPr>
                      <w:rFonts w:ascii="Times New Roman" w:eastAsia="Times New Roman" w:hAnsi="Times New Roman"/>
                      <w:sz w:val="24"/>
                      <w:szCs w:val="24"/>
                      <w:lang w:eastAsia="ru-RU"/>
                    </w:rPr>
                    <w:t>ічень</w:t>
                  </w:r>
                  <w:r>
                    <w:rPr>
                      <w:rFonts w:ascii="Times New Roman" w:eastAsia="Times New Roman" w:hAnsi="Times New Roman"/>
                      <w:sz w:val="24"/>
                      <w:szCs w:val="24"/>
                      <w:lang w:eastAsia="ru-RU"/>
                    </w:rPr>
                    <w:t>-лютий</w:t>
                  </w:r>
                  <w:r w:rsidR="0040764F" w:rsidRPr="004863B2">
                    <w:rPr>
                      <w:rFonts w:ascii="Times New Roman" w:eastAsia="Times New Roman" w:hAnsi="Times New Roman"/>
                      <w:sz w:val="24"/>
                      <w:szCs w:val="24"/>
                      <w:lang w:eastAsia="ru-RU"/>
                    </w:rPr>
                    <w:t xml:space="preserve"> 2021 </w:t>
                  </w:r>
                </w:p>
                <w:p w:rsidR="0040764F" w:rsidRPr="004863B2" w:rsidRDefault="0040764F" w:rsidP="00AA76E3">
                  <w:pPr>
                    <w:tabs>
                      <w:tab w:val="left" w:pos="540"/>
                    </w:tabs>
                    <w:spacing w:after="0" w:line="240" w:lineRule="auto"/>
                    <w:jc w:val="both"/>
                    <w:rPr>
                      <w:rFonts w:ascii="Times New Roman" w:eastAsia="Times New Roman" w:hAnsi="Times New Roman"/>
                      <w:sz w:val="24"/>
                      <w:szCs w:val="24"/>
                      <w:lang w:eastAsia="ru-RU"/>
                    </w:rPr>
                  </w:pPr>
                  <w:r w:rsidRPr="004863B2">
                    <w:rPr>
                      <w:rFonts w:ascii="Times New Roman" w:eastAsia="Times New Roman" w:hAnsi="Times New Roman"/>
                      <w:sz w:val="24"/>
                      <w:szCs w:val="24"/>
                      <w:lang w:eastAsia="ru-RU"/>
                    </w:rPr>
                    <w:t>керівник про</w:t>
                  </w:r>
                  <w:r w:rsidR="00AA76E3">
                    <w:rPr>
                      <w:rFonts w:ascii="Times New Roman" w:eastAsia="Times New Roman" w:hAnsi="Times New Roman"/>
                      <w:sz w:val="24"/>
                      <w:szCs w:val="24"/>
                      <w:lang w:eastAsia="ru-RU"/>
                    </w:rPr>
                    <w:t>є</w:t>
                  </w:r>
                  <w:r w:rsidRPr="004863B2">
                    <w:rPr>
                      <w:rFonts w:ascii="Times New Roman" w:eastAsia="Times New Roman" w:hAnsi="Times New Roman"/>
                      <w:sz w:val="24"/>
                      <w:szCs w:val="24"/>
                      <w:lang w:eastAsia="ru-RU"/>
                    </w:rPr>
                    <w:t>кту</w:t>
                  </w:r>
                </w:p>
              </w:tc>
            </w:tr>
            <w:tr w:rsidR="0040764F" w:rsidRPr="0098579D" w:rsidTr="00705A38">
              <w:trPr>
                <w:trHeight w:val="6715"/>
              </w:trPr>
              <w:tc>
                <w:tcPr>
                  <w:tcW w:w="697" w:type="dxa"/>
                </w:tcPr>
                <w:p w:rsidR="0040764F" w:rsidRPr="004863B2" w:rsidRDefault="0040764F" w:rsidP="0040764F">
                  <w:pPr>
                    <w:spacing w:after="0" w:line="240" w:lineRule="auto"/>
                    <w:ind w:left="171"/>
                    <w:jc w:val="both"/>
                    <w:rPr>
                      <w:rFonts w:ascii="Times New Roman" w:eastAsia="Times New Roman" w:hAnsi="Times New Roman"/>
                      <w:sz w:val="24"/>
                      <w:szCs w:val="24"/>
                      <w:lang w:eastAsia="ru-RU"/>
                    </w:rPr>
                  </w:pPr>
                  <w:r w:rsidRPr="004863B2">
                    <w:rPr>
                      <w:rFonts w:ascii="Times New Roman" w:eastAsia="Times New Roman" w:hAnsi="Times New Roman"/>
                      <w:sz w:val="24"/>
                      <w:szCs w:val="24"/>
                      <w:lang w:eastAsia="ru-RU"/>
                    </w:rPr>
                    <w:lastRenderedPageBreak/>
                    <w:t>2</w:t>
                  </w:r>
                </w:p>
              </w:tc>
              <w:tc>
                <w:tcPr>
                  <w:tcW w:w="2827" w:type="dxa"/>
                </w:tcPr>
                <w:p w:rsidR="0040764F" w:rsidRPr="004863B2" w:rsidRDefault="0040764F" w:rsidP="0040764F">
                  <w:pPr>
                    <w:tabs>
                      <w:tab w:val="left" w:pos="540"/>
                    </w:tabs>
                    <w:spacing w:after="0" w:line="240" w:lineRule="auto"/>
                    <w:jc w:val="both"/>
                    <w:rPr>
                      <w:rFonts w:ascii="Times New Roman" w:eastAsia="Times New Roman" w:hAnsi="Times New Roman"/>
                      <w:sz w:val="24"/>
                      <w:szCs w:val="24"/>
                      <w:lang w:eastAsia="ru-RU"/>
                    </w:rPr>
                  </w:pPr>
                  <w:r w:rsidRPr="004863B2">
                    <w:rPr>
                      <w:rFonts w:ascii="Times New Roman" w:eastAsia="Times New Roman" w:hAnsi="Times New Roman"/>
                      <w:sz w:val="24"/>
                      <w:szCs w:val="24"/>
                      <w:lang w:eastAsia="ru-RU"/>
                    </w:rPr>
                    <w:t>Організаційно-прогностичний</w:t>
                  </w:r>
                </w:p>
                <w:p w:rsidR="0040764F" w:rsidRPr="004863B2" w:rsidRDefault="0040764F" w:rsidP="006F660D">
                  <w:pPr>
                    <w:tabs>
                      <w:tab w:val="left" w:pos="540"/>
                    </w:tabs>
                    <w:spacing w:after="0" w:line="240" w:lineRule="auto"/>
                    <w:jc w:val="both"/>
                    <w:rPr>
                      <w:rFonts w:ascii="Times New Roman" w:eastAsia="Times New Roman" w:hAnsi="Times New Roman"/>
                      <w:sz w:val="24"/>
                      <w:szCs w:val="24"/>
                      <w:lang w:eastAsia="ru-RU"/>
                    </w:rPr>
                  </w:pPr>
                  <w:r w:rsidRPr="004863B2">
                    <w:rPr>
                      <w:rFonts w:ascii="Times New Roman" w:eastAsia="Times New Roman" w:hAnsi="Times New Roman"/>
                      <w:sz w:val="24"/>
                      <w:szCs w:val="24"/>
                      <w:lang w:eastAsia="ru-RU"/>
                    </w:rPr>
                    <w:t>(формування освітньої бази для реалізації про</w:t>
                  </w:r>
                  <w:r w:rsidR="006F660D">
                    <w:rPr>
                      <w:rFonts w:ascii="Times New Roman" w:eastAsia="Times New Roman" w:hAnsi="Times New Roman"/>
                      <w:sz w:val="24"/>
                      <w:szCs w:val="24"/>
                      <w:lang w:eastAsia="ru-RU"/>
                    </w:rPr>
                    <w:t>є</w:t>
                  </w:r>
                  <w:r w:rsidRPr="004863B2">
                    <w:rPr>
                      <w:rFonts w:ascii="Times New Roman" w:eastAsia="Times New Roman" w:hAnsi="Times New Roman"/>
                      <w:sz w:val="24"/>
                      <w:szCs w:val="24"/>
                      <w:lang w:eastAsia="ru-RU"/>
                    </w:rPr>
                    <w:t>кту)</w:t>
                  </w:r>
                </w:p>
              </w:tc>
              <w:tc>
                <w:tcPr>
                  <w:tcW w:w="3252" w:type="dxa"/>
                </w:tcPr>
                <w:p w:rsidR="0040764F" w:rsidRPr="004863B2" w:rsidRDefault="0040764F" w:rsidP="0040764F">
                  <w:pPr>
                    <w:widowControl w:val="0"/>
                    <w:numPr>
                      <w:ilvl w:val="0"/>
                      <w:numId w:val="14"/>
                    </w:numPr>
                    <w:tabs>
                      <w:tab w:val="left" w:pos="540"/>
                    </w:tabs>
                    <w:autoSpaceDE w:val="0"/>
                    <w:autoSpaceDN w:val="0"/>
                    <w:spacing w:after="0" w:line="240" w:lineRule="auto"/>
                    <w:jc w:val="both"/>
                    <w:rPr>
                      <w:rFonts w:ascii="Times New Roman" w:eastAsia="Times New Roman" w:hAnsi="Times New Roman"/>
                      <w:sz w:val="24"/>
                      <w:szCs w:val="24"/>
                      <w:lang w:eastAsia="ru-RU"/>
                    </w:rPr>
                  </w:pPr>
                  <w:r w:rsidRPr="004863B2">
                    <w:rPr>
                      <w:rFonts w:ascii="Times New Roman" w:eastAsia="Times New Roman" w:hAnsi="Times New Roman"/>
                      <w:sz w:val="24"/>
                      <w:szCs w:val="24"/>
                      <w:lang w:eastAsia="ru-RU"/>
                    </w:rPr>
                    <w:t>Проведення мотиваційно- інформаційних тренінгів для  керівників закладів загальної середньої  та професійно-технічної  освіти Тернопільської міської територіальної громади;</w:t>
                  </w:r>
                </w:p>
                <w:p w:rsidR="0040764F" w:rsidRPr="004863B2" w:rsidRDefault="0040764F" w:rsidP="0040764F">
                  <w:pPr>
                    <w:widowControl w:val="0"/>
                    <w:numPr>
                      <w:ilvl w:val="0"/>
                      <w:numId w:val="14"/>
                    </w:numPr>
                    <w:tabs>
                      <w:tab w:val="left" w:pos="540"/>
                    </w:tabs>
                    <w:autoSpaceDE w:val="0"/>
                    <w:autoSpaceDN w:val="0"/>
                    <w:spacing w:after="0" w:line="240" w:lineRule="auto"/>
                    <w:jc w:val="both"/>
                    <w:rPr>
                      <w:rFonts w:ascii="Times New Roman" w:eastAsia="Times New Roman" w:hAnsi="Times New Roman"/>
                      <w:sz w:val="24"/>
                      <w:szCs w:val="24"/>
                      <w:lang w:eastAsia="ru-RU"/>
                    </w:rPr>
                  </w:pPr>
                  <w:r w:rsidRPr="004863B2">
                    <w:rPr>
                      <w:rFonts w:ascii="Times New Roman" w:eastAsia="Times New Roman" w:hAnsi="Times New Roman"/>
                      <w:sz w:val="24"/>
                      <w:szCs w:val="24"/>
                      <w:lang w:eastAsia="ru-RU"/>
                    </w:rPr>
                    <w:t>Проведення тематично- інформаційних вебінарів для  педагогів загальної середньої  та професійно-технічної  освіти Тернопільської міської територіальної громади;</w:t>
                  </w:r>
                </w:p>
                <w:p w:rsidR="0040764F" w:rsidRPr="004863B2" w:rsidRDefault="0040764F" w:rsidP="004863B2">
                  <w:pPr>
                    <w:widowControl w:val="0"/>
                    <w:numPr>
                      <w:ilvl w:val="0"/>
                      <w:numId w:val="14"/>
                    </w:numPr>
                    <w:tabs>
                      <w:tab w:val="left" w:pos="540"/>
                    </w:tabs>
                    <w:autoSpaceDE w:val="0"/>
                    <w:autoSpaceDN w:val="0"/>
                    <w:spacing w:after="0" w:line="240" w:lineRule="auto"/>
                    <w:jc w:val="both"/>
                    <w:rPr>
                      <w:rFonts w:ascii="Times New Roman" w:eastAsia="Times New Roman" w:hAnsi="Times New Roman"/>
                      <w:sz w:val="24"/>
                      <w:szCs w:val="24"/>
                      <w:lang w:eastAsia="ru-RU"/>
                    </w:rPr>
                  </w:pPr>
                  <w:r w:rsidRPr="004863B2">
                    <w:rPr>
                      <w:rFonts w:ascii="Times New Roman" w:eastAsia="Times New Roman" w:hAnsi="Times New Roman"/>
                      <w:sz w:val="24"/>
                      <w:szCs w:val="24"/>
                      <w:lang w:eastAsia="ru-RU"/>
                    </w:rPr>
                    <w:t>Проведення тематично- інформаційних дискусій для батьків школярів загальної середньої  та професійно-технічної  освіти Тернопільської міської територіальної громади.</w:t>
                  </w:r>
                </w:p>
              </w:tc>
              <w:tc>
                <w:tcPr>
                  <w:tcW w:w="2687" w:type="dxa"/>
                </w:tcPr>
                <w:p w:rsidR="0040764F" w:rsidRPr="004863B2" w:rsidRDefault="0040764F" w:rsidP="0040764F">
                  <w:pPr>
                    <w:tabs>
                      <w:tab w:val="left" w:pos="540"/>
                    </w:tabs>
                    <w:spacing w:after="0" w:line="240" w:lineRule="auto"/>
                    <w:jc w:val="both"/>
                    <w:rPr>
                      <w:rFonts w:ascii="Times New Roman" w:eastAsia="Times New Roman" w:hAnsi="Times New Roman"/>
                      <w:sz w:val="24"/>
                      <w:szCs w:val="24"/>
                      <w:lang w:eastAsia="ru-RU"/>
                    </w:rPr>
                  </w:pPr>
                  <w:r w:rsidRPr="004863B2">
                    <w:rPr>
                      <w:rFonts w:ascii="Times New Roman" w:eastAsia="Times New Roman" w:hAnsi="Times New Roman"/>
                      <w:sz w:val="24"/>
                      <w:szCs w:val="24"/>
                      <w:lang w:eastAsia="ru-RU"/>
                    </w:rPr>
                    <w:t>січень - липень 2021</w:t>
                  </w:r>
                </w:p>
                <w:p w:rsidR="0040764F" w:rsidRPr="004863B2" w:rsidRDefault="0040764F" w:rsidP="0040764F">
                  <w:pPr>
                    <w:tabs>
                      <w:tab w:val="left" w:pos="540"/>
                    </w:tabs>
                    <w:spacing w:after="0" w:line="240" w:lineRule="auto"/>
                    <w:jc w:val="both"/>
                    <w:rPr>
                      <w:rFonts w:ascii="Times New Roman" w:eastAsia="Times New Roman" w:hAnsi="Times New Roman"/>
                      <w:sz w:val="24"/>
                      <w:szCs w:val="24"/>
                      <w:lang w:eastAsia="ru-RU"/>
                    </w:rPr>
                  </w:pPr>
                  <w:r w:rsidRPr="004863B2">
                    <w:rPr>
                      <w:rFonts w:ascii="Times New Roman" w:eastAsia="Times New Roman" w:hAnsi="Times New Roman"/>
                      <w:sz w:val="24"/>
                      <w:szCs w:val="24"/>
                      <w:lang w:eastAsia="ru-RU"/>
                    </w:rPr>
                    <w:t>керівник проєкту та   ведучийкурсів</w:t>
                  </w:r>
                </w:p>
                <w:p w:rsidR="0040764F" w:rsidRPr="004863B2" w:rsidRDefault="0040764F" w:rsidP="0040764F">
                  <w:pPr>
                    <w:tabs>
                      <w:tab w:val="left" w:pos="540"/>
                    </w:tabs>
                    <w:spacing w:after="0" w:line="240" w:lineRule="auto"/>
                    <w:jc w:val="both"/>
                    <w:rPr>
                      <w:rFonts w:ascii="Times New Roman" w:eastAsia="Times New Roman" w:hAnsi="Times New Roman"/>
                      <w:sz w:val="24"/>
                      <w:szCs w:val="24"/>
                      <w:lang w:eastAsia="ru-RU"/>
                    </w:rPr>
                  </w:pPr>
                </w:p>
                <w:p w:rsidR="0040764F" w:rsidRPr="004863B2" w:rsidRDefault="0040764F" w:rsidP="0040764F">
                  <w:pPr>
                    <w:tabs>
                      <w:tab w:val="left" w:pos="540"/>
                    </w:tabs>
                    <w:spacing w:after="0" w:line="240" w:lineRule="auto"/>
                    <w:jc w:val="both"/>
                    <w:rPr>
                      <w:rFonts w:ascii="Times New Roman" w:eastAsia="Times New Roman" w:hAnsi="Times New Roman"/>
                      <w:sz w:val="24"/>
                      <w:szCs w:val="24"/>
                      <w:lang w:eastAsia="ru-RU"/>
                    </w:rPr>
                  </w:pPr>
                  <w:r w:rsidRPr="004863B2">
                    <w:rPr>
                      <w:rFonts w:ascii="Times New Roman" w:eastAsia="Times New Roman" w:hAnsi="Times New Roman"/>
                      <w:sz w:val="24"/>
                      <w:szCs w:val="24"/>
                      <w:lang w:eastAsia="ru-RU"/>
                    </w:rPr>
                    <w:t>січень-лютий 2021</w:t>
                  </w:r>
                </w:p>
                <w:p w:rsidR="0040764F" w:rsidRPr="004863B2" w:rsidRDefault="0040764F" w:rsidP="0040764F">
                  <w:pPr>
                    <w:tabs>
                      <w:tab w:val="left" w:pos="540"/>
                    </w:tabs>
                    <w:spacing w:after="0" w:line="240" w:lineRule="auto"/>
                    <w:jc w:val="both"/>
                    <w:rPr>
                      <w:rFonts w:ascii="Times New Roman" w:eastAsia="Times New Roman" w:hAnsi="Times New Roman"/>
                      <w:sz w:val="24"/>
                      <w:szCs w:val="24"/>
                      <w:lang w:eastAsia="ru-RU"/>
                    </w:rPr>
                  </w:pPr>
                </w:p>
                <w:p w:rsidR="0040764F" w:rsidRPr="004863B2" w:rsidRDefault="0040764F" w:rsidP="0040764F">
                  <w:pPr>
                    <w:tabs>
                      <w:tab w:val="left" w:pos="540"/>
                    </w:tabs>
                    <w:spacing w:after="0" w:line="240" w:lineRule="auto"/>
                    <w:jc w:val="both"/>
                    <w:rPr>
                      <w:rFonts w:ascii="Times New Roman" w:eastAsia="Times New Roman" w:hAnsi="Times New Roman"/>
                      <w:sz w:val="24"/>
                      <w:szCs w:val="24"/>
                      <w:lang w:eastAsia="ru-RU"/>
                    </w:rPr>
                  </w:pPr>
                </w:p>
                <w:p w:rsidR="0040764F" w:rsidRPr="004863B2" w:rsidRDefault="0040764F" w:rsidP="0040764F">
                  <w:pPr>
                    <w:tabs>
                      <w:tab w:val="left" w:pos="540"/>
                    </w:tabs>
                    <w:spacing w:after="0" w:line="240" w:lineRule="auto"/>
                    <w:jc w:val="both"/>
                    <w:rPr>
                      <w:rFonts w:ascii="Times New Roman" w:eastAsia="Times New Roman" w:hAnsi="Times New Roman"/>
                      <w:sz w:val="24"/>
                      <w:szCs w:val="24"/>
                      <w:lang w:eastAsia="ru-RU"/>
                    </w:rPr>
                  </w:pPr>
                </w:p>
                <w:p w:rsidR="004863B2" w:rsidRDefault="004863B2" w:rsidP="0040764F">
                  <w:pPr>
                    <w:tabs>
                      <w:tab w:val="left" w:pos="540"/>
                    </w:tabs>
                    <w:spacing w:after="0" w:line="240" w:lineRule="auto"/>
                    <w:jc w:val="both"/>
                    <w:rPr>
                      <w:rFonts w:ascii="Times New Roman" w:eastAsia="Times New Roman" w:hAnsi="Times New Roman"/>
                      <w:sz w:val="24"/>
                      <w:szCs w:val="24"/>
                      <w:lang w:eastAsia="ru-RU"/>
                    </w:rPr>
                  </w:pPr>
                </w:p>
                <w:p w:rsidR="0040764F" w:rsidRPr="004863B2" w:rsidRDefault="0040764F" w:rsidP="0040764F">
                  <w:pPr>
                    <w:tabs>
                      <w:tab w:val="left" w:pos="540"/>
                    </w:tabs>
                    <w:spacing w:after="0" w:line="240" w:lineRule="auto"/>
                    <w:jc w:val="both"/>
                    <w:rPr>
                      <w:rFonts w:ascii="Times New Roman" w:eastAsia="Times New Roman" w:hAnsi="Times New Roman"/>
                      <w:sz w:val="24"/>
                      <w:szCs w:val="24"/>
                      <w:lang w:eastAsia="ru-RU"/>
                    </w:rPr>
                  </w:pPr>
                  <w:r w:rsidRPr="004863B2">
                    <w:rPr>
                      <w:rFonts w:ascii="Times New Roman" w:eastAsia="Times New Roman" w:hAnsi="Times New Roman"/>
                      <w:sz w:val="24"/>
                      <w:szCs w:val="24"/>
                      <w:lang w:eastAsia="ru-RU"/>
                    </w:rPr>
                    <w:t>до квітня 2021</w:t>
                  </w:r>
                </w:p>
              </w:tc>
            </w:tr>
            <w:tr w:rsidR="0040764F" w:rsidRPr="0098579D" w:rsidTr="00705A38">
              <w:trPr>
                <w:trHeight w:val="1678"/>
              </w:trPr>
              <w:tc>
                <w:tcPr>
                  <w:tcW w:w="697" w:type="dxa"/>
                </w:tcPr>
                <w:p w:rsidR="0040764F" w:rsidRPr="004863B2" w:rsidRDefault="0040764F" w:rsidP="0040764F">
                  <w:pPr>
                    <w:spacing w:after="0" w:line="240" w:lineRule="auto"/>
                    <w:ind w:left="114"/>
                    <w:jc w:val="both"/>
                    <w:rPr>
                      <w:rFonts w:ascii="Times New Roman" w:eastAsia="Times New Roman" w:hAnsi="Times New Roman"/>
                      <w:sz w:val="24"/>
                      <w:szCs w:val="24"/>
                      <w:lang w:eastAsia="ru-RU"/>
                    </w:rPr>
                  </w:pPr>
                  <w:r w:rsidRPr="004863B2">
                    <w:rPr>
                      <w:rFonts w:ascii="Times New Roman" w:eastAsia="Times New Roman" w:hAnsi="Times New Roman"/>
                      <w:sz w:val="24"/>
                      <w:szCs w:val="24"/>
                      <w:lang w:eastAsia="ru-RU"/>
                    </w:rPr>
                    <w:t>3.</w:t>
                  </w:r>
                </w:p>
              </w:tc>
              <w:tc>
                <w:tcPr>
                  <w:tcW w:w="2827" w:type="dxa"/>
                </w:tcPr>
                <w:p w:rsidR="0040764F" w:rsidRPr="004863B2" w:rsidRDefault="0040764F" w:rsidP="0040764F">
                  <w:pPr>
                    <w:tabs>
                      <w:tab w:val="left" w:pos="540"/>
                    </w:tabs>
                    <w:spacing w:after="0" w:line="240" w:lineRule="auto"/>
                    <w:jc w:val="both"/>
                    <w:rPr>
                      <w:rFonts w:ascii="Times New Roman" w:eastAsia="Times New Roman" w:hAnsi="Times New Roman"/>
                      <w:sz w:val="24"/>
                      <w:szCs w:val="24"/>
                      <w:lang w:eastAsia="ru-RU"/>
                    </w:rPr>
                  </w:pPr>
                  <w:r w:rsidRPr="004863B2">
                    <w:rPr>
                      <w:rFonts w:ascii="Times New Roman" w:eastAsia="Times New Roman" w:hAnsi="Times New Roman"/>
                      <w:sz w:val="24"/>
                      <w:szCs w:val="24"/>
                      <w:lang w:eastAsia="ru-RU"/>
                    </w:rPr>
                    <w:t>Формувально-діяльнісний</w:t>
                  </w:r>
                </w:p>
                <w:p w:rsidR="0040764F" w:rsidRPr="004863B2" w:rsidRDefault="0040764F" w:rsidP="0040764F">
                  <w:pPr>
                    <w:tabs>
                      <w:tab w:val="left" w:pos="540"/>
                    </w:tabs>
                    <w:spacing w:after="0" w:line="240" w:lineRule="auto"/>
                    <w:jc w:val="both"/>
                    <w:rPr>
                      <w:rFonts w:ascii="Times New Roman" w:eastAsia="Times New Roman" w:hAnsi="Times New Roman"/>
                      <w:sz w:val="24"/>
                      <w:szCs w:val="24"/>
                      <w:lang w:eastAsia="ru-RU"/>
                    </w:rPr>
                  </w:pPr>
                  <w:r w:rsidRPr="004863B2">
                    <w:rPr>
                      <w:rFonts w:ascii="Times New Roman" w:eastAsia="Times New Roman" w:hAnsi="Times New Roman"/>
                      <w:sz w:val="24"/>
                      <w:szCs w:val="24"/>
                      <w:lang w:eastAsia="ru-RU"/>
                    </w:rPr>
                    <w:t>(формування бази  педагогів, які будуть   викладати курс «Основи сім’ї» )</w:t>
                  </w:r>
                </w:p>
              </w:tc>
              <w:tc>
                <w:tcPr>
                  <w:tcW w:w="3252" w:type="dxa"/>
                </w:tcPr>
                <w:p w:rsidR="0040764F" w:rsidRPr="004863B2" w:rsidRDefault="0040764F" w:rsidP="0040764F">
                  <w:pPr>
                    <w:tabs>
                      <w:tab w:val="left" w:pos="540"/>
                    </w:tabs>
                    <w:spacing w:after="0" w:line="240" w:lineRule="auto"/>
                    <w:rPr>
                      <w:rFonts w:ascii="Times New Roman" w:eastAsia="Times New Roman" w:hAnsi="Times New Roman"/>
                      <w:sz w:val="24"/>
                      <w:szCs w:val="24"/>
                      <w:lang w:eastAsia="ru-RU"/>
                    </w:rPr>
                  </w:pPr>
                  <w:r w:rsidRPr="004863B2">
                    <w:rPr>
                      <w:rFonts w:ascii="Times New Roman" w:eastAsia="Times New Roman" w:hAnsi="Times New Roman"/>
                      <w:sz w:val="24"/>
                      <w:szCs w:val="24"/>
                      <w:lang w:eastAsia="ru-RU"/>
                    </w:rPr>
                    <w:t>Джерела підбору кадрів:</w:t>
                  </w:r>
                </w:p>
                <w:p w:rsidR="0040764F" w:rsidRPr="004863B2" w:rsidRDefault="0040764F" w:rsidP="0040764F">
                  <w:pPr>
                    <w:tabs>
                      <w:tab w:val="left" w:pos="540"/>
                    </w:tabs>
                    <w:spacing w:after="0" w:line="240" w:lineRule="auto"/>
                    <w:rPr>
                      <w:rFonts w:ascii="Times New Roman" w:eastAsia="Times New Roman" w:hAnsi="Times New Roman"/>
                      <w:sz w:val="24"/>
                      <w:szCs w:val="24"/>
                      <w:lang w:eastAsia="ru-RU"/>
                    </w:rPr>
                  </w:pPr>
                  <w:r w:rsidRPr="004863B2">
                    <w:rPr>
                      <w:rFonts w:ascii="Times New Roman" w:eastAsia="Times New Roman" w:hAnsi="Times New Roman"/>
                      <w:sz w:val="24"/>
                      <w:szCs w:val="24"/>
                      <w:lang w:eastAsia="ru-RU"/>
                    </w:rPr>
                    <w:t>- педагоги ЗЗСО та професійно-технічної  освіти.</w:t>
                  </w:r>
                </w:p>
                <w:p w:rsidR="0040764F" w:rsidRPr="004863B2" w:rsidRDefault="0040764F" w:rsidP="0040764F">
                  <w:pPr>
                    <w:tabs>
                      <w:tab w:val="left" w:pos="540"/>
                    </w:tabs>
                    <w:spacing w:after="0" w:line="240" w:lineRule="auto"/>
                    <w:ind w:firstLine="334"/>
                    <w:jc w:val="both"/>
                    <w:rPr>
                      <w:rFonts w:ascii="Times New Roman" w:eastAsia="Times New Roman" w:hAnsi="Times New Roman"/>
                      <w:sz w:val="24"/>
                      <w:szCs w:val="24"/>
                      <w:lang w:eastAsia="ru-RU"/>
                    </w:rPr>
                  </w:pPr>
                </w:p>
              </w:tc>
              <w:tc>
                <w:tcPr>
                  <w:tcW w:w="2687" w:type="dxa"/>
                </w:tcPr>
                <w:p w:rsidR="0040764F" w:rsidRPr="004863B2" w:rsidRDefault="0040764F" w:rsidP="0040764F">
                  <w:pPr>
                    <w:tabs>
                      <w:tab w:val="left" w:pos="540"/>
                    </w:tabs>
                    <w:spacing w:after="0" w:line="240" w:lineRule="auto"/>
                    <w:jc w:val="both"/>
                    <w:rPr>
                      <w:rFonts w:ascii="Times New Roman" w:eastAsia="Times New Roman" w:hAnsi="Times New Roman"/>
                      <w:sz w:val="24"/>
                      <w:szCs w:val="24"/>
                      <w:lang w:eastAsia="ru-RU"/>
                    </w:rPr>
                  </w:pPr>
                  <w:r w:rsidRPr="004863B2">
                    <w:rPr>
                      <w:rFonts w:ascii="Times New Roman" w:eastAsia="Times New Roman" w:hAnsi="Times New Roman"/>
                      <w:sz w:val="24"/>
                      <w:szCs w:val="24"/>
                      <w:lang w:eastAsia="ru-RU"/>
                    </w:rPr>
                    <w:t>січень - лютий 2021</w:t>
                  </w:r>
                </w:p>
                <w:p w:rsidR="0040764F" w:rsidRPr="004863B2" w:rsidRDefault="0040764F" w:rsidP="0040764F">
                  <w:pPr>
                    <w:tabs>
                      <w:tab w:val="left" w:pos="540"/>
                    </w:tabs>
                    <w:spacing w:after="0" w:line="240" w:lineRule="auto"/>
                    <w:jc w:val="both"/>
                    <w:rPr>
                      <w:rFonts w:ascii="Times New Roman" w:eastAsia="Times New Roman" w:hAnsi="Times New Roman"/>
                      <w:sz w:val="24"/>
                      <w:szCs w:val="24"/>
                      <w:lang w:eastAsia="ru-RU"/>
                    </w:rPr>
                  </w:pPr>
                  <w:r w:rsidRPr="004863B2">
                    <w:rPr>
                      <w:rFonts w:ascii="Times New Roman" w:eastAsia="Times New Roman" w:hAnsi="Times New Roman"/>
                      <w:sz w:val="24"/>
                      <w:szCs w:val="24"/>
                      <w:lang w:eastAsia="ru-RU"/>
                    </w:rPr>
                    <w:t>керівник проекту</w:t>
                  </w:r>
                </w:p>
              </w:tc>
            </w:tr>
            <w:tr w:rsidR="0040764F" w:rsidRPr="0098579D" w:rsidTr="00705A38">
              <w:trPr>
                <w:trHeight w:val="378"/>
              </w:trPr>
              <w:tc>
                <w:tcPr>
                  <w:tcW w:w="697" w:type="dxa"/>
                </w:tcPr>
                <w:p w:rsidR="0040764F" w:rsidRPr="004863B2" w:rsidRDefault="0040764F" w:rsidP="0040764F">
                  <w:pPr>
                    <w:spacing w:after="0" w:line="240" w:lineRule="auto"/>
                    <w:ind w:left="114"/>
                    <w:jc w:val="both"/>
                    <w:rPr>
                      <w:rFonts w:ascii="Times New Roman" w:eastAsia="Times New Roman" w:hAnsi="Times New Roman"/>
                      <w:sz w:val="24"/>
                      <w:szCs w:val="24"/>
                      <w:lang w:eastAsia="ru-RU"/>
                    </w:rPr>
                  </w:pPr>
                  <w:r w:rsidRPr="004863B2">
                    <w:rPr>
                      <w:rFonts w:ascii="Times New Roman" w:eastAsia="Times New Roman" w:hAnsi="Times New Roman"/>
                      <w:sz w:val="24"/>
                      <w:szCs w:val="24"/>
                      <w:lang w:eastAsia="ru-RU"/>
                    </w:rPr>
                    <w:t>3.1</w:t>
                  </w:r>
                </w:p>
              </w:tc>
              <w:tc>
                <w:tcPr>
                  <w:tcW w:w="2827" w:type="dxa"/>
                </w:tcPr>
                <w:p w:rsidR="0040764F" w:rsidRPr="004863B2" w:rsidRDefault="0040764F" w:rsidP="0040764F">
                  <w:pPr>
                    <w:tabs>
                      <w:tab w:val="left" w:pos="540"/>
                    </w:tabs>
                    <w:spacing w:after="0" w:line="240" w:lineRule="auto"/>
                    <w:jc w:val="both"/>
                    <w:rPr>
                      <w:rFonts w:ascii="Times New Roman" w:eastAsia="Times New Roman" w:hAnsi="Times New Roman"/>
                      <w:sz w:val="24"/>
                      <w:szCs w:val="24"/>
                      <w:lang w:eastAsia="ru-RU"/>
                    </w:rPr>
                  </w:pPr>
                  <w:r w:rsidRPr="004863B2">
                    <w:rPr>
                      <w:rFonts w:ascii="Times New Roman" w:eastAsia="Times New Roman" w:hAnsi="Times New Roman"/>
                      <w:sz w:val="24"/>
                      <w:szCs w:val="24"/>
                      <w:lang w:eastAsia="ru-RU"/>
                    </w:rPr>
                    <w:t>Навчання педагогів, які будуть   викладати курс</w:t>
                  </w:r>
                </w:p>
              </w:tc>
              <w:tc>
                <w:tcPr>
                  <w:tcW w:w="3252" w:type="dxa"/>
                </w:tcPr>
                <w:p w:rsidR="0040764F" w:rsidRPr="004863B2" w:rsidRDefault="006F660D" w:rsidP="0040764F">
                  <w:pPr>
                    <w:tabs>
                      <w:tab w:val="left" w:pos="540"/>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0040764F" w:rsidRPr="004863B2">
                    <w:rPr>
                      <w:rFonts w:ascii="Times New Roman" w:eastAsia="Times New Roman" w:hAnsi="Times New Roman"/>
                      <w:sz w:val="24"/>
                      <w:szCs w:val="24"/>
                      <w:lang w:eastAsia="ru-RU"/>
                    </w:rPr>
                    <w:t>рганізація курсів  для вчителів «Основи сім’ї» на базі відділу неперервної післядипломної педагогічної освіти ТКМЦНОІМ</w:t>
                  </w:r>
                </w:p>
              </w:tc>
              <w:tc>
                <w:tcPr>
                  <w:tcW w:w="2687" w:type="dxa"/>
                </w:tcPr>
                <w:p w:rsidR="002B18EE" w:rsidRDefault="002A3737" w:rsidP="0040764F">
                  <w:pPr>
                    <w:tabs>
                      <w:tab w:val="left" w:pos="540"/>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w:t>
                  </w:r>
                  <w:r w:rsidR="0040764F" w:rsidRPr="004863B2">
                    <w:rPr>
                      <w:rFonts w:ascii="Times New Roman" w:eastAsia="Times New Roman" w:hAnsi="Times New Roman"/>
                      <w:sz w:val="24"/>
                      <w:szCs w:val="24"/>
                      <w:lang w:eastAsia="ru-RU"/>
                    </w:rPr>
                    <w:t>продовж</w:t>
                  </w:r>
                </w:p>
                <w:p w:rsidR="0040764F" w:rsidRPr="004863B2" w:rsidRDefault="0040764F" w:rsidP="0040764F">
                  <w:pPr>
                    <w:tabs>
                      <w:tab w:val="left" w:pos="540"/>
                    </w:tabs>
                    <w:spacing w:after="0" w:line="240" w:lineRule="auto"/>
                    <w:jc w:val="both"/>
                    <w:rPr>
                      <w:rFonts w:ascii="Times New Roman" w:eastAsia="Times New Roman" w:hAnsi="Times New Roman"/>
                      <w:sz w:val="24"/>
                      <w:szCs w:val="24"/>
                      <w:lang w:eastAsia="ru-RU"/>
                    </w:rPr>
                  </w:pPr>
                  <w:r w:rsidRPr="004863B2">
                    <w:rPr>
                      <w:rFonts w:ascii="Times New Roman" w:eastAsia="Times New Roman" w:hAnsi="Times New Roman"/>
                      <w:sz w:val="24"/>
                      <w:szCs w:val="24"/>
                      <w:lang w:eastAsia="ru-RU"/>
                    </w:rPr>
                    <w:t xml:space="preserve"> 2021-2025</w:t>
                  </w:r>
                </w:p>
                <w:p w:rsidR="0040764F" w:rsidRPr="004863B2" w:rsidRDefault="002B18EE" w:rsidP="0040764F">
                  <w:pPr>
                    <w:tabs>
                      <w:tab w:val="left" w:pos="540"/>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w:t>
                  </w:r>
                  <w:r w:rsidR="0040764F" w:rsidRPr="004863B2">
                    <w:rPr>
                      <w:rFonts w:ascii="Times New Roman" w:eastAsia="Times New Roman" w:hAnsi="Times New Roman"/>
                      <w:sz w:val="24"/>
                      <w:szCs w:val="24"/>
                      <w:lang w:eastAsia="ru-RU"/>
                    </w:rPr>
                    <w:t>ерівник проєкту та тренери,</w:t>
                  </w:r>
                </w:p>
                <w:p w:rsidR="0040764F" w:rsidRPr="004863B2" w:rsidRDefault="0040764F" w:rsidP="0040764F">
                  <w:pPr>
                    <w:tabs>
                      <w:tab w:val="left" w:pos="540"/>
                    </w:tabs>
                    <w:spacing w:after="0" w:line="240" w:lineRule="auto"/>
                    <w:jc w:val="both"/>
                    <w:rPr>
                      <w:rFonts w:ascii="Times New Roman" w:eastAsia="Times New Roman" w:hAnsi="Times New Roman"/>
                      <w:sz w:val="24"/>
                      <w:szCs w:val="24"/>
                      <w:lang w:eastAsia="ru-RU"/>
                    </w:rPr>
                  </w:pPr>
                  <w:r w:rsidRPr="004863B2">
                    <w:rPr>
                      <w:rFonts w:ascii="Times New Roman" w:eastAsia="Times New Roman" w:hAnsi="Times New Roman"/>
                      <w:sz w:val="24"/>
                      <w:szCs w:val="24"/>
                      <w:lang w:eastAsia="ru-RU"/>
                    </w:rPr>
                    <w:t xml:space="preserve"> автори курсу</w:t>
                  </w:r>
                </w:p>
              </w:tc>
            </w:tr>
            <w:tr w:rsidR="0040764F" w:rsidRPr="0098579D" w:rsidTr="00705A38">
              <w:trPr>
                <w:trHeight w:val="838"/>
              </w:trPr>
              <w:tc>
                <w:tcPr>
                  <w:tcW w:w="697" w:type="dxa"/>
                </w:tcPr>
                <w:p w:rsidR="0040764F" w:rsidRPr="004863B2" w:rsidRDefault="0040764F" w:rsidP="0040764F">
                  <w:pPr>
                    <w:spacing w:after="0" w:line="240" w:lineRule="auto"/>
                    <w:ind w:left="114"/>
                    <w:jc w:val="both"/>
                    <w:rPr>
                      <w:rFonts w:ascii="Times New Roman" w:eastAsia="Times New Roman" w:hAnsi="Times New Roman"/>
                      <w:sz w:val="24"/>
                      <w:szCs w:val="24"/>
                      <w:lang w:eastAsia="ru-RU"/>
                    </w:rPr>
                  </w:pPr>
                  <w:r w:rsidRPr="004863B2">
                    <w:rPr>
                      <w:rFonts w:ascii="Times New Roman" w:eastAsia="Times New Roman" w:hAnsi="Times New Roman"/>
                      <w:sz w:val="24"/>
                      <w:szCs w:val="24"/>
                      <w:lang w:eastAsia="ru-RU"/>
                    </w:rPr>
                    <w:t>3.2</w:t>
                  </w:r>
                </w:p>
              </w:tc>
              <w:tc>
                <w:tcPr>
                  <w:tcW w:w="2827" w:type="dxa"/>
                </w:tcPr>
                <w:p w:rsidR="0040764F" w:rsidRPr="004863B2" w:rsidRDefault="0040764F" w:rsidP="0040764F">
                  <w:pPr>
                    <w:tabs>
                      <w:tab w:val="left" w:pos="540"/>
                    </w:tabs>
                    <w:spacing w:after="0" w:line="240" w:lineRule="auto"/>
                    <w:jc w:val="both"/>
                    <w:rPr>
                      <w:rFonts w:ascii="Times New Roman" w:eastAsia="Times New Roman" w:hAnsi="Times New Roman"/>
                      <w:sz w:val="24"/>
                      <w:szCs w:val="24"/>
                      <w:lang w:eastAsia="ru-RU"/>
                    </w:rPr>
                  </w:pPr>
                  <w:r w:rsidRPr="004863B2">
                    <w:rPr>
                      <w:rFonts w:ascii="Times New Roman" w:eastAsia="Times New Roman" w:hAnsi="Times New Roman"/>
                      <w:sz w:val="24"/>
                      <w:szCs w:val="24"/>
                      <w:lang w:eastAsia="ru-RU"/>
                    </w:rPr>
                    <w:t>Початок впровадження курсу</w:t>
                  </w:r>
                </w:p>
              </w:tc>
              <w:tc>
                <w:tcPr>
                  <w:tcW w:w="3252" w:type="dxa"/>
                </w:tcPr>
                <w:p w:rsidR="0040764F" w:rsidRPr="004863B2" w:rsidRDefault="0040764F" w:rsidP="0040764F">
                  <w:pPr>
                    <w:tabs>
                      <w:tab w:val="left" w:pos="540"/>
                    </w:tabs>
                    <w:spacing w:after="0" w:line="240" w:lineRule="auto"/>
                    <w:jc w:val="both"/>
                    <w:rPr>
                      <w:rFonts w:ascii="Times New Roman" w:eastAsia="Times New Roman" w:hAnsi="Times New Roman"/>
                      <w:sz w:val="24"/>
                      <w:szCs w:val="24"/>
                      <w:lang w:eastAsia="ru-RU"/>
                    </w:rPr>
                  </w:pPr>
                  <w:r w:rsidRPr="004863B2">
                    <w:rPr>
                      <w:rFonts w:ascii="Times New Roman" w:eastAsia="Times New Roman" w:hAnsi="Times New Roman"/>
                      <w:sz w:val="24"/>
                      <w:szCs w:val="24"/>
                      <w:lang w:eastAsia="ru-RU"/>
                    </w:rPr>
                    <w:t>Заклади загальної середньої  та професійно-технічної  освіти м. Тернополя</w:t>
                  </w:r>
                </w:p>
              </w:tc>
              <w:tc>
                <w:tcPr>
                  <w:tcW w:w="2687" w:type="dxa"/>
                </w:tcPr>
                <w:p w:rsidR="0040764F" w:rsidRPr="004863B2" w:rsidRDefault="0040764F" w:rsidP="0040764F">
                  <w:pPr>
                    <w:tabs>
                      <w:tab w:val="left" w:pos="540"/>
                    </w:tabs>
                    <w:spacing w:after="0" w:line="240" w:lineRule="auto"/>
                    <w:jc w:val="both"/>
                    <w:rPr>
                      <w:rFonts w:ascii="Times New Roman" w:eastAsia="Times New Roman" w:hAnsi="Times New Roman"/>
                      <w:sz w:val="24"/>
                      <w:szCs w:val="24"/>
                      <w:lang w:eastAsia="ru-RU"/>
                    </w:rPr>
                  </w:pPr>
                  <w:r w:rsidRPr="004863B2">
                    <w:rPr>
                      <w:rFonts w:ascii="Times New Roman" w:eastAsia="Times New Roman" w:hAnsi="Times New Roman"/>
                      <w:sz w:val="24"/>
                      <w:szCs w:val="24"/>
                      <w:lang w:eastAsia="ru-RU"/>
                    </w:rPr>
                    <w:t>вересень 2021</w:t>
                  </w:r>
                </w:p>
              </w:tc>
            </w:tr>
            <w:tr w:rsidR="0040764F" w:rsidRPr="0098579D" w:rsidTr="00705A38">
              <w:trPr>
                <w:trHeight w:val="1395"/>
              </w:trPr>
              <w:tc>
                <w:tcPr>
                  <w:tcW w:w="697" w:type="dxa"/>
                </w:tcPr>
                <w:p w:rsidR="0040764F" w:rsidRPr="004863B2" w:rsidRDefault="0040764F" w:rsidP="0040764F">
                  <w:pPr>
                    <w:spacing w:after="0" w:line="240" w:lineRule="auto"/>
                    <w:ind w:left="114"/>
                    <w:jc w:val="both"/>
                    <w:rPr>
                      <w:rFonts w:ascii="Times New Roman" w:eastAsia="Times New Roman" w:hAnsi="Times New Roman"/>
                      <w:sz w:val="24"/>
                      <w:szCs w:val="24"/>
                      <w:lang w:eastAsia="ru-RU"/>
                    </w:rPr>
                  </w:pPr>
                  <w:r w:rsidRPr="004863B2">
                    <w:rPr>
                      <w:rFonts w:ascii="Times New Roman" w:eastAsia="Times New Roman" w:hAnsi="Times New Roman"/>
                      <w:sz w:val="24"/>
                      <w:szCs w:val="24"/>
                      <w:lang w:eastAsia="ru-RU"/>
                    </w:rPr>
                    <w:t>3.3</w:t>
                  </w:r>
                </w:p>
              </w:tc>
              <w:tc>
                <w:tcPr>
                  <w:tcW w:w="2827" w:type="dxa"/>
                </w:tcPr>
                <w:p w:rsidR="0040764F" w:rsidRPr="004863B2" w:rsidRDefault="0040764F" w:rsidP="0040764F">
                  <w:pPr>
                    <w:tabs>
                      <w:tab w:val="left" w:pos="540"/>
                    </w:tabs>
                    <w:spacing w:after="0" w:line="240" w:lineRule="auto"/>
                    <w:jc w:val="both"/>
                    <w:rPr>
                      <w:rFonts w:ascii="Times New Roman" w:eastAsia="Times New Roman" w:hAnsi="Times New Roman"/>
                      <w:sz w:val="24"/>
                      <w:szCs w:val="24"/>
                      <w:lang w:eastAsia="ru-RU"/>
                    </w:rPr>
                  </w:pPr>
                  <w:r w:rsidRPr="004863B2">
                    <w:rPr>
                      <w:rFonts w:ascii="Times New Roman" w:eastAsia="Times New Roman" w:hAnsi="Times New Roman"/>
                      <w:sz w:val="24"/>
                      <w:szCs w:val="24"/>
                      <w:lang w:eastAsia="ru-RU"/>
                    </w:rPr>
                    <w:t>Підготовка і видання методичних та інформаційних матеріалів.</w:t>
                  </w:r>
                </w:p>
              </w:tc>
              <w:tc>
                <w:tcPr>
                  <w:tcW w:w="3252" w:type="dxa"/>
                </w:tcPr>
                <w:p w:rsidR="0040764F" w:rsidRPr="004863B2" w:rsidRDefault="0040764F" w:rsidP="0040764F">
                  <w:pPr>
                    <w:tabs>
                      <w:tab w:val="left" w:pos="540"/>
                    </w:tabs>
                    <w:spacing w:after="0" w:line="240" w:lineRule="auto"/>
                    <w:jc w:val="both"/>
                    <w:rPr>
                      <w:rFonts w:ascii="Times New Roman" w:eastAsia="Times New Roman" w:hAnsi="Times New Roman"/>
                      <w:sz w:val="24"/>
                      <w:szCs w:val="24"/>
                      <w:lang w:eastAsia="ru-RU"/>
                    </w:rPr>
                  </w:pPr>
                  <w:r w:rsidRPr="004863B2">
                    <w:rPr>
                      <w:rFonts w:ascii="Times New Roman" w:eastAsia="Times New Roman" w:hAnsi="Times New Roman"/>
                      <w:sz w:val="24"/>
                      <w:szCs w:val="24"/>
                      <w:lang w:eastAsia="ru-RU"/>
                    </w:rPr>
                    <w:t>ТКМЦНОІМ, автори курсу</w:t>
                  </w:r>
                </w:p>
              </w:tc>
              <w:tc>
                <w:tcPr>
                  <w:tcW w:w="2687" w:type="dxa"/>
                </w:tcPr>
                <w:p w:rsidR="0040764F" w:rsidRPr="004863B2" w:rsidRDefault="0040764F" w:rsidP="0040764F">
                  <w:pPr>
                    <w:tabs>
                      <w:tab w:val="left" w:pos="540"/>
                    </w:tabs>
                    <w:spacing w:after="0" w:line="240" w:lineRule="auto"/>
                    <w:jc w:val="both"/>
                    <w:rPr>
                      <w:rFonts w:ascii="Times New Roman" w:eastAsia="Times New Roman" w:hAnsi="Times New Roman"/>
                      <w:sz w:val="24"/>
                      <w:szCs w:val="24"/>
                      <w:lang w:eastAsia="ru-RU"/>
                    </w:rPr>
                  </w:pPr>
                  <w:r w:rsidRPr="004863B2">
                    <w:rPr>
                      <w:rFonts w:ascii="Times New Roman" w:eastAsia="Times New Roman" w:hAnsi="Times New Roman"/>
                      <w:sz w:val="24"/>
                      <w:szCs w:val="24"/>
                      <w:lang w:eastAsia="ru-RU"/>
                    </w:rPr>
                    <w:t xml:space="preserve">  2021-2025</w:t>
                  </w:r>
                </w:p>
                <w:p w:rsidR="0040764F" w:rsidRPr="004863B2" w:rsidRDefault="0040764F" w:rsidP="0040764F">
                  <w:pPr>
                    <w:tabs>
                      <w:tab w:val="left" w:pos="540"/>
                    </w:tabs>
                    <w:spacing w:after="0" w:line="240" w:lineRule="auto"/>
                    <w:jc w:val="both"/>
                    <w:rPr>
                      <w:rFonts w:ascii="Times New Roman" w:eastAsia="Times New Roman" w:hAnsi="Times New Roman"/>
                      <w:sz w:val="24"/>
                      <w:szCs w:val="24"/>
                      <w:lang w:eastAsia="ru-RU"/>
                    </w:rPr>
                  </w:pPr>
                  <w:r w:rsidRPr="004863B2">
                    <w:rPr>
                      <w:rFonts w:ascii="Times New Roman" w:eastAsia="Times New Roman" w:hAnsi="Times New Roman"/>
                      <w:sz w:val="24"/>
                      <w:szCs w:val="24"/>
                      <w:lang w:eastAsia="ru-RU"/>
                    </w:rPr>
                    <w:t xml:space="preserve">керівник проекту та </w:t>
                  </w:r>
                </w:p>
                <w:p w:rsidR="0040764F" w:rsidRPr="004863B2" w:rsidRDefault="0040764F" w:rsidP="0040764F">
                  <w:pPr>
                    <w:tabs>
                      <w:tab w:val="left" w:pos="540"/>
                    </w:tabs>
                    <w:spacing w:after="0" w:line="240" w:lineRule="auto"/>
                    <w:jc w:val="both"/>
                    <w:rPr>
                      <w:rFonts w:ascii="Times New Roman" w:eastAsia="Times New Roman" w:hAnsi="Times New Roman"/>
                      <w:sz w:val="24"/>
                      <w:szCs w:val="24"/>
                      <w:lang w:eastAsia="ru-RU"/>
                    </w:rPr>
                  </w:pPr>
                  <w:r w:rsidRPr="004863B2">
                    <w:rPr>
                      <w:rFonts w:ascii="Times New Roman" w:eastAsia="Times New Roman" w:hAnsi="Times New Roman"/>
                      <w:sz w:val="24"/>
                      <w:szCs w:val="24"/>
                      <w:lang w:eastAsia="ru-RU"/>
                    </w:rPr>
                    <w:t xml:space="preserve">автори програми, керівники </w:t>
                  </w:r>
                </w:p>
                <w:p w:rsidR="0040764F" w:rsidRPr="004863B2" w:rsidRDefault="0040764F" w:rsidP="0040764F">
                  <w:pPr>
                    <w:tabs>
                      <w:tab w:val="left" w:pos="540"/>
                    </w:tabs>
                    <w:spacing w:after="0" w:line="240" w:lineRule="auto"/>
                    <w:jc w:val="both"/>
                    <w:rPr>
                      <w:rFonts w:ascii="Times New Roman" w:eastAsia="Times New Roman" w:hAnsi="Times New Roman"/>
                      <w:sz w:val="24"/>
                      <w:szCs w:val="24"/>
                      <w:lang w:eastAsia="ru-RU"/>
                    </w:rPr>
                  </w:pPr>
                  <w:r w:rsidRPr="004863B2">
                    <w:rPr>
                      <w:rFonts w:ascii="Times New Roman" w:eastAsia="Times New Roman" w:hAnsi="Times New Roman"/>
                      <w:sz w:val="24"/>
                      <w:szCs w:val="24"/>
                      <w:lang w:eastAsia="ru-RU"/>
                    </w:rPr>
                    <w:t xml:space="preserve"> курсів</w:t>
                  </w:r>
                </w:p>
              </w:tc>
            </w:tr>
            <w:tr w:rsidR="0040764F" w:rsidRPr="0098579D" w:rsidTr="00705A38">
              <w:trPr>
                <w:trHeight w:val="1122"/>
              </w:trPr>
              <w:tc>
                <w:tcPr>
                  <w:tcW w:w="697" w:type="dxa"/>
                </w:tcPr>
                <w:p w:rsidR="0040764F" w:rsidRPr="004863B2" w:rsidRDefault="0040764F" w:rsidP="0040764F">
                  <w:pPr>
                    <w:spacing w:after="0" w:line="240" w:lineRule="auto"/>
                    <w:ind w:left="114"/>
                    <w:jc w:val="both"/>
                    <w:rPr>
                      <w:rFonts w:ascii="Times New Roman" w:eastAsia="Times New Roman" w:hAnsi="Times New Roman"/>
                      <w:sz w:val="24"/>
                      <w:szCs w:val="24"/>
                      <w:lang w:eastAsia="ru-RU"/>
                    </w:rPr>
                  </w:pPr>
                  <w:r w:rsidRPr="004863B2">
                    <w:rPr>
                      <w:rFonts w:ascii="Times New Roman" w:eastAsia="Times New Roman" w:hAnsi="Times New Roman"/>
                      <w:sz w:val="24"/>
                      <w:szCs w:val="24"/>
                      <w:lang w:eastAsia="ru-RU"/>
                    </w:rPr>
                    <w:lastRenderedPageBreak/>
                    <w:t>3.4</w:t>
                  </w:r>
                </w:p>
              </w:tc>
              <w:tc>
                <w:tcPr>
                  <w:tcW w:w="2827" w:type="dxa"/>
                </w:tcPr>
                <w:p w:rsidR="0040764F" w:rsidRPr="004863B2" w:rsidRDefault="0040764F" w:rsidP="002A3737">
                  <w:pPr>
                    <w:tabs>
                      <w:tab w:val="left" w:pos="540"/>
                    </w:tabs>
                    <w:spacing w:after="0" w:line="240" w:lineRule="auto"/>
                    <w:jc w:val="both"/>
                    <w:rPr>
                      <w:rFonts w:ascii="Times New Roman" w:eastAsia="Times New Roman" w:hAnsi="Times New Roman"/>
                      <w:sz w:val="24"/>
                      <w:szCs w:val="24"/>
                      <w:lang w:eastAsia="ru-RU"/>
                    </w:rPr>
                  </w:pPr>
                  <w:r w:rsidRPr="004863B2">
                    <w:rPr>
                      <w:rFonts w:ascii="Times New Roman" w:eastAsia="Times New Roman" w:hAnsi="Times New Roman"/>
                      <w:sz w:val="24"/>
                      <w:szCs w:val="24"/>
                      <w:lang w:eastAsia="ru-RU"/>
                    </w:rPr>
                    <w:t>С</w:t>
                  </w:r>
                  <w:r w:rsidR="002A3737">
                    <w:rPr>
                      <w:rFonts w:ascii="Times New Roman" w:eastAsia="Times New Roman" w:hAnsi="Times New Roman"/>
                      <w:sz w:val="24"/>
                      <w:szCs w:val="24"/>
                      <w:lang w:eastAsia="ru-RU"/>
                    </w:rPr>
                    <w:t>п</w:t>
                  </w:r>
                  <w:r w:rsidRPr="004863B2">
                    <w:rPr>
                      <w:rFonts w:ascii="Times New Roman" w:eastAsia="Times New Roman" w:hAnsi="Times New Roman"/>
                      <w:sz w:val="24"/>
                      <w:szCs w:val="24"/>
                      <w:lang w:eastAsia="ru-RU"/>
                    </w:rPr>
                    <w:t>рияння управління освіти і науки Т</w:t>
                  </w:r>
                  <w:r w:rsidR="006F660D">
                    <w:rPr>
                      <w:rFonts w:ascii="Times New Roman" w:eastAsia="Times New Roman" w:hAnsi="Times New Roman"/>
                      <w:sz w:val="24"/>
                      <w:szCs w:val="24"/>
                      <w:lang w:eastAsia="ru-RU"/>
                    </w:rPr>
                    <w:t>МТ</w:t>
                  </w:r>
                  <w:r w:rsidRPr="004863B2">
                    <w:rPr>
                      <w:rFonts w:ascii="Times New Roman" w:eastAsia="Times New Roman" w:hAnsi="Times New Roman"/>
                      <w:sz w:val="24"/>
                      <w:szCs w:val="24"/>
                      <w:lang w:eastAsia="ru-RU"/>
                    </w:rPr>
                    <w:t xml:space="preserve">Г у реалізації проєкту </w:t>
                  </w:r>
                </w:p>
              </w:tc>
              <w:tc>
                <w:tcPr>
                  <w:tcW w:w="3252" w:type="dxa"/>
                </w:tcPr>
                <w:p w:rsidR="0040764F" w:rsidRPr="004863B2" w:rsidRDefault="0040764F" w:rsidP="0040764F">
                  <w:pPr>
                    <w:tabs>
                      <w:tab w:val="left" w:pos="540"/>
                    </w:tabs>
                    <w:spacing w:after="0" w:line="240" w:lineRule="auto"/>
                    <w:jc w:val="both"/>
                    <w:rPr>
                      <w:rFonts w:ascii="Times New Roman" w:eastAsia="Times New Roman" w:hAnsi="Times New Roman"/>
                      <w:sz w:val="24"/>
                      <w:szCs w:val="24"/>
                      <w:lang w:eastAsia="ru-RU"/>
                    </w:rPr>
                  </w:pPr>
                  <w:r w:rsidRPr="004863B2">
                    <w:rPr>
                      <w:rFonts w:ascii="Times New Roman" w:eastAsia="Times New Roman" w:hAnsi="Times New Roman"/>
                      <w:sz w:val="24"/>
                      <w:szCs w:val="24"/>
                      <w:lang w:eastAsia="ru-RU"/>
                    </w:rPr>
                    <w:t>Співпраця по виконанню програм з всеукраїнським фондом „Сім’я” та іншими громадськими організаціями</w:t>
                  </w:r>
                </w:p>
              </w:tc>
              <w:tc>
                <w:tcPr>
                  <w:tcW w:w="2687" w:type="dxa"/>
                </w:tcPr>
                <w:p w:rsidR="002B18EE" w:rsidRDefault="0040764F" w:rsidP="0040764F">
                  <w:pPr>
                    <w:tabs>
                      <w:tab w:val="left" w:pos="540"/>
                    </w:tabs>
                    <w:spacing w:after="0" w:line="240" w:lineRule="auto"/>
                    <w:jc w:val="both"/>
                    <w:rPr>
                      <w:rFonts w:ascii="Times New Roman" w:eastAsia="Times New Roman" w:hAnsi="Times New Roman"/>
                      <w:sz w:val="24"/>
                      <w:szCs w:val="24"/>
                      <w:lang w:eastAsia="ru-RU"/>
                    </w:rPr>
                  </w:pPr>
                  <w:r w:rsidRPr="004863B2">
                    <w:rPr>
                      <w:rFonts w:ascii="Times New Roman" w:eastAsia="Times New Roman" w:hAnsi="Times New Roman"/>
                      <w:sz w:val="24"/>
                      <w:szCs w:val="24"/>
                      <w:lang w:eastAsia="ru-RU"/>
                    </w:rPr>
                    <w:t xml:space="preserve">упродовж </w:t>
                  </w:r>
                </w:p>
                <w:p w:rsidR="0040764F" w:rsidRPr="004863B2" w:rsidRDefault="0040764F" w:rsidP="0040764F">
                  <w:pPr>
                    <w:tabs>
                      <w:tab w:val="left" w:pos="540"/>
                    </w:tabs>
                    <w:spacing w:after="0" w:line="240" w:lineRule="auto"/>
                    <w:jc w:val="both"/>
                    <w:rPr>
                      <w:rFonts w:ascii="Times New Roman" w:eastAsia="Times New Roman" w:hAnsi="Times New Roman"/>
                      <w:sz w:val="24"/>
                      <w:szCs w:val="24"/>
                      <w:lang w:eastAsia="ru-RU"/>
                    </w:rPr>
                  </w:pPr>
                  <w:r w:rsidRPr="004863B2">
                    <w:rPr>
                      <w:rFonts w:ascii="Times New Roman" w:eastAsia="Times New Roman" w:hAnsi="Times New Roman"/>
                      <w:sz w:val="24"/>
                      <w:szCs w:val="24"/>
                      <w:lang w:eastAsia="ru-RU"/>
                    </w:rPr>
                    <w:t>2021-2025</w:t>
                  </w:r>
                </w:p>
              </w:tc>
            </w:tr>
            <w:tr w:rsidR="0040764F" w:rsidRPr="0098579D" w:rsidTr="00705A38">
              <w:trPr>
                <w:trHeight w:val="1395"/>
              </w:trPr>
              <w:tc>
                <w:tcPr>
                  <w:tcW w:w="697" w:type="dxa"/>
                </w:tcPr>
                <w:p w:rsidR="0040764F" w:rsidRPr="004863B2" w:rsidRDefault="0040764F" w:rsidP="0040764F">
                  <w:pPr>
                    <w:spacing w:after="0" w:line="240" w:lineRule="auto"/>
                    <w:ind w:left="114"/>
                    <w:jc w:val="both"/>
                    <w:rPr>
                      <w:rFonts w:ascii="Times New Roman" w:eastAsia="Times New Roman" w:hAnsi="Times New Roman"/>
                      <w:sz w:val="24"/>
                      <w:szCs w:val="24"/>
                      <w:lang w:eastAsia="ru-RU"/>
                    </w:rPr>
                  </w:pPr>
                  <w:r w:rsidRPr="004863B2">
                    <w:rPr>
                      <w:rFonts w:ascii="Times New Roman" w:eastAsia="Times New Roman" w:hAnsi="Times New Roman"/>
                      <w:sz w:val="24"/>
                      <w:szCs w:val="24"/>
                      <w:lang w:eastAsia="ru-RU"/>
                    </w:rPr>
                    <w:t>4.</w:t>
                  </w:r>
                </w:p>
              </w:tc>
              <w:tc>
                <w:tcPr>
                  <w:tcW w:w="2827" w:type="dxa"/>
                </w:tcPr>
                <w:p w:rsidR="0040764F" w:rsidRPr="004863B2" w:rsidRDefault="0040764F" w:rsidP="0040764F">
                  <w:pPr>
                    <w:tabs>
                      <w:tab w:val="left" w:pos="540"/>
                    </w:tabs>
                    <w:spacing w:after="0" w:line="240" w:lineRule="auto"/>
                    <w:jc w:val="both"/>
                    <w:rPr>
                      <w:rFonts w:ascii="Times New Roman" w:eastAsia="Times New Roman" w:hAnsi="Times New Roman"/>
                      <w:sz w:val="24"/>
                      <w:szCs w:val="24"/>
                      <w:lang w:eastAsia="ru-RU"/>
                    </w:rPr>
                  </w:pPr>
                  <w:r w:rsidRPr="004863B2">
                    <w:rPr>
                      <w:rFonts w:ascii="Times New Roman" w:eastAsia="Times New Roman" w:hAnsi="Times New Roman"/>
                      <w:sz w:val="24"/>
                      <w:szCs w:val="24"/>
                      <w:lang w:eastAsia="ru-RU"/>
                    </w:rPr>
                    <w:t>Корекційно -узагальноючий</w:t>
                  </w:r>
                </w:p>
              </w:tc>
              <w:tc>
                <w:tcPr>
                  <w:tcW w:w="3252" w:type="dxa"/>
                </w:tcPr>
                <w:p w:rsidR="0040764F" w:rsidRPr="004863B2" w:rsidRDefault="0040764F" w:rsidP="0040764F">
                  <w:pPr>
                    <w:tabs>
                      <w:tab w:val="left" w:pos="540"/>
                    </w:tabs>
                    <w:spacing w:after="0" w:line="240" w:lineRule="auto"/>
                    <w:jc w:val="both"/>
                    <w:rPr>
                      <w:rFonts w:ascii="Times New Roman" w:eastAsia="Times New Roman" w:hAnsi="Times New Roman"/>
                      <w:sz w:val="24"/>
                      <w:szCs w:val="24"/>
                      <w:lang w:eastAsia="ru-RU"/>
                    </w:rPr>
                  </w:pPr>
                  <w:r w:rsidRPr="004863B2">
                    <w:rPr>
                      <w:rFonts w:ascii="Times New Roman" w:eastAsia="Times New Roman" w:hAnsi="Times New Roman"/>
                      <w:sz w:val="24"/>
                      <w:szCs w:val="24"/>
                      <w:lang w:eastAsia="ru-RU"/>
                    </w:rPr>
                    <w:t>Моніторинг ефективності впровадження курсу, оформлення майстерного досвіду щодо впровадження курсу «Основи сім’ї»</w:t>
                  </w:r>
                </w:p>
              </w:tc>
              <w:tc>
                <w:tcPr>
                  <w:tcW w:w="2687" w:type="dxa"/>
                </w:tcPr>
                <w:p w:rsidR="0040764F" w:rsidRPr="004863B2" w:rsidRDefault="002A3737" w:rsidP="0040764F">
                  <w:pPr>
                    <w:tabs>
                      <w:tab w:val="left" w:pos="540"/>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щопівроку</w:t>
                  </w:r>
                </w:p>
              </w:tc>
            </w:tr>
            <w:tr w:rsidR="0040764F" w:rsidRPr="0098579D" w:rsidTr="00705A38">
              <w:trPr>
                <w:trHeight w:val="1678"/>
              </w:trPr>
              <w:tc>
                <w:tcPr>
                  <w:tcW w:w="697" w:type="dxa"/>
                  <w:tcBorders>
                    <w:bottom w:val="single" w:sz="4" w:space="0" w:color="auto"/>
                  </w:tcBorders>
                </w:tcPr>
                <w:p w:rsidR="0040764F" w:rsidRPr="004863B2" w:rsidRDefault="0040764F" w:rsidP="0040764F">
                  <w:pPr>
                    <w:spacing w:after="0" w:line="240" w:lineRule="auto"/>
                    <w:ind w:left="114"/>
                    <w:jc w:val="both"/>
                    <w:rPr>
                      <w:rFonts w:ascii="Times New Roman" w:eastAsia="Times New Roman" w:hAnsi="Times New Roman"/>
                      <w:sz w:val="24"/>
                      <w:szCs w:val="24"/>
                      <w:lang w:eastAsia="ru-RU"/>
                    </w:rPr>
                  </w:pPr>
                  <w:r w:rsidRPr="004863B2">
                    <w:rPr>
                      <w:rFonts w:ascii="Times New Roman" w:eastAsia="Times New Roman" w:hAnsi="Times New Roman"/>
                      <w:sz w:val="24"/>
                      <w:szCs w:val="24"/>
                      <w:lang w:eastAsia="ru-RU"/>
                    </w:rPr>
                    <w:t>4.1</w:t>
                  </w:r>
                </w:p>
              </w:tc>
              <w:tc>
                <w:tcPr>
                  <w:tcW w:w="2827" w:type="dxa"/>
                  <w:tcBorders>
                    <w:bottom w:val="single" w:sz="4" w:space="0" w:color="auto"/>
                  </w:tcBorders>
                </w:tcPr>
                <w:p w:rsidR="0040764F" w:rsidRPr="004863B2" w:rsidRDefault="0040764F" w:rsidP="0040764F">
                  <w:pPr>
                    <w:tabs>
                      <w:tab w:val="left" w:pos="540"/>
                    </w:tabs>
                    <w:spacing w:after="0" w:line="240" w:lineRule="auto"/>
                    <w:ind w:hanging="50"/>
                    <w:jc w:val="both"/>
                    <w:rPr>
                      <w:rFonts w:ascii="Times New Roman" w:eastAsia="Times New Roman" w:hAnsi="Times New Roman"/>
                      <w:sz w:val="24"/>
                      <w:szCs w:val="24"/>
                      <w:lang w:eastAsia="ru-RU"/>
                    </w:rPr>
                  </w:pPr>
                  <w:r w:rsidRPr="004863B2">
                    <w:rPr>
                      <w:rFonts w:ascii="Times New Roman" w:eastAsia="Times New Roman" w:hAnsi="Times New Roman"/>
                      <w:sz w:val="24"/>
                      <w:szCs w:val="24"/>
                      <w:lang w:eastAsia="ru-RU"/>
                    </w:rPr>
                    <w:t xml:space="preserve">Участь у Форумі учасників проєкту </w:t>
                  </w:r>
                </w:p>
              </w:tc>
              <w:tc>
                <w:tcPr>
                  <w:tcW w:w="3252" w:type="dxa"/>
                  <w:tcBorders>
                    <w:bottom w:val="single" w:sz="4" w:space="0" w:color="auto"/>
                  </w:tcBorders>
                </w:tcPr>
                <w:p w:rsidR="0040764F" w:rsidRPr="004863B2" w:rsidRDefault="0040764F" w:rsidP="0040764F">
                  <w:pPr>
                    <w:tabs>
                      <w:tab w:val="left" w:pos="540"/>
                    </w:tabs>
                    <w:spacing w:after="0" w:line="240" w:lineRule="auto"/>
                    <w:jc w:val="both"/>
                    <w:rPr>
                      <w:rFonts w:ascii="Times New Roman" w:eastAsia="Times New Roman" w:hAnsi="Times New Roman"/>
                      <w:sz w:val="24"/>
                      <w:szCs w:val="24"/>
                      <w:lang w:eastAsia="ru-RU"/>
                    </w:rPr>
                  </w:pPr>
                  <w:r w:rsidRPr="004863B2">
                    <w:rPr>
                      <w:rFonts w:ascii="Times New Roman" w:eastAsia="Times New Roman" w:hAnsi="Times New Roman"/>
                      <w:sz w:val="24"/>
                      <w:szCs w:val="24"/>
                      <w:lang w:eastAsia="ru-RU"/>
                    </w:rPr>
                    <w:t>Одноденний захід у Києві щодо упровадження міської програми «Основи сім’ї»  з запрошенням регіональних лідерів. Висвітлення заходу в ЗМІ.</w:t>
                  </w:r>
                </w:p>
              </w:tc>
              <w:tc>
                <w:tcPr>
                  <w:tcW w:w="2687" w:type="dxa"/>
                  <w:tcBorders>
                    <w:bottom w:val="single" w:sz="4" w:space="0" w:color="auto"/>
                  </w:tcBorders>
                </w:tcPr>
                <w:p w:rsidR="0040764F" w:rsidRPr="002A3737" w:rsidRDefault="002A3737" w:rsidP="002A3737">
                  <w:pPr>
                    <w:tabs>
                      <w:tab w:val="left" w:pos="171"/>
                    </w:tabs>
                    <w:spacing w:after="0" w:line="240" w:lineRule="auto"/>
                    <w:ind w:left="17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відповідно до листа МОН України</w:t>
                  </w:r>
                </w:p>
              </w:tc>
            </w:tr>
          </w:tbl>
          <w:p w:rsidR="0040764F" w:rsidRPr="0098579D" w:rsidRDefault="0040764F" w:rsidP="0040764F">
            <w:pPr>
              <w:tabs>
                <w:tab w:val="left" w:pos="540"/>
              </w:tabs>
              <w:spacing w:after="0" w:line="240" w:lineRule="auto"/>
              <w:rPr>
                <w:rFonts w:ascii="Times New Roman" w:eastAsia="Times New Roman" w:hAnsi="Times New Roman"/>
                <w:sz w:val="20"/>
                <w:szCs w:val="20"/>
                <w:lang w:eastAsia="ru-RU"/>
              </w:rPr>
            </w:pPr>
          </w:p>
        </w:tc>
      </w:tr>
    </w:tbl>
    <w:p w:rsidR="0040764F" w:rsidRDefault="0040764F" w:rsidP="0040764F">
      <w:pPr>
        <w:spacing w:after="0" w:line="240" w:lineRule="auto"/>
        <w:rPr>
          <w:rFonts w:ascii="Times New Roman" w:eastAsia="Times New Roman" w:hAnsi="Times New Roman"/>
          <w:b/>
          <w:sz w:val="20"/>
          <w:szCs w:val="20"/>
          <w:lang w:eastAsia="ru-RU"/>
        </w:rPr>
      </w:pPr>
    </w:p>
    <w:p w:rsidR="002A3737" w:rsidRPr="0098579D" w:rsidRDefault="002A3737" w:rsidP="0040764F">
      <w:pPr>
        <w:spacing w:after="0" w:line="240" w:lineRule="auto"/>
        <w:rPr>
          <w:rFonts w:ascii="Times New Roman" w:eastAsia="Times New Roman" w:hAnsi="Times New Roman"/>
          <w:b/>
          <w:sz w:val="20"/>
          <w:szCs w:val="20"/>
          <w:lang w:eastAsia="ru-RU"/>
        </w:rPr>
      </w:pPr>
    </w:p>
    <w:p w:rsidR="0076438B" w:rsidRPr="00191C0F" w:rsidRDefault="00191C0F" w:rsidP="00191C0F">
      <w:pPr>
        <w:spacing w:after="0" w:line="240" w:lineRule="auto"/>
        <w:ind w:left="63"/>
        <w:jc w:val="center"/>
        <w:rPr>
          <w:rFonts w:ascii="Times New Roman" w:eastAsia="Times New Roman" w:hAnsi="Times New Roman"/>
          <w:b/>
          <w:sz w:val="24"/>
          <w:szCs w:val="24"/>
          <w:lang w:eastAsia="ru-RU"/>
        </w:rPr>
      </w:pPr>
      <w:r>
        <w:rPr>
          <w:rFonts w:ascii="Times New Roman" w:eastAsia="Times New Roman" w:hAnsi="Times New Roman"/>
          <w:b/>
          <w:sz w:val="28"/>
          <w:szCs w:val="28"/>
          <w:lang w:eastAsia="ru-RU"/>
        </w:rPr>
        <w:t xml:space="preserve">6. </w:t>
      </w:r>
      <w:r w:rsidR="0040764F" w:rsidRPr="00191C0F">
        <w:rPr>
          <w:rFonts w:ascii="Times New Roman" w:eastAsia="Times New Roman" w:hAnsi="Times New Roman"/>
          <w:b/>
          <w:sz w:val="24"/>
          <w:szCs w:val="24"/>
          <w:lang w:eastAsia="ru-RU"/>
        </w:rPr>
        <w:t>Характеристика матеріально-технічного забезпечення програми</w:t>
      </w:r>
    </w:p>
    <w:p w:rsidR="00AA76E3" w:rsidRPr="00B053BE" w:rsidRDefault="00191C0F" w:rsidP="00AA76E3">
      <w:pPr>
        <w:widowControl w:val="0"/>
        <w:autoSpaceDE w:val="0"/>
        <w:autoSpaceDN w:val="0"/>
        <w:spacing w:after="0"/>
        <w:rPr>
          <w:rFonts w:ascii="Times New Roman" w:eastAsia="Times New Roman" w:hAnsi="Times New Roman"/>
          <w:sz w:val="20"/>
          <w:szCs w:val="20"/>
          <w:lang w:eastAsia="ru-RU"/>
        </w:rPr>
      </w:pPr>
      <w:r>
        <w:rPr>
          <w:rFonts w:ascii="Times New Roman" w:eastAsia="Times New Roman" w:hAnsi="Times New Roman"/>
          <w:sz w:val="24"/>
          <w:szCs w:val="24"/>
          <w:lang w:eastAsia="ru-RU"/>
        </w:rPr>
        <w:t>6</w:t>
      </w:r>
      <w:r w:rsidR="00B053BE" w:rsidRPr="00B053BE">
        <w:rPr>
          <w:rFonts w:ascii="Times New Roman" w:eastAsia="Times New Roman" w:hAnsi="Times New Roman"/>
          <w:sz w:val="24"/>
          <w:szCs w:val="24"/>
          <w:lang w:eastAsia="ru-RU"/>
        </w:rPr>
        <w:t xml:space="preserve">.1. </w:t>
      </w:r>
      <w:r w:rsidR="00AA76E3">
        <w:rPr>
          <w:rFonts w:ascii="Times New Roman" w:eastAsia="Times New Roman" w:hAnsi="Times New Roman"/>
          <w:sz w:val="24"/>
          <w:szCs w:val="24"/>
          <w:lang w:eastAsia="ru-RU"/>
        </w:rPr>
        <w:t xml:space="preserve">Придбання </w:t>
      </w:r>
      <w:r w:rsidR="00AA76E3" w:rsidRPr="0076438B">
        <w:rPr>
          <w:rFonts w:ascii="Times New Roman" w:eastAsia="Times New Roman" w:hAnsi="Times New Roman"/>
          <w:bCs/>
          <w:sz w:val="24"/>
          <w:szCs w:val="24"/>
          <w:lang w:eastAsia="ru-RU"/>
        </w:rPr>
        <w:t>обладнання (ксерокс, комп’ютери,  принтер, цифрова фотокамера, мультимедійний проектор, інтерактивна панель (мультиборд) тощо</w:t>
      </w:r>
      <w:r w:rsidR="00AA76E3" w:rsidRPr="0098579D">
        <w:rPr>
          <w:rFonts w:ascii="Times New Roman" w:eastAsia="Times New Roman" w:hAnsi="Times New Roman"/>
          <w:bCs/>
          <w:sz w:val="20"/>
          <w:szCs w:val="20"/>
          <w:lang w:eastAsia="ru-RU"/>
        </w:rPr>
        <w:t>.</w:t>
      </w:r>
    </w:p>
    <w:p w:rsidR="00B053BE" w:rsidRDefault="00191C0F" w:rsidP="00B053BE">
      <w:pPr>
        <w:spacing w:after="0"/>
        <w:rPr>
          <w:rFonts w:ascii="Times New Roman" w:eastAsia="Times New Roman" w:hAnsi="Times New Roman"/>
          <w:sz w:val="24"/>
          <w:szCs w:val="24"/>
          <w:lang w:eastAsia="ru-RU"/>
        </w:rPr>
      </w:pPr>
      <w:r>
        <w:rPr>
          <w:rFonts w:ascii="Times New Roman" w:eastAsia="Times New Roman" w:hAnsi="Times New Roman"/>
          <w:bCs/>
          <w:sz w:val="20"/>
          <w:szCs w:val="20"/>
          <w:lang w:eastAsia="ru-RU"/>
        </w:rPr>
        <w:t>6</w:t>
      </w:r>
      <w:r w:rsidR="00B053BE">
        <w:rPr>
          <w:rFonts w:ascii="Times New Roman" w:eastAsia="Times New Roman" w:hAnsi="Times New Roman"/>
          <w:bCs/>
          <w:sz w:val="20"/>
          <w:szCs w:val="20"/>
          <w:lang w:eastAsia="ru-RU"/>
        </w:rPr>
        <w:t>.2.</w:t>
      </w:r>
      <w:r w:rsidR="0076438B" w:rsidRPr="0076438B">
        <w:rPr>
          <w:rFonts w:ascii="Times New Roman" w:eastAsia="Times New Roman" w:hAnsi="Times New Roman"/>
          <w:bCs/>
          <w:sz w:val="24"/>
          <w:szCs w:val="24"/>
          <w:lang w:eastAsia="ru-RU"/>
        </w:rPr>
        <w:t>Придбання</w:t>
      </w:r>
      <w:r w:rsidR="0076438B">
        <w:rPr>
          <w:rFonts w:ascii="Times New Roman" w:eastAsia="Times New Roman" w:hAnsi="Times New Roman"/>
          <w:bCs/>
          <w:sz w:val="24"/>
          <w:szCs w:val="24"/>
          <w:lang w:eastAsia="ru-RU"/>
        </w:rPr>
        <w:t>н</w:t>
      </w:r>
      <w:r w:rsidR="00B053BE" w:rsidRPr="00B053BE">
        <w:rPr>
          <w:rFonts w:ascii="Times New Roman" w:eastAsia="Times New Roman" w:hAnsi="Times New Roman"/>
          <w:bCs/>
          <w:sz w:val="24"/>
          <w:szCs w:val="24"/>
          <w:lang w:eastAsia="ru-RU"/>
        </w:rPr>
        <w:t>авчально-методичн</w:t>
      </w:r>
      <w:r w:rsidR="0076438B">
        <w:rPr>
          <w:rFonts w:ascii="Times New Roman" w:eastAsia="Times New Roman" w:hAnsi="Times New Roman"/>
          <w:bCs/>
          <w:sz w:val="24"/>
          <w:szCs w:val="24"/>
          <w:lang w:eastAsia="ru-RU"/>
        </w:rPr>
        <w:t>их</w:t>
      </w:r>
      <w:r w:rsidR="00B053BE" w:rsidRPr="00B053BE">
        <w:rPr>
          <w:rFonts w:ascii="Times New Roman" w:eastAsia="Times New Roman" w:hAnsi="Times New Roman"/>
          <w:sz w:val="24"/>
          <w:szCs w:val="24"/>
          <w:lang w:eastAsia="ru-RU"/>
        </w:rPr>
        <w:t>комплект</w:t>
      </w:r>
      <w:r w:rsidR="0076438B">
        <w:rPr>
          <w:rFonts w:ascii="Times New Roman" w:eastAsia="Times New Roman" w:hAnsi="Times New Roman"/>
          <w:sz w:val="24"/>
          <w:szCs w:val="24"/>
          <w:lang w:eastAsia="ru-RU"/>
        </w:rPr>
        <w:t>ів</w:t>
      </w:r>
      <w:r w:rsidR="00B053BE" w:rsidRPr="00B053BE">
        <w:rPr>
          <w:rFonts w:ascii="Times New Roman" w:eastAsia="Times New Roman" w:hAnsi="Times New Roman"/>
          <w:sz w:val="24"/>
          <w:szCs w:val="24"/>
          <w:lang w:eastAsia="ru-RU"/>
        </w:rPr>
        <w:t xml:space="preserve"> підручників      та робочих зошитів для учнів 10 </w:t>
      </w:r>
      <w:r w:rsidR="002A3737">
        <w:rPr>
          <w:rFonts w:ascii="Times New Roman" w:eastAsia="Times New Roman" w:hAnsi="Times New Roman"/>
          <w:sz w:val="24"/>
          <w:szCs w:val="24"/>
          <w:lang w:eastAsia="ru-RU"/>
        </w:rPr>
        <w:t>- 11</w:t>
      </w:r>
      <w:r w:rsidR="00B053BE" w:rsidRPr="00B053BE">
        <w:rPr>
          <w:rFonts w:ascii="Times New Roman" w:eastAsia="Times New Roman" w:hAnsi="Times New Roman"/>
          <w:sz w:val="24"/>
          <w:szCs w:val="24"/>
          <w:lang w:eastAsia="ru-RU"/>
        </w:rPr>
        <w:t>кл.</w:t>
      </w:r>
      <w:r w:rsidR="002A3737">
        <w:rPr>
          <w:rFonts w:ascii="Times New Roman" w:eastAsia="Times New Roman" w:hAnsi="Times New Roman"/>
          <w:sz w:val="24"/>
          <w:szCs w:val="24"/>
          <w:lang w:eastAsia="ru-RU"/>
        </w:rPr>
        <w:t xml:space="preserve">та </w:t>
      </w:r>
      <w:r w:rsidR="00B053BE" w:rsidRPr="00B053BE">
        <w:rPr>
          <w:rFonts w:ascii="Times New Roman" w:eastAsia="Times New Roman" w:hAnsi="Times New Roman"/>
          <w:sz w:val="24"/>
          <w:szCs w:val="24"/>
          <w:lang w:eastAsia="ru-RU"/>
        </w:rPr>
        <w:t>вчителів</w:t>
      </w:r>
      <w:r w:rsidR="002A3737">
        <w:rPr>
          <w:rFonts w:ascii="Times New Roman" w:eastAsia="Times New Roman" w:hAnsi="Times New Roman"/>
          <w:sz w:val="24"/>
          <w:szCs w:val="24"/>
          <w:lang w:eastAsia="ru-RU"/>
        </w:rPr>
        <w:t>.</w:t>
      </w:r>
    </w:p>
    <w:p w:rsidR="0076438B" w:rsidRDefault="00191C0F" w:rsidP="00B053BE">
      <w:pPr>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r w:rsidR="0076438B">
        <w:rPr>
          <w:rFonts w:ascii="Times New Roman" w:eastAsia="Times New Roman" w:hAnsi="Times New Roman"/>
          <w:sz w:val="24"/>
          <w:szCs w:val="24"/>
          <w:lang w:eastAsia="ru-RU"/>
        </w:rPr>
        <w:t xml:space="preserve">.3. Фінансування програми здійснюється за рахунок коштів місцевого бюджету, а також інших джерел, не заборонених чинним законодавством. </w:t>
      </w:r>
    </w:p>
    <w:p w:rsidR="00B053BE" w:rsidRDefault="00B053BE" w:rsidP="00B053BE">
      <w:pPr>
        <w:spacing w:after="0"/>
        <w:rPr>
          <w:rFonts w:ascii="Times New Roman" w:eastAsia="Times New Roman" w:hAnsi="Times New Roman"/>
          <w:sz w:val="24"/>
          <w:szCs w:val="24"/>
          <w:lang w:eastAsia="ru-RU"/>
        </w:rPr>
      </w:pPr>
    </w:p>
    <w:p w:rsidR="00B053BE" w:rsidRPr="00191C0F" w:rsidRDefault="00B053BE" w:rsidP="00191C0F">
      <w:pPr>
        <w:pStyle w:val="a3"/>
        <w:numPr>
          <w:ilvl w:val="0"/>
          <w:numId w:val="23"/>
        </w:numPr>
        <w:spacing w:after="0"/>
        <w:ind w:left="993" w:firstLine="0"/>
        <w:jc w:val="center"/>
        <w:rPr>
          <w:rFonts w:ascii="Times New Roman" w:eastAsia="Times New Roman" w:hAnsi="Times New Roman"/>
          <w:b/>
          <w:sz w:val="24"/>
          <w:szCs w:val="24"/>
          <w:lang w:eastAsia="ru-RU"/>
        </w:rPr>
      </w:pPr>
      <w:r w:rsidRPr="00191C0F">
        <w:rPr>
          <w:rFonts w:ascii="Times New Roman" w:eastAsia="Times New Roman" w:hAnsi="Times New Roman"/>
          <w:b/>
          <w:sz w:val="24"/>
          <w:szCs w:val="24"/>
          <w:lang w:eastAsia="ru-RU"/>
        </w:rPr>
        <w:t>Здійснення моніторингу та підготовка звітів (проміжних звітів) про результати впровадження програми в громаді</w:t>
      </w:r>
    </w:p>
    <w:p w:rsidR="00521283" w:rsidRPr="00191C0F" w:rsidRDefault="00521283" w:rsidP="00191C0F">
      <w:pPr>
        <w:pStyle w:val="a3"/>
        <w:numPr>
          <w:ilvl w:val="1"/>
          <w:numId w:val="23"/>
        </w:numPr>
        <w:spacing w:after="0"/>
        <w:ind w:left="0" w:firstLine="0"/>
        <w:jc w:val="both"/>
        <w:rPr>
          <w:rFonts w:ascii="Times New Roman" w:eastAsia="Times New Roman" w:hAnsi="Times New Roman"/>
          <w:sz w:val="24"/>
          <w:szCs w:val="24"/>
          <w:lang w:eastAsia="ru-RU"/>
        </w:rPr>
      </w:pPr>
      <w:r w:rsidRPr="00191C0F">
        <w:rPr>
          <w:rFonts w:ascii="Times New Roman" w:eastAsia="Times New Roman" w:hAnsi="Times New Roman"/>
          <w:sz w:val="24"/>
          <w:szCs w:val="24"/>
          <w:lang w:eastAsia="ru-RU"/>
        </w:rPr>
        <w:t>Відповідальний виконавець щороку здійснює обґрунтовану оцінку результатів впровадження програми в громаді та у разі потреби розробляє пропозиції чи рекомендації щодо її ефективності.</w:t>
      </w:r>
    </w:p>
    <w:p w:rsidR="003F4CA8" w:rsidRDefault="003F4CA8" w:rsidP="00191C0F">
      <w:pPr>
        <w:pStyle w:val="a3"/>
        <w:numPr>
          <w:ilvl w:val="1"/>
          <w:numId w:val="23"/>
        </w:numPr>
        <w:spacing w:after="0"/>
        <w:ind w:left="0" w:firstLine="0"/>
        <w:jc w:val="both"/>
        <w:rPr>
          <w:rFonts w:ascii="Times New Roman" w:eastAsia="Times New Roman" w:hAnsi="Times New Roman"/>
          <w:sz w:val="24"/>
          <w:szCs w:val="24"/>
          <w:lang w:eastAsia="ru-RU"/>
        </w:rPr>
      </w:pPr>
      <w:r w:rsidRPr="00191C0F">
        <w:rPr>
          <w:rFonts w:ascii="Times New Roman" w:eastAsia="Times New Roman" w:hAnsi="Times New Roman"/>
          <w:sz w:val="24"/>
          <w:szCs w:val="24"/>
          <w:lang w:eastAsia="ru-RU"/>
        </w:rPr>
        <w:t xml:space="preserve">Відповідальний виконавець за підсумками моніторингу програми готує інформацію </w:t>
      </w:r>
      <w:r w:rsidR="002A3737">
        <w:rPr>
          <w:rFonts w:ascii="Times New Roman" w:eastAsia="Times New Roman" w:hAnsi="Times New Roman"/>
          <w:sz w:val="24"/>
          <w:szCs w:val="24"/>
          <w:lang w:eastAsia="ru-RU"/>
        </w:rPr>
        <w:t xml:space="preserve">про результати впровадження </w:t>
      </w:r>
      <w:r w:rsidRPr="00191C0F">
        <w:rPr>
          <w:rFonts w:ascii="Times New Roman" w:eastAsia="Times New Roman" w:hAnsi="Times New Roman"/>
          <w:sz w:val="24"/>
          <w:szCs w:val="24"/>
          <w:lang w:eastAsia="ru-RU"/>
        </w:rPr>
        <w:t>управлінню освіти і науки Тернопільської міської ради.</w:t>
      </w:r>
    </w:p>
    <w:p w:rsidR="002A3737" w:rsidRPr="002A3737" w:rsidRDefault="002A3737" w:rsidP="002A3737">
      <w:pPr>
        <w:spacing w:after="0"/>
        <w:ind w:left="993"/>
        <w:jc w:val="both"/>
        <w:rPr>
          <w:rFonts w:ascii="Times New Roman" w:eastAsia="Times New Roman" w:hAnsi="Times New Roman"/>
          <w:sz w:val="24"/>
          <w:szCs w:val="24"/>
          <w:lang w:eastAsia="ru-RU"/>
        </w:rPr>
      </w:pPr>
    </w:p>
    <w:p w:rsidR="003F4CA8" w:rsidRPr="00191C0F" w:rsidRDefault="003F4CA8" w:rsidP="00191C0F">
      <w:pPr>
        <w:pStyle w:val="a3"/>
        <w:numPr>
          <w:ilvl w:val="0"/>
          <w:numId w:val="23"/>
        </w:numPr>
        <w:jc w:val="both"/>
        <w:rPr>
          <w:rFonts w:ascii="Times New Roman" w:eastAsia="Times New Roman" w:hAnsi="Times New Roman"/>
          <w:sz w:val="24"/>
          <w:szCs w:val="24"/>
          <w:lang w:eastAsia="ru-RU"/>
        </w:rPr>
      </w:pPr>
      <w:r w:rsidRPr="00191C0F">
        <w:rPr>
          <w:rFonts w:ascii="Times New Roman" w:eastAsia="Times New Roman" w:hAnsi="Times New Roman"/>
          <w:b/>
          <w:iCs/>
          <w:sz w:val="24"/>
          <w:szCs w:val="24"/>
          <w:lang w:eastAsia="ru-RU"/>
        </w:rPr>
        <w:t>Результати, які очікуються від реалізації про</w:t>
      </w:r>
      <w:r w:rsidR="002A3737">
        <w:rPr>
          <w:rFonts w:ascii="Times New Roman" w:eastAsia="Times New Roman" w:hAnsi="Times New Roman"/>
          <w:b/>
          <w:iCs/>
          <w:sz w:val="24"/>
          <w:szCs w:val="24"/>
          <w:lang w:eastAsia="ru-RU"/>
        </w:rPr>
        <w:t>грами</w:t>
      </w:r>
      <w:r w:rsidRPr="00191C0F">
        <w:rPr>
          <w:rFonts w:ascii="Times New Roman" w:eastAsia="Times New Roman" w:hAnsi="Times New Roman"/>
          <w:b/>
          <w:iCs/>
          <w:sz w:val="24"/>
          <w:szCs w:val="24"/>
          <w:lang w:eastAsia="ru-RU"/>
        </w:rPr>
        <w:t xml:space="preserve"> (якісні)</w:t>
      </w:r>
    </w:p>
    <w:p w:rsidR="00F07F63" w:rsidRPr="00914B40" w:rsidRDefault="002A3737" w:rsidP="004863B2">
      <w:pPr>
        <w:pStyle w:val="a3"/>
        <w:numPr>
          <w:ilvl w:val="1"/>
          <w:numId w:val="23"/>
        </w:numPr>
        <w:autoSpaceDE w:val="0"/>
        <w:autoSpaceDN w:val="0"/>
        <w:adjustRightInd w:val="0"/>
        <w:spacing w:after="0"/>
        <w:ind w:left="0" w:firstLine="0"/>
        <w:jc w:val="both"/>
        <w:textAlignment w:val="center"/>
        <w:rPr>
          <w:rFonts w:ascii="Times New Roman" w:eastAsia="Times New Roman" w:hAnsi="Times New Roman"/>
          <w:sz w:val="24"/>
          <w:szCs w:val="24"/>
          <w:lang w:eastAsia="ru-RU"/>
        </w:rPr>
      </w:pPr>
      <w:r>
        <w:rPr>
          <w:rFonts w:ascii="Times New Roman" w:hAnsi="Times New Roman"/>
          <w:color w:val="000000"/>
          <w:sz w:val="24"/>
          <w:szCs w:val="24"/>
          <w:lang w:eastAsia="ru-RU"/>
        </w:rPr>
        <w:t xml:space="preserve">Результати </w:t>
      </w:r>
      <w:r w:rsidR="003F4CA8" w:rsidRPr="00BB0FF9">
        <w:rPr>
          <w:rFonts w:ascii="Times New Roman" w:hAnsi="Times New Roman"/>
          <w:color w:val="000000"/>
          <w:sz w:val="24"/>
          <w:szCs w:val="24"/>
          <w:lang w:eastAsia="ru-RU"/>
        </w:rPr>
        <w:t>програми забезпеч</w:t>
      </w:r>
      <w:r>
        <w:rPr>
          <w:rFonts w:ascii="Times New Roman" w:hAnsi="Times New Roman"/>
          <w:color w:val="000000"/>
          <w:sz w:val="24"/>
          <w:szCs w:val="24"/>
          <w:lang w:eastAsia="ru-RU"/>
        </w:rPr>
        <w:t>а</w:t>
      </w:r>
      <w:r w:rsidR="003F4CA8" w:rsidRPr="00BB0FF9">
        <w:rPr>
          <w:rFonts w:ascii="Times New Roman" w:hAnsi="Times New Roman"/>
          <w:color w:val="000000"/>
          <w:sz w:val="24"/>
          <w:szCs w:val="24"/>
          <w:lang w:eastAsia="ru-RU"/>
        </w:rPr>
        <w:t xml:space="preserve">ть особистісний   розвиток  школярів,    формування в них життєвої, соціальної, громадянської </w:t>
      </w:r>
      <w:r w:rsidR="003F4CA8" w:rsidRPr="00BB0FF9">
        <w:rPr>
          <w:rFonts w:ascii="Times New Roman" w:hAnsi="Times New Roman"/>
          <w:color w:val="000000"/>
          <w:sz w:val="24"/>
          <w:szCs w:val="24"/>
          <w:lang w:eastAsia="ru-RU"/>
        </w:rPr>
        <w:t xml:space="preserve">компетентній </w:t>
      </w:r>
      <w:r w:rsidR="003F4CA8" w:rsidRPr="00BB0FF9">
        <w:rPr>
          <w:rFonts w:ascii="Times New Roman" w:hAnsi="Times New Roman"/>
          <w:color w:val="000000"/>
          <w:sz w:val="24"/>
          <w:szCs w:val="24"/>
          <w:lang w:eastAsia="ru-RU"/>
        </w:rPr>
        <w:t xml:space="preserve"> з питань шлюбу, сім’ї та</w:t>
      </w:r>
      <w:r w:rsidR="003F4CA8" w:rsidRPr="00BB0FF9">
        <w:rPr>
          <w:rFonts w:ascii="Times New Roman" w:hAnsi="Times New Roman"/>
          <w:color w:val="000000"/>
          <w:sz w:val="24"/>
          <w:szCs w:val="24"/>
          <w:lang w:eastAsia="ru-RU"/>
        </w:rPr>
        <w:t xml:space="preserve"> відповідального</w:t>
      </w:r>
      <w:r w:rsidR="003F4CA8" w:rsidRPr="00BB0FF9">
        <w:rPr>
          <w:rFonts w:ascii="Times New Roman" w:hAnsi="Times New Roman"/>
          <w:color w:val="000000"/>
          <w:sz w:val="24"/>
          <w:szCs w:val="24"/>
          <w:lang w:eastAsia="ru-RU"/>
        </w:rPr>
        <w:t xml:space="preserve"> батьківства</w:t>
      </w:r>
      <w:r w:rsidR="003F4CA8" w:rsidRPr="00BB0FF9">
        <w:rPr>
          <w:rFonts w:ascii="Times New Roman" w:hAnsi="Times New Roman"/>
          <w:color w:val="000000"/>
          <w:sz w:val="24"/>
          <w:szCs w:val="24"/>
          <w:lang w:eastAsia="ru-RU"/>
        </w:rPr>
        <w:t xml:space="preserve">, забезпечить </w:t>
      </w:r>
      <w:r w:rsidR="003F4CA8" w:rsidRPr="00BB0FF9">
        <w:rPr>
          <w:rFonts w:ascii="Times New Roman" w:hAnsi="Times New Roman"/>
          <w:sz w:val="24"/>
          <w:szCs w:val="24"/>
          <w:lang w:eastAsia="ru-RU"/>
        </w:rPr>
        <w:t>в</w:t>
      </w:r>
      <w:r w:rsidR="003F4CA8" w:rsidRPr="00BB0FF9">
        <w:rPr>
          <w:rFonts w:ascii="Times New Roman" w:hAnsi="Times New Roman"/>
          <w:sz w:val="24"/>
          <w:szCs w:val="24"/>
          <w:lang w:eastAsia="ru-RU"/>
        </w:rPr>
        <w:t xml:space="preserve">ідпрацювання навичок щодо </w:t>
      </w:r>
      <w:r w:rsidR="003F4CA8" w:rsidRPr="00BB0FF9">
        <w:rPr>
          <w:rFonts w:ascii="Times New Roman" w:hAnsi="Times New Roman"/>
          <w:sz w:val="24"/>
          <w:szCs w:val="24"/>
          <w:lang w:eastAsia="ru-RU"/>
        </w:rPr>
        <w:t xml:space="preserve">розв’язування ситуаційних проблем, </w:t>
      </w:r>
      <w:r w:rsidR="003F4CA8" w:rsidRPr="00BB0FF9">
        <w:rPr>
          <w:rFonts w:ascii="Times New Roman" w:hAnsi="Times New Roman"/>
          <w:sz w:val="24"/>
          <w:szCs w:val="24"/>
          <w:lang w:eastAsia="ru-RU"/>
        </w:rPr>
        <w:t xml:space="preserve">налагодження </w:t>
      </w:r>
      <w:r w:rsidR="003F4CA8" w:rsidRPr="00BB0FF9">
        <w:rPr>
          <w:rFonts w:ascii="Times New Roman" w:hAnsi="Times New Roman"/>
          <w:sz w:val="24"/>
          <w:szCs w:val="24"/>
          <w:lang w:eastAsia="ru-RU"/>
        </w:rPr>
        <w:t>комунікаційних</w:t>
      </w:r>
      <w:r w:rsidR="003F4CA8" w:rsidRPr="00BB0FF9">
        <w:rPr>
          <w:rFonts w:ascii="Times New Roman" w:hAnsi="Times New Roman"/>
          <w:sz w:val="24"/>
          <w:szCs w:val="24"/>
          <w:lang w:eastAsia="ru-RU"/>
        </w:rPr>
        <w:t xml:space="preserve"> стосунків з родиною та друзями</w:t>
      </w:r>
      <w:r w:rsidR="003F4CA8" w:rsidRPr="00BB0FF9">
        <w:rPr>
          <w:rFonts w:ascii="Times New Roman" w:hAnsi="Times New Roman"/>
          <w:sz w:val="24"/>
          <w:szCs w:val="24"/>
          <w:lang w:eastAsia="ru-RU"/>
        </w:rPr>
        <w:t>, формуванню цінностей міцної родини, забезпечить підготовку до сімейного життя, забезпечить підвищення престижу сім’ї та утвердження пріоритетності сімейних цінностей</w:t>
      </w:r>
      <w:r w:rsidR="004863B2">
        <w:rPr>
          <w:rFonts w:ascii="Times New Roman" w:hAnsi="Times New Roman"/>
          <w:sz w:val="24"/>
          <w:szCs w:val="24"/>
          <w:lang w:eastAsia="ru-RU"/>
        </w:rPr>
        <w:t>.</w:t>
      </w:r>
    </w:p>
    <w:p w:rsidR="0001137E" w:rsidRDefault="0001137E" w:rsidP="0001137E">
      <w:pPr>
        <w:pStyle w:val="a3"/>
        <w:spacing w:after="0" w:line="240" w:lineRule="auto"/>
        <w:ind w:left="1353"/>
        <w:jc w:val="both"/>
        <w:rPr>
          <w:rFonts w:ascii="Times New Roman" w:hAnsi="Times New Roman"/>
          <w:sz w:val="28"/>
          <w:szCs w:val="28"/>
        </w:rPr>
      </w:pPr>
    </w:p>
    <w:p w:rsidR="0001137E" w:rsidRPr="0001137E" w:rsidRDefault="0001137E" w:rsidP="0001137E">
      <w:pPr>
        <w:pStyle w:val="a3"/>
        <w:spacing w:after="0" w:line="240" w:lineRule="auto"/>
        <w:ind w:left="1353"/>
        <w:jc w:val="both"/>
        <w:rPr>
          <w:rFonts w:ascii="Times New Roman" w:hAnsi="Times New Roman"/>
          <w:sz w:val="24"/>
          <w:szCs w:val="24"/>
        </w:rPr>
      </w:pPr>
      <w:r w:rsidRPr="0001137E">
        <w:rPr>
          <w:rFonts w:ascii="Times New Roman" w:hAnsi="Times New Roman"/>
          <w:sz w:val="24"/>
          <w:szCs w:val="24"/>
        </w:rPr>
        <w:t>Міський голова                                                            Сер</w:t>
      </w:r>
      <w:r w:rsidR="00DF4955">
        <w:rPr>
          <w:rFonts w:ascii="Times New Roman" w:hAnsi="Times New Roman"/>
          <w:sz w:val="24"/>
          <w:szCs w:val="24"/>
        </w:rPr>
        <w:t>г</w:t>
      </w:r>
      <w:r w:rsidRPr="0001137E">
        <w:rPr>
          <w:rFonts w:ascii="Times New Roman" w:hAnsi="Times New Roman"/>
          <w:sz w:val="24"/>
          <w:szCs w:val="24"/>
        </w:rPr>
        <w:t>ій НАДАЛ</w:t>
      </w:r>
    </w:p>
    <w:p w:rsidR="00914B40" w:rsidRDefault="00914B40" w:rsidP="00914B40">
      <w:pPr>
        <w:autoSpaceDE w:val="0"/>
        <w:autoSpaceDN w:val="0"/>
        <w:adjustRightInd w:val="0"/>
        <w:spacing w:after="0"/>
        <w:jc w:val="both"/>
        <w:textAlignment w:val="center"/>
        <w:rPr>
          <w:rFonts w:ascii="Times New Roman" w:eastAsia="Times New Roman" w:hAnsi="Times New Roman"/>
          <w:sz w:val="24"/>
          <w:szCs w:val="24"/>
          <w:lang w:eastAsia="ru-RU"/>
        </w:rPr>
      </w:pPr>
    </w:p>
    <w:p w:rsidR="00914B40" w:rsidRDefault="00914B40" w:rsidP="00914B40">
      <w:pPr>
        <w:autoSpaceDE w:val="0"/>
        <w:autoSpaceDN w:val="0"/>
        <w:adjustRightInd w:val="0"/>
        <w:spacing w:after="0"/>
        <w:jc w:val="both"/>
        <w:textAlignment w:val="center"/>
        <w:rPr>
          <w:rFonts w:ascii="Times New Roman" w:eastAsia="Times New Roman" w:hAnsi="Times New Roman"/>
          <w:sz w:val="24"/>
          <w:szCs w:val="24"/>
          <w:lang w:eastAsia="ru-RU"/>
        </w:rPr>
      </w:pPr>
    </w:p>
    <w:p w:rsidR="0001137E" w:rsidRDefault="0001137E" w:rsidP="00914B40">
      <w:pPr>
        <w:autoSpaceDE w:val="0"/>
        <w:autoSpaceDN w:val="0"/>
        <w:adjustRightInd w:val="0"/>
        <w:spacing w:after="0"/>
        <w:jc w:val="both"/>
        <w:textAlignment w:val="center"/>
        <w:rPr>
          <w:rFonts w:ascii="Times New Roman" w:eastAsia="Times New Roman" w:hAnsi="Times New Roman"/>
          <w:b/>
          <w:color w:val="FF0000"/>
          <w:sz w:val="24"/>
          <w:szCs w:val="24"/>
          <w:lang w:eastAsia="ru-RU"/>
        </w:rPr>
      </w:pPr>
    </w:p>
    <w:p w:rsidR="0001137E" w:rsidRDefault="0001137E" w:rsidP="00914B40">
      <w:pPr>
        <w:autoSpaceDE w:val="0"/>
        <w:autoSpaceDN w:val="0"/>
        <w:adjustRightInd w:val="0"/>
        <w:spacing w:after="0"/>
        <w:jc w:val="both"/>
        <w:textAlignment w:val="center"/>
        <w:rPr>
          <w:rFonts w:ascii="Times New Roman" w:eastAsia="Times New Roman" w:hAnsi="Times New Roman"/>
          <w:b/>
          <w:color w:val="FF0000"/>
          <w:sz w:val="24"/>
          <w:szCs w:val="24"/>
          <w:lang w:eastAsia="ru-RU"/>
        </w:rPr>
      </w:pPr>
    </w:p>
    <w:p w:rsidR="0001137E" w:rsidRDefault="0001137E" w:rsidP="00914B40">
      <w:pPr>
        <w:autoSpaceDE w:val="0"/>
        <w:autoSpaceDN w:val="0"/>
        <w:adjustRightInd w:val="0"/>
        <w:spacing w:after="0"/>
        <w:jc w:val="both"/>
        <w:textAlignment w:val="center"/>
        <w:rPr>
          <w:rFonts w:ascii="Times New Roman" w:eastAsia="Times New Roman" w:hAnsi="Times New Roman"/>
          <w:b/>
          <w:color w:val="FF0000"/>
          <w:sz w:val="24"/>
          <w:szCs w:val="24"/>
          <w:lang w:eastAsia="ru-RU"/>
        </w:rPr>
      </w:pPr>
    </w:p>
    <w:sectPr w:rsidR="0001137E" w:rsidSect="00433153">
      <w:pgSz w:w="11906" w:h="16838" w:code="9"/>
      <w:pgMar w:top="851" w:right="851" w:bottom="851" w:left="1418" w:header="709" w:footer="709"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277E" w:rsidRDefault="0071277E">
      <w:pPr>
        <w:spacing w:after="0" w:line="240" w:lineRule="auto"/>
      </w:pPr>
      <w:r>
        <w:separator/>
      </w:r>
    </w:p>
  </w:endnote>
  <w:endnote w:type="continuationSeparator" w:id="1">
    <w:p w:rsidR="0071277E" w:rsidRDefault="007127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277E" w:rsidRDefault="0071277E">
      <w:pPr>
        <w:spacing w:after="0" w:line="240" w:lineRule="auto"/>
      </w:pPr>
      <w:r>
        <w:separator/>
      </w:r>
    </w:p>
  </w:footnote>
  <w:footnote w:type="continuationSeparator" w:id="1">
    <w:p w:rsidR="0071277E" w:rsidRDefault="0071277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D6D84"/>
    <w:multiLevelType w:val="multilevel"/>
    <w:tmpl w:val="6184819E"/>
    <w:lvl w:ilvl="0">
      <w:start w:val="1"/>
      <w:numFmt w:val="decimal"/>
      <w:lvlText w:val="%1."/>
      <w:lvlJc w:val="left"/>
      <w:pPr>
        <w:ind w:left="720" w:hanging="360"/>
      </w:pPr>
    </w:lvl>
    <w:lvl w:ilvl="1">
      <w:start w:val="2"/>
      <w:numFmt w:val="decimal"/>
      <w:isLgl/>
      <w:lvlText w:val="%1.%2."/>
      <w:lvlJc w:val="left"/>
      <w:pPr>
        <w:ind w:left="1080" w:hanging="720"/>
      </w:pPr>
    </w:lvl>
    <w:lvl w:ilvl="2">
      <w:start w:val="2"/>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
    <w:nsid w:val="0EF62E9D"/>
    <w:multiLevelType w:val="multilevel"/>
    <w:tmpl w:val="EB82669A"/>
    <w:lvl w:ilvl="0">
      <w:start w:val="1"/>
      <w:numFmt w:val="decimal"/>
      <w:lvlText w:val="%1."/>
      <w:lvlJc w:val="left"/>
      <w:pPr>
        <w:tabs>
          <w:tab w:val="num" w:pos="510"/>
        </w:tabs>
        <w:ind w:left="510" w:hanging="51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800"/>
        </w:tabs>
        <w:ind w:left="1800" w:hanging="180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2">
    <w:nsid w:val="11936F29"/>
    <w:multiLevelType w:val="hybridMultilevel"/>
    <w:tmpl w:val="0332CD22"/>
    <w:lvl w:ilvl="0" w:tplc="96969D26">
      <w:start w:val="10"/>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CC2743B"/>
    <w:multiLevelType w:val="hybridMultilevel"/>
    <w:tmpl w:val="1180AB04"/>
    <w:lvl w:ilvl="0" w:tplc="096A7D7A">
      <w:start w:val="1"/>
      <w:numFmt w:val="decimal"/>
      <w:lvlText w:val="%1."/>
      <w:lvlJc w:val="left"/>
      <w:pPr>
        <w:ind w:left="423" w:hanging="360"/>
      </w:pPr>
      <w:rPr>
        <w:rFonts w:hint="default"/>
      </w:rPr>
    </w:lvl>
    <w:lvl w:ilvl="1" w:tplc="04220019" w:tentative="1">
      <w:start w:val="1"/>
      <w:numFmt w:val="lowerLetter"/>
      <w:lvlText w:val="%2."/>
      <w:lvlJc w:val="left"/>
      <w:pPr>
        <w:ind w:left="1143" w:hanging="360"/>
      </w:pPr>
    </w:lvl>
    <w:lvl w:ilvl="2" w:tplc="0422001B" w:tentative="1">
      <w:start w:val="1"/>
      <w:numFmt w:val="lowerRoman"/>
      <w:lvlText w:val="%3."/>
      <w:lvlJc w:val="right"/>
      <w:pPr>
        <w:ind w:left="1863" w:hanging="180"/>
      </w:pPr>
    </w:lvl>
    <w:lvl w:ilvl="3" w:tplc="0422000F" w:tentative="1">
      <w:start w:val="1"/>
      <w:numFmt w:val="decimal"/>
      <w:lvlText w:val="%4."/>
      <w:lvlJc w:val="left"/>
      <w:pPr>
        <w:ind w:left="2583" w:hanging="360"/>
      </w:pPr>
    </w:lvl>
    <w:lvl w:ilvl="4" w:tplc="04220019" w:tentative="1">
      <w:start w:val="1"/>
      <w:numFmt w:val="lowerLetter"/>
      <w:lvlText w:val="%5."/>
      <w:lvlJc w:val="left"/>
      <w:pPr>
        <w:ind w:left="3303" w:hanging="360"/>
      </w:pPr>
    </w:lvl>
    <w:lvl w:ilvl="5" w:tplc="0422001B" w:tentative="1">
      <w:start w:val="1"/>
      <w:numFmt w:val="lowerRoman"/>
      <w:lvlText w:val="%6."/>
      <w:lvlJc w:val="right"/>
      <w:pPr>
        <w:ind w:left="4023" w:hanging="180"/>
      </w:pPr>
    </w:lvl>
    <w:lvl w:ilvl="6" w:tplc="0422000F" w:tentative="1">
      <w:start w:val="1"/>
      <w:numFmt w:val="decimal"/>
      <w:lvlText w:val="%7."/>
      <w:lvlJc w:val="left"/>
      <w:pPr>
        <w:ind w:left="4743" w:hanging="360"/>
      </w:pPr>
    </w:lvl>
    <w:lvl w:ilvl="7" w:tplc="04220019" w:tentative="1">
      <w:start w:val="1"/>
      <w:numFmt w:val="lowerLetter"/>
      <w:lvlText w:val="%8."/>
      <w:lvlJc w:val="left"/>
      <w:pPr>
        <w:ind w:left="5463" w:hanging="360"/>
      </w:pPr>
    </w:lvl>
    <w:lvl w:ilvl="8" w:tplc="0422001B" w:tentative="1">
      <w:start w:val="1"/>
      <w:numFmt w:val="lowerRoman"/>
      <w:lvlText w:val="%9."/>
      <w:lvlJc w:val="right"/>
      <w:pPr>
        <w:ind w:left="6183" w:hanging="180"/>
      </w:pPr>
    </w:lvl>
  </w:abstractNum>
  <w:abstractNum w:abstractNumId="4">
    <w:nsid w:val="1F6D5247"/>
    <w:multiLevelType w:val="multilevel"/>
    <w:tmpl w:val="3BE0726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rPr>
    </w:lvl>
    <w:lvl w:ilvl="2">
      <w:start w:val="2025"/>
      <w:numFmt w:val="decimal"/>
      <w:lvlText w:val="%3"/>
      <w:lvlJc w:val="left"/>
      <w:pPr>
        <w:ind w:left="2220" w:hanging="42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17410DB"/>
    <w:multiLevelType w:val="multilevel"/>
    <w:tmpl w:val="658892D6"/>
    <w:lvl w:ilvl="0">
      <w:start w:val="4"/>
      <w:numFmt w:val="decimal"/>
      <w:lvlText w:val="%1."/>
      <w:lvlJc w:val="left"/>
      <w:pPr>
        <w:ind w:left="450" w:hanging="450"/>
      </w:pPr>
    </w:lvl>
    <w:lvl w:ilvl="1">
      <w:start w:val="1"/>
      <w:numFmt w:val="decimal"/>
      <w:lvlText w:val="%1.%2."/>
      <w:lvlJc w:val="left"/>
      <w:pPr>
        <w:ind w:left="720" w:hanging="720"/>
      </w:pPr>
      <w:rPr>
        <w:b w:val="0"/>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6">
    <w:nsid w:val="22915290"/>
    <w:multiLevelType w:val="multilevel"/>
    <w:tmpl w:val="41466722"/>
    <w:lvl w:ilvl="0">
      <w:start w:val="2"/>
      <w:numFmt w:val="decimal"/>
      <w:lvlText w:val="%1."/>
      <w:lvlJc w:val="left"/>
      <w:pPr>
        <w:ind w:left="660" w:hanging="660"/>
      </w:pPr>
      <w:rPr>
        <w:rFonts w:hint="default"/>
      </w:rPr>
    </w:lvl>
    <w:lvl w:ilvl="1">
      <w:start w:val="1"/>
      <w:numFmt w:val="decimal"/>
      <w:lvlText w:val="%1.%2."/>
      <w:lvlJc w:val="left"/>
      <w:pPr>
        <w:ind w:left="1280" w:hanging="660"/>
      </w:pPr>
      <w:rPr>
        <w:rFonts w:hint="default"/>
      </w:rPr>
    </w:lvl>
    <w:lvl w:ilvl="2">
      <w:start w:val="12"/>
      <w:numFmt w:val="decimal"/>
      <w:lvlText w:val="%1.%2.%3."/>
      <w:lvlJc w:val="left"/>
      <w:pPr>
        <w:ind w:left="1960" w:hanging="720"/>
      </w:pPr>
      <w:rPr>
        <w:rFonts w:hint="default"/>
      </w:rPr>
    </w:lvl>
    <w:lvl w:ilvl="3">
      <w:start w:val="1"/>
      <w:numFmt w:val="decimal"/>
      <w:lvlText w:val="%1.%2.%3.%4."/>
      <w:lvlJc w:val="left"/>
      <w:pPr>
        <w:ind w:left="2580" w:hanging="720"/>
      </w:pPr>
      <w:rPr>
        <w:rFonts w:hint="default"/>
      </w:rPr>
    </w:lvl>
    <w:lvl w:ilvl="4">
      <w:start w:val="1"/>
      <w:numFmt w:val="decimal"/>
      <w:lvlText w:val="%1.%2.%3.%4.%5."/>
      <w:lvlJc w:val="left"/>
      <w:pPr>
        <w:ind w:left="3560" w:hanging="1080"/>
      </w:pPr>
      <w:rPr>
        <w:rFonts w:hint="default"/>
      </w:rPr>
    </w:lvl>
    <w:lvl w:ilvl="5">
      <w:start w:val="1"/>
      <w:numFmt w:val="decimal"/>
      <w:lvlText w:val="%1.%2.%3.%4.%5.%6."/>
      <w:lvlJc w:val="left"/>
      <w:pPr>
        <w:ind w:left="4180" w:hanging="1080"/>
      </w:pPr>
      <w:rPr>
        <w:rFonts w:hint="default"/>
      </w:rPr>
    </w:lvl>
    <w:lvl w:ilvl="6">
      <w:start w:val="1"/>
      <w:numFmt w:val="decimal"/>
      <w:lvlText w:val="%1.%2.%3.%4.%5.%6.%7."/>
      <w:lvlJc w:val="left"/>
      <w:pPr>
        <w:ind w:left="5160" w:hanging="1440"/>
      </w:pPr>
      <w:rPr>
        <w:rFonts w:hint="default"/>
      </w:rPr>
    </w:lvl>
    <w:lvl w:ilvl="7">
      <w:start w:val="1"/>
      <w:numFmt w:val="decimal"/>
      <w:lvlText w:val="%1.%2.%3.%4.%5.%6.%7.%8."/>
      <w:lvlJc w:val="left"/>
      <w:pPr>
        <w:ind w:left="5780" w:hanging="1440"/>
      </w:pPr>
      <w:rPr>
        <w:rFonts w:hint="default"/>
      </w:rPr>
    </w:lvl>
    <w:lvl w:ilvl="8">
      <w:start w:val="1"/>
      <w:numFmt w:val="decimal"/>
      <w:lvlText w:val="%1.%2.%3.%4.%5.%6.%7.%8.%9."/>
      <w:lvlJc w:val="left"/>
      <w:pPr>
        <w:ind w:left="6760" w:hanging="1800"/>
      </w:pPr>
      <w:rPr>
        <w:rFonts w:hint="default"/>
      </w:rPr>
    </w:lvl>
  </w:abstractNum>
  <w:abstractNum w:abstractNumId="7">
    <w:nsid w:val="245923A5"/>
    <w:multiLevelType w:val="multilevel"/>
    <w:tmpl w:val="3586E4F6"/>
    <w:lvl w:ilvl="0">
      <w:start w:val="2"/>
      <w:numFmt w:val="decimal"/>
      <w:lvlText w:val="%1"/>
      <w:lvlJc w:val="left"/>
      <w:pPr>
        <w:ind w:left="600" w:hanging="600"/>
      </w:pPr>
      <w:rPr>
        <w:rFonts w:hint="default"/>
      </w:rPr>
    </w:lvl>
    <w:lvl w:ilvl="1">
      <w:start w:val="2"/>
      <w:numFmt w:val="decimal"/>
      <w:lvlText w:val="%1.%2"/>
      <w:lvlJc w:val="left"/>
      <w:pPr>
        <w:ind w:left="1220" w:hanging="600"/>
      </w:pPr>
      <w:rPr>
        <w:rFonts w:hint="default"/>
      </w:rPr>
    </w:lvl>
    <w:lvl w:ilvl="2">
      <w:start w:val="11"/>
      <w:numFmt w:val="decimal"/>
      <w:lvlText w:val="%1.%2.%3"/>
      <w:lvlJc w:val="left"/>
      <w:pPr>
        <w:ind w:left="1960" w:hanging="720"/>
      </w:pPr>
      <w:rPr>
        <w:rFonts w:hint="default"/>
      </w:rPr>
    </w:lvl>
    <w:lvl w:ilvl="3">
      <w:start w:val="1"/>
      <w:numFmt w:val="decimal"/>
      <w:lvlText w:val="%1.%2.%3.%4"/>
      <w:lvlJc w:val="left"/>
      <w:pPr>
        <w:ind w:left="2580" w:hanging="720"/>
      </w:pPr>
      <w:rPr>
        <w:rFonts w:hint="default"/>
      </w:rPr>
    </w:lvl>
    <w:lvl w:ilvl="4">
      <w:start w:val="1"/>
      <w:numFmt w:val="decimal"/>
      <w:lvlText w:val="%1.%2.%3.%4.%5"/>
      <w:lvlJc w:val="left"/>
      <w:pPr>
        <w:ind w:left="3560" w:hanging="1080"/>
      </w:pPr>
      <w:rPr>
        <w:rFonts w:hint="default"/>
      </w:rPr>
    </w:lvl>
    <w:lvl w:ilvl="5">
      <w:start w:val="1"/>
      <w:numFmt w:val="decimal"/>
      <w:lvlText w:val="%1.%2.%3.%4.%5.%6"/>
      <w:lvlJc w:val="left"/>
      <w:pPr>
        <w:ind w:left="4180" w:hanging="1080"/>
      </w:pPr>
      <w:rPr>
        <w:rFonts w:hint="default"/>
      </w:rPr>
    </w:lvl>
    <w:lvl w:ilvl="6">
      <w:start w:val="1"/>
      <w:numFmt w:val="decimal"/>
      <w:lvlText w:val="%1.%2.%3.%4.%5.%6.%7"/>
      <w:lvlJc w:val="left"/>
      <w:pPr>
        <w:ind w:left="5160" w:hanging="1440"/>
      </w:pPr>
      <w:rPr>
        <w:rFonts w:hint="default"/>
      </w:rPr>
    </w:lvl>
    <w:lvl w:ilvl="7">
      <w:start w:val="1"/>
      <w:numFmt w:val="decimal"/>
      <w:lvlText w:val="%1.%2.%3.%4.%5.%6.%7.%8"/>
      <w:lvlJc w:val="left"/>
      <w:pPr>
        <w:ind w:left="5780" w:hanging="1440"/>
      </w:pPr>
      <w:rPr>
        <w:rFonts w:hint="default"/>
      </w:rPr>
    </w:lvl>
    <w:lvl w:ilvl="8">
      <w:start w:val="1"/>
      <w:numFmt w:val="decimal"/>
      <w:lvlText w:val="%1.%2.%3.%4.%5.%6.%7.%8.%9"/>
      <w:lvlJc w:val="left"/>
      <w:pPr>
        <w:ind w:left="6760" w:hanging="1800"/>
      </w:pPr>
      <w:rPr>
        <w:rFonts w:hint="default"/>
      </w:rPr>
    </w:lvl>
  </w:abstractNum>
  <w:abstractNum w:abstractNumId="8">
    <w:nsid w:val="26541265"/>
    <w:multiLevelType w:val="hybridMultilevel"/>
    <w:tmpl w:val="E16C6CEA"/>
    <w:lvl w:ilvl="0" w:tplc="0422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A856368"/>
    <w:multiLevelType w:val="multilevel"/>
    <w:tmpl w:val="89889DEA"/>
    <w:lvl w:ilvl="0">
      <w:start w:val="7"/>
      <w:numFmt w:val="decimal"/>
      <w:lvlText w:val="%1."/>
      <w:lvlJc w:val="left"/>
      <w:pPr>
        <w:ind w:left="1353" w:hanging="360"/>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073" w:hanging="108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793" w:hanging="1800"/>
      </w:pPr>
      <w:rPr>
        <w:rFonts w:hint="default"/>
      </w:rPr>
    </w:lvl>
  </w:abstractNum>
  <w:abstractNum w:abstractNumId="10">
    <w:nsid w:val="2AA94BC9"/>
    <w:multiLevelType w:val="multilevel"/>
    <w:tmpl w:val="4E349E00"/>
    <w:lvl w:ilvl="0">
      <w:start w:val="1"/>
      <w:numFmt w:val="decimal"/>
      <w:lvlText w:val="%1."/>
      <w:lvlJc w:val="left"/>
      <w:pPr>
        <w:ind w:left="675" w:hanging="675"/>
      </w:pPr>
    </w:lvl>
    <w:lvl w:ilvl="1">
      <w:start w:val="2"/>
      <w:numFmt w:val="decimal"/>
      <w:lvlText w:val="%1.%2."/>
      <w:lvlJc w:val="left"/>
      <w:pPr>
        <w:ind w:left="900" w:hanging="720"/>
      </w:pPr>
    </w:lvl>
    <w:lvl w:ilvl="2">
      <w:start w:val="1"/>
      <w:numFmt w:val="decimal"/>
      <w:lvlText w:val="%1.%2.%3."/>
      <w:lvlJc w:val="left"/>
      <w:pPr>
        <w:ind w:left="1080" w:hanging="720"/>
      </w:pPr>
    </w:lvl>
    <w:lvl w:ilvl="3">
      <w:start w:val="1"/>
      <w:numFmt w:val="decimal"/>
      <w:lvlText w:val="%1.%2.%3.%4."/>
      <w:lvlJc w:val="left"/>
      <w:pPr>
        <w:ind w:left="1620" w:hanging="1080"/>
      </w:pPr>
    </w:lvl>
    <w:lvl w:ilvl="4">
      <w:start w:val="1"/>
      <w:numFmt w:val="decimal"/>
      <w:lvlText w:val="%1.%2.%3.%4.%5."/>
      <w:lvlJc w:val="left"/>
      <w:pPr>
        <w:ind w:left="1800" w:hanging="1080"/>
      </w:pPr>
    </w:lvl>
    <w:lvl w:ilvl="5">
      <w:start w:val="1"/>
      <w:numFmt w:val="decimal"/>
      <w:lvlText w:val="%1.%2.%3.%4.%5.%6."/>
      <w:lvlJc w:val="left"/>
      <w:pPr>
        <w:ind w:left="2340" w:hanging="1440"/>
      </w:pPr>
    </w:lvl>
    <w:lvl w:ilvl="6">
      <w:start w:val="1"/>
      <w:numFmt w:val="decimal"/>
      <w:lvlText w:val="%1.%2.%3.%4.%5.%6.%7."/>
      <w:lvlJc w:val="left"/>
      <w:pPr>
        <w:ind w:left="2880" w:hanging="1800"/>
      </w:pPr>
    </w:lvl>
    <w:lvl w:ilvl="7">
      <w:start w:val="1"/>
      <w:numFmt w:val="decimal"/>
      <w:lvlText w:val="%1.%2.%3.%4.%5.%6.%7.%8."/>
      <w:lvlJc w:val="left"/>
      <w:pPr>
        <w:ind w:left="3060" w:hanging="1800"/>
      </w:pPr>
    </w:lvl>
    <w:lvl w:ilvl="8">
      <w:start w:val="1"/>
      <w:numFmt w:val="decimal"/>
      <w:lvlText w:val="%1.%2.%3.%4.%5.%6.%7.%8.%9."/>
      <w:lvlJc w:val="left"/>
      <w:pPr>
        <w:ind w:left="3600" w:hanging="2160"/>
      </w:pPr>
    </w:lvl>
  </w:abstractNum>
  <w:abstractNum w:abstractNumId="11">
    <w:nsid w:val="2F0F086C"/>
    <w:multiLevelType w:val="multilevel"/>
    <w:tmpl w:val="B204DE1E"/>
    <w:lvl w:ilvl="0">
      <w:start w:val="2"/>
      <w:numFmt w:val="decimal"/>
      <w:lvlText w:val="%1."/>
      <w:lvlJc w:val="left"/>
      <w:pPr>
        <w:ind w:left="1653" w:hanging="660"/>
      </w:pPr>
      <w:rPr>
        <w:rFonts w:hint="default"/>
      </w:rPr>
    </w:lvl>
    <w:lvl w:ilvl="1">
      <w:start w:val="2"/>
      <w:numFmt w:val="decimal"/>
      <w:lvlText w:val="%1.%2."/>
      <w:lvlJc w:val="left"/>
      <w:pPr>
        <w:ind w:left="1280" w:hanging="660"/>
      </w:pPr>
      <w:rPr>
        <w:rFonts w:hint="default"/>
      </w:rPr>
    </w:lvl>
    <w:lvl w:ilvl="2">
      <w:start w:val="12"/>
      <w:numFmt w:val="decimal"/>
      <w:lvlText w:val="%1.%2.%3."/>
      <w:lvlJc w:val="left"/>
      <w:pPr>
        <w:ind w:left="1960" w:hanging="720"/>
      </w:pPr>
      <w:rPr>
        <w:rFonts w:hint="default"/>
      </w:rPr>
    </w:lvl>
    <w:lvl w:ilvl="3">
      <w:start w:val="1"/>
      <w:numFmt w:val="decimal"/>
      <w:lvlText w:val="%1.%2.%3.%4."/>
      <w:lvlJc w:val="left"/>
      <w:pPr>
        <w:ind w:left="2580" w:hanging="720"/>
      </w:pPr>
      <w:rPr>
        <w:rFonts w:hint="default"/>
      </w:rPr>
    </w:lvl>
    <w:lvl w:ilvl="4">
      <w:start w:val="1"/>
      <w:numFmt w:val="decimal"/>
      <w:lvlText w:val="%1.%2.%3.%4.%5."/>
      <w:lvlJc w:val="left"/>
      <w:pPr>
        <w:ind w:left="3560" w:hanging="1080"/>
      </w:pPr>
      <w:rPr>
        <w:rFonts w:hint="default"/>
      </w:rPr>
    </w:lvl>
    <w:lvl w:ilvl="5">
      <w:start w:val="1"/>
      <w:numFmt w:val="decimal"/>
      <w:lvlText w:val="%1.%2.%3.%4.%5.%6."/>
      <w:lvlJc w:val="left"/>
      <w:pPr>
        <w:ind w:left="4180" w:hanging="1080"/>
      </w:pPr>
      <w:rPr>
        <w:rFonts w:hint="default"/>
      </w:rPr>
    </w:lvl>
    <w:lvl w:ilvl="6">
      <w:start w:val="1"/>
      <w:numFmt w:val="decimal"/>
      <w:lvlText w:val="%1.%2.%3.%4.%5.%6.%7."/>
      <w:lvlJc w:val="left"/>
      <w:pPr>
        <w:ind w:left="5160" w:hanging="1440"/>
      </w:pPr>
      <w:rPr>
        <w:rFonts w:hint="default"/>
      </w:rPr>
    </w:lvl>
    <w:lvl w:ilvl="7">
      <w:start w:val="1"/>
      <w:numFmt w:val="decimal"/>
      <w:lvlText w:val="%1.%2.%3.%4.%5.%6.%7.%8."/>
      <w:lvlJc w:val="left"/>
      <w:pPr>
        <w:ind w:left="5780" w:hanging="1440"/>
      </w:pPr>
      <w:rPr>
        <w:rFonts w:hint="default"/>
      </w:rPr>
    </w:lvl>
    <w:lvl w:ilvl="8">
      <w:start w:val="1"/>
      <w:numFmt w:val="decimal"/>
      <w:lvlText w:val="%1.%2.%3.%4.%5.%6.%7.%8.%9."/>
      <w:lvlJc w:val="left"/>
      <w:pPr>
        <w:ind w:left="6760" w:hanging="1800"/>
      </w:pPr>
      <w:rPr>
        <w:rFonts w:hint="default"/>
      </w:rPr>
    </w:lvl>
  </w:abstractNum>
  <w:abstractNum w:abstractNumId="12">
    <w:nsid w:val="42B967B9"/>
    <w:multiLevelType w:val="hybridMultilevel"/>
    <w:tmpl w:val="BBC04C50"/>
    <w:lvl w:ilvl="0" w:tplc="38906746">
      <w:start w:val="1"/>
      <w:numFmt w:val="decimal"/>
      <w:lvlText w:val="%1."/>
      <w:lvlJc w:val="left"/>
      <w:pPr>
        <w:ind w:left="473" w:hanging="240"/>
        <w:jc w:val="left"/>
      </w:pPr>
      <w:rPr>
        <w:rFonts w:ascii="Times New Roman" w:eastAsia="Times New Roman" w:hAnsi="Times New Roman" w:cs="Times New Roman" w:hint="default"/>
        <w:color w:val="231F20"/>
        <w:spacing w:val="-5"/>
        <w:w w:val="100"/>
        <w:sz w:val="24"/>
        <w:szCs w:val="24"/>
        <w:lang w:val="uk-UA" w:eastAsia="en-US" w:bidi="ar-SA"/>
      </w:rPr>
    </w:lvl>
    <w:lvl w:ilvl="1" w:tplc="70525458">
      <w:numFmt w:val="bullet"/>
      <w:lvlText w:val="•"/>
      <w:lvlJc w:val="left"/>
      <w:pPr>
        <w:ind w:left="687" w:hanging="214"/>
      </w:pPr>
      <w:rPr>
        <w:rFonts w:ascii="Times New Roman" w:eastAsia="Times New Roman" w:hAnsi="Times New Roman" w:cs="Times New Roman" w:hint="default"/>
        <w:color w:val="231F20"/>
        <w:spacing w:val="-27"/>
        <w:w w:val="100"/>
        <w:sz w:val="24"/>
        <w:szCs w:val="24"/>
        <w:lang w:val="uk-UA" w:eastAsia="en-US" w:bidi="ar-SA"/>
      </w:rPr>
    </w:lvl>
    <w:lvl w:ilvl="2" w:tplc="3E4A00F2">
      <w:numFmt w:val="bullet"/>
      <w:lvlText w:val="•"/>
      <w:lvlJc w:val="left"/>
      <w:pPr>
        <w:ind w:left="1393" w:hanging="214"/>
      </w:pPr>
      <w:rPr>
        <w:rFonts w:hint="default"/>
        <w:lang w:val="uk-UA" w:eastAsia="en-US" w:bidi="ar-SA"/>
      </w:rPr>
    </w:lvl>
    <w:lvl w:ilvl="3" w:tplc="BB2C1C56">
      <w:numFmt w:val="bullet"/>
      <w:lvlText w:val="•"/>
      <w:lvlJc w:val="left"/>
      <w:pPr>
        <w:ind w:left="2106" w:hanging="214"/>
      </w:pPr>
      <w:rPr>
        <w:rFonts w:hint="default"/>
        <w:lang w:val="uk-UA" w:eastAsia="en-US" w:bidi="ar-SA"/>
      </w:rPr>
    </w:lvl>
    <w:lvl w:ilvl="4" w:tplc="8BDCDBEC">
      <w:numFmt w:val="bullet"/>
      <w:lvlText w:val="•"/>
      <w:lvlJc w:val="left"/>
      <w:pPr>
        <w:ind w:left="2820" w:hanging="214"/>
      </w:pPr>
      <w:rPr>
        <w:rFonts w:hint="default"/>
        <w:lang w:val="uk-UA" w:eastAsia="en-US" w:bidi="ar-SA"/>
      </w:rPr>
    </w:lvl>
    <w:lvl w:ilvl="5" w:tplc="9D82F048">
      <w:numFmt w:val="bullet"/>
      <w:lvlText w:val="•"/>
      <w:lvlJc w:val="left"/>
      <w:pPr>
        <w:ind w:left="3533" w:hanging="214"/>
      </w:pPr>
      <w:rPr>
        <w:rFonts w:hint="default"/>
        <w:lang w:val="uk-UA" w:eastAsia="en-US" w:bidi="ar-SA"/>
      </w:rPr>
    </w:lvl>
    <w:lvl w:ilvl="6" w:tplc="9F340888">
      <w:numFmt w:val="bullet"/>
      <w:lvlText w:val="•"/>
      <w:lvlJc w:val="left"/>
      <w:pPr>
        <w:ind w:left="4246" w:hanging="214"/>
      </w:pPr>
      <w:rPr>
        <w:rFonts w:hint="default"/>
        <w:lang w:val="uk-UA" w:eastAsia="en-US" w:bidi="ar-SA"/>
      </w:rPr>
    </w:lvl>
    <w:lvl w:ilvl="7" w:tplc="995E2450">
      <w:numFmt w:val="bullet"/>
      <w:lvlText w:val="•"/>
      <w:lvlJc w:val="left"/>
      <w:pPr>
        <w:ind w:left="4960" w:hanging="214"/>
      </w:pPr>
      <w:rPr>
        <w:rFonts w:hint="default"/>
        <w:lang w:val="uk-UA" w:eastAsia="en-US" w:bidi="ar-SA"/>
      </w:rPr>
    </w:lvl>
    <w:lvl w:ilvl="8" w:tplc="7BB0A3F8">
      <w:numFmt w:val="bullet"/>
      <w:lvlText w:val="•"/>
      <w:lvlJc w:val="left"/>
      <w:pPr>
        <w:ind w:left="5673" w:hanging="214"/>
      </w:pPr>
      <w:rPr>
        <w:rFonts w:hint="default"/>
        <w:lang w:val="uk-UA" w:eastAsia="en-US" w:bidi="ar-SA"/>
      </w:rPr>
    </w:lvl>
  </w:abstractNum>
  <w:abstractNum w:abstractNumId="13">
    <w:nsid w:val="468B02E3"/>
    <w:multiLevelType w:val="hybridMultilevel"/>
    <w:tmpl w:val="BD74B0B8"/>
    <w:lvl w:ilvl="0" w:tplc="04EC1EF8">
      <w:numFmt w:val="bullet"/>
      <w:lvlText w:val="•"/>
      <w:lvlJc w:val="left"/>
      <w:pPr>
        <w:ind w:left="573" w:hanging="214"/>
      </w:pPr>
      <w:rPr>
        <w:rFonts w:ascii="Times New Roman" w:eastAsia="Times New Roman" w:hAnsi="Times New Roman" w:cs="Times New Roman" w:hint="default"/>
        <w:color w:val="231F20"/>
        <w:spacing w:val="-20"/>
        <w:w w:val="100"/>
        <w:sz w:val="24"/>
        <w:szCs w:val="24"/>
        <w:lang w:val="uk-UA" w:eastAsia="en-US" w:bidi="ar-SA"/>
      </w:rPr>
    </w:lvl>
    <w:lvl w:ilvl="1" w:tplc="6F76A266">
      <w:numFmt w:val="bullet"/>
      <w:lvlText w:val="•"/>
      <w:lvlJc w:val="left"/>
      <w:pPr>
        <w:ind w:left="1232" w:hanging="214"/>
      </w:pPr>
      <w:rPr>
        <w:rFonts w:hint="default"/>
        <w:lang w:val="uk-UA" w:eastAsia="en-US" w:bidi="ar-SA"/>
      </w:rPr>
    </w:lvl>
    <w:lvl w:ilvl="2" w:tplc="ADA2B42C">
      <w:numFmt w:val="bullet"/>
      <w:lvlText w:val="•"/>
      <w:lvlJc w:val="left"/>
      <w:pPr>
        <w:ind w:left="1884" w:hanging="214"/>
      </w:pPr>
      <w:rPr>
        <w:rFonts w:hint="default"/>
        <w:lang w:val="uk-UA" w:eastAsia="en-US" w:bidi="ar-SA"/>
      </w:rPr>
    </w:lvl>
    <w:lvl w:ilvl="3" w:tplc="B30AF314">
      <w:numFmt w:val="bullet"/>
      <w:lvlText w:val="•"/>
      <w:lvlJc w:val="left"/>
      <w:pPr>
        <w:ind w:left="2536" w:hanging="214"/>
      </w:pPr>
      <w:rPr>
        <w:rFonts w:hint="default"/>
        <w:lang w:val="uk-UA" w:eastAsia="en-US" w:bidi="ar-SA"/>
      </w:rPr>
    </w:lvl>
    <w:lvl w:ilvl="4" w:tplc="DB3AF900">
      <w:numFmt w:val="bullet"/>
      <w:lvlText w:val="•"/>
      <w:lvlJc w:val="left"/>
      <w:pPr>
        <w:ind w:left="3188" w:hanging="214"/>
      </w:pPr>
      <w:rPr>
        <w:rFonts w:hint="default"/>
        <w:lang w:val="uk-UA" w:eastAsia="en-US" w:bidi="ar-SA"/>
      </w:rPr>
    </w:lvl>
    <w:lvl w:ilvl="5" w:tplc="1EEA52B8">
      <w:numFmt w:val="bullet"/>
      <w:lvlText w:val="•"/>
      <w:lvlJc w:val="left"/>
      <w:pPr>
        <w:ind w:left="3840" w:hanging="214"/>
      </w:pPr>
      <w:rPr>
        <w:rFonts w:hint="default"/>
        <w:lang w:val="uk-UA" w:eastAsia="en-US" w:bidi="ar-SA"/>
      </w:rPr>
    </w:lvl>
    <w:lvl w:ilvl="6" w:tplc="E848CEA2">
      <w:numFmt w:val="bullet"/>
      <w:lvlText w:val="•"/>
      <w:lvlJc w:val="left"/>
      <w:pPr>
        <w:ind w:left="4492" w:hanging="214"/>
      </w:pPr>
      <w:rPr>
        <w:rFonts w:hint="default"/>
        <w:lang w:val="uk-UA" w:eastAsia="en-US" w:bidi="ar-SA"/>
      </w:rPr>
    </w:lvl>
    <w:lvl w:ilvl="7" w:tplc="AC90A49A">
      <w:numFmt w:val="bullet"/>
      <w:lvlText w:val="•"/>
      <w:lvlJc w:val="left"/>
      <w:pPr>
        <w:ind w:left="5144" w:hanging="214"/>
      </w:pPr>
      <w:rPr>
        <w:rFonts w:hint="default"/>
        <w:lang w:val="uk-UA" w:eastAsia="en-US" w:bidi="ar-SA"/>
      </w:rPr>
    </w:lvl>
    <w:lvl w:ilvl="8" w:tplc="571429CA">
      <w:numFmt w:val="bullet"/>
      <w:lvlText w:val="•"/>
      <w:lvlJc w:val="left"/>
      <w:pPr>
        <w:ind w:left="5796" w:hanging="214"/>
      </w:pPr>
      <w:rPr>
        <w:rFonts w:hint="default"/>
        <w:lang w:val="uk-UA" w:eastAsia="en-US" w:bidi="ar-SA"/>
      </w:rPr>
    </w:lvl>
  </w:abstractNum>
  <w:abstractNum w:abstractNumId="14">
    <w:nsid w:val="4CEB20C7"/>
    <w:multiLevelType w:val="multilevel"/>
    <w:tmpl w:val="4B682E44"/>
    <w:lvl w:ilvl="0">
      <w:start w:val="2"/>
      <w:numFmt w:val="decimal"/>
      <w:lvlText w:val="%1."/>
      <w:lvlJc w:val="left"/>
      <w:pPr>
        <w:ind w:left="660" w:hanging="660"/>
      </w:pPr>
      <w:rPr>
        <w:rFonts w:hint="default"/>
      </w:rPr>
    </w:lvl>
    <w:lvl w:ilvl="1">
      <w:start w:val="2"/>
      <w:numFmt w:val="decimal"/>
      <w:lvlText w:val="%1.%2."/>
      <w:lvlJc w:val="left"/>
      <w:pPr>
        <w:ind w:left="1280" w:hanging="660"/>
      </w:pPr>
      <w:rPr>
        <w:rFonts w:hint="default"/>
      </w:rPr>
    </w:lvl>
    <w:lvl w:ilvl="2">
      <w:start w:val="12"/>
      <w:numFmt w:val="decimal"/>
      <w:lvlText w:val="%1.%2.%3."/>
      <w:lvlJc w:val="left"/>
      <w:pPr>
        <w:ind w:left="1960" w:hanging="720"/>
      </w:pPr>
      <w:rPr>
        <w:rFonts w:hint="default"/>
      </w:rPr>
    </w:lvl>
    <w:lvl w:ilvl="3">
      <w:start w:val="1"/>
      <w:numFmt w:val="decimal"/>
      <w:lvlText w:val="%1.%2.%3.%4."/>
      <w:lvlJc w:val="left"/>
      <w:pPr>
        <w:ind w:left="2580" w:hanging="720"/>
      </w:pPr>
      <w:rPr>
        <w:rFonts w:hint="default"/>
      </w:rPr>
    </w:lvl>
    <w:lvl w:ilvl="4">
      <w:start w:val="1"/>
      <w:numFmt w:val="decimal"/>
      <w:lvlText w:val="%1.%2.%3.%4.%5."/>
      <w:lvlJc w:val="left"/>
      <w:pPr>
        <w:ind w:left="3560" w:hanging="1080"/>
      </w:pPr>
      <w:rPr>
        <w:rFonts w:hint="default"/>
      </w:rPr>
    </w:lvl>
    <w:lvl w:ilvl="5">
      <w:start w:val="1"/>
      <w:numFmt w:val="decimal"/>
      <w:lvlText w:val="%1.%2.%3.%4.%5.%6."/>
      <w:lvlJc w:val="left"/>
      <w:pPr>
        <w:ind w:left="4180" w:hanging="1080"/>
      </w:pPr>
      <w:rPr>
        <w:rFonts w:hint="default"/>
      </w:rPr>
    </w:lvl>
    <w:lvl w:ilvl="6">
      <w:start w:val="1"/>
      <w:numFmt w:val="decimal"/>
      <w:lvlText w:val="%1.%2.%3.%4.%5.%6.%7."/>
      <w:lvlJc w:val="left"/>
      <w:pPr>
        <w:ind w:left="5160" w:hanging="1440"/>
      </w:pPr>
      <w:rPr>
        <w:rFonts w:hint="default"/>
      </w:rPr>
    </w:lvl>
    <w:lvl w:ilvl="7">
      <w:start w:val="1"/>
      <w:numFmt w:val="decimal"/>
      <w:lvlText w:val="%1.%2.%3.%4.%5.%6.%7.%8."/>
      <w:lvlJc w:val="left"/>
      <w:pPr>
        <w:ind w:left="5780" w:hanging="1440"/>
      </w:pPr>
      <w:rPr>
        <w:rFonts w:hint="default"/>
      </w:rPr>
    </w:lvl>
    <w:lvl w:ilvl="8">
      <w:start w:val="1"/>
      <w:numFmt w:val="decimal"/>
      <w:lvlText w:val="%1.%2.%3.%4.%5.%6.%7.%8.%9."/>
      <w:lvlJc w:val="left"/>
      <w:pPr>
        <w:ind w:left="6760" w:hanging="1800"/>
      </w:pPr>
      <w:rPr>
        <w:rFonts w:hint="default"/>
      </w:rPr>
    </w:lvl>
  </w:abstractNum>
  <w:abstractNum w:abstractNumId="15">
    <w:nsid w:val="571B78DA"/>
    <w:multiLevelType w:val="hybridMultilevel"/>
    <w:tmpl w:val="45B823E2"/>
    <w:lvl w:ilvl="0" w:tplc="04220005">
      <w:start w:val="1"/>
      <w:numFmt w:val="bullet"/>
      <w:lvlText w:val=""/>
      <w:lvlJc w:val="left"/>
      <w:pPr>
        <w:ind w:left="1495" w:hanging="360"/>
      </w:pPr>
      <w:rPr>
        <w:rFonts w:ascii="Wingdings" w:hAnsi="Wingdings" w:hint="default"/>
      </w:rPr>
    </w:lvl>
    <w:lvl w:ilvl="1" w:tplc="04220003">
      <w:start w:val="1"/>
      <w:numFmt w:val="bullet"/>
      <w:lvlText w:val="o"/>
      <w:lvlJc w:val="left"/>
      <w:pPr>
        <w:ind w:left="2160" w:hanging="360"/>
      </w:pPr>
      <w:rPr>
        <w:rFonts w:ascii="Courier New" w:hAnsi="Courier New" w:cs="Courier New" w:hint="default"/>
      </w:rPr>
    </w:lvl>
    <w:lvl w:ilvl="2" w:tplc="04220005">
      <w:start w:val="1"/>
      <w:numFmt w:val="bullet"/>
      <w:lvlText w:val=""/>
      <w:lvlJc w:val="left"/>
      <w:pPr>
        <w:ind w:left="2880" w:hanging="360"/>
      </w:pPr>
      <w:rPr>
        <w:rFonts w:ascii="Wingdings" w:hAnsi="Wingdings" w:hint="default"/>
      </w:rPr>
    </w:lvl>
    <w:lvl w:ilvl="3" w:tplc="04220001">
      <w:start w:val="1"/>
      <w:numFmt w:val="bullet"/>
      <w:lvlText w:val=""/>
      <w:lvlJc w:val="left"/>
      <w:pPr>
        <w:ind w:left="3600" w:hanging="360"/>
      </w:pPr>
      <w:rPr>
        <w:rFonts w:ascii="Symbol" w:hAnsi="Symbol" w:hint="default"/>
      </w:rPr>
    </w:lvl>
    <w:lvl w:ilvl="4" w:tplc="04220003">
      <w:start w:val="1"/>
      <w:numFmt w:val="bullet"/>
      <w:lvlText w:val="o"/>
      <w:lvlJc w:val="left"/>
      <w:pPr>
        <w:ind w:left="4320" w:hanging="360"/>
      </w:pPr>
      <w:rPr>
        <w:rFonts w:ascii="Courier New" w:hAnsi="Courier New" w:cs="Courier New" w:hint="default"/>
      </w:rPr>
    </w:lvl>
    <w:lvl w:ilvl="5" w:tplc="04220005">
      <w:start w:val="1"/>
      <w:numFmt w:val="bullet"/>
      <w:lvlText w:val=""/>
      <w:lvlJc w:val="left"/>
      <w:pPr>
        <w:ind w:left="5040" w:hanging="360"/>
      </w:pPr>
      <w:rPr>
        <w:rFonts w:ascii="Wingdings" w:hAnsi="Wingdings" w:hint="default"/>
      </w:rPr>
    </w:lvl>
    <w:lvl w:ilvl="6" w:tplc="04220001">
      <w:start w:val="1"/>
      <w:numFmt w:val="bullet"/>
      <w:lvlText w:val=""/>
      <w:lvlJc w:val="left"/>
      <w:pPr>
        <w:ind w:left="5760" w:hanging="360"/>
      </w:pPr>
      <w:rPr>
        <w:rFonts w:ascii="Symbol" w:hAnsi="Symbol" w:hint="default"/>
      </w:rPr>
    </w:lvl>
    <w:lvl w:ilvl="7" w:tplc="04220003">
      <w:start w:val="1"/>
      <w:numFmt w:val="bullet"/>
      <w:lvlText w:val="o"/>
      <w:lvlJc w:val="left"/>
      <w:pPr>
        <w:ind w:left="6480" w:hanging="360"/>
      </w:pPr>
      <w:rPr>
        <w:rFonts w:ascii="Courier New" w:hAnsi="Courier New" w:cs="Courier New" w:hint="default"/>
      </w:rPr>
    </w:lvl>
    <w:lvl w:ilvl="8" w:tplc="04220005">
      <w:start w:val="1"/>
      <w:numFmt w:val="bullet"/>
      <w:lvlText w:val=""/>
      <w:lvlJc w:val="left"/>
      <w:pPr>
        <w:ind w:left="7200" w:hanging="360"/>
      </w:pPr>
      <w:rPr>
        <w:rFonts w:ascii="Wingdings" w:hAnsi="Wingdings" w:hint="default"/>
      </w:rPr>
    </w:lvl>
  </w:abstractNum>
  <w:abstractNum w:abstractNumId="16">
    <w:nsid w:val="58AC0492"/>
    <w:multiLevelType w:val="multilevel"/>
    <w:tmpl w:val="0C3A7960"/>
    <w:lvl w:ilvl="0">
      <w:start w:val="3"/>
      <w:numFmt w:val="decimal"/>
      <w:lvlText w:val="%1."/>
      <w:lvlJc w:val="left"/>
      <w:pPr>
        <w:ind w:left="450" w:hanging="450"/>
      </w:pPr>
    </w:lvl>
    <w:lvl w:ilvl="1">
      <w:start w:val="4"/>
      <w:numFmt w:val="decimal"/>
      <w:lvlText w:val="%1.%2."/>
      <w:lvlJc w:val="left"/>
      <w:pPr>
        <w:ind w:left="1146" w:hanging="720"/>
      </w:pPr>
    </w:lvl>
    <w:lvl w:ilvl="2">
      <w:start w:val="1"/>
      <w:numFmt w:val="decimal"/>
      <w:lvlText w:val="%1.%2.%3."/>
      <w:lvlJc w:val="left"/>
      <w:pPr>
        <w:ind w:left="1572" w:hanging="720"/>
      </w:pPr>
    </w:lvl>
    <w:lvl w:ilvl="3">
      <w:start w:val="1"/>
      <w:numFmt w:val="decimal"/>
      <w:lvlText w:val="%1.%2.%3.%4."/>
      <w:lvlJc w:val="left"/>
      <w:pPr>
        <w:ind w:left="2358" w:hanging="1080"/>
      </w:pPr>
    </w:lvl>
    <w:lvl w:ilvl="4">
      <w:start w:val="1"/>
      <w:numFmt w:val="decimal"/>
      <w:lvlText w:val="%1.%2.%3.%4.%5."/>
      <w:lvlJc w:val="left"/>
      <w:pPr>
        <w:ind w:left="2784" w:hanging="1080"/>
      </w:pPr>
    </w:lvl>
    <w:lvl w:ilvl="5">
      <w:start w:val="1"/>
      <w:numFmt w:val="decimal"/>
      <w:lvlText w:val="%1.%2.%3.%4.%5.%6."/>
      <w:lvlJc w:val="left"/>
      <w:pPr>
        <w:ind w:left="3570" w:hanging="1440"/>
      </w:pPr>
    </w:lvl>
    <w:lvl w:ilvl="6">
      <w:start w:val="1"/>
      <w:numFmt w:val="decimal"/>
      <w:lvlText w:val="%1.%2.%3.%4.%5.%6.%7."/>
      <w:lvlJc w:val="left"/>
      <w:pPr>
        <w:ind w:left="4356" w:hanging="1800"/>
      </w:pPr>
    </w:lvl>
    <w:lvl w:ilvl="7">
      <w:start w:val="1"/>
      <w:numFmt w:val="decimal"/>
      <w:lvlText w:val="%1.%2.%3.%4.%5.%6.%7.%8."/>
      <w:lvlJc w:val="left"/>
      <w:pPr>
        <w:ind w:left="4782" w:hanging="1800"/>
      </w:pPr>
    </w:lvl>
    <w:lvl w:ilvl="8">
      <w:start w:val="1"/>
      <w:numFmt w:val="decimal"/>
      <w:lvlText w:val="%1.%2.%3.%4.%5.%6.%7.%8.%9."/>
      <w:lvlJc w:val="left"/>
      <w:pPr>
        <w:ind w:left="5568" w:hanging="2160"/>
      </w:pPr>
    </w:lvl>
  </w:abstractNum>
  <w:abstractNum w:abstractNumId="17">
    <w:nsid w:val="6497414F"/>
    <w:multiLevelType w:val="multilevel"/>
    <w:tmpl w:val="AEAA4512"/>
    <w:lvl w:ilvl="0">
      <w:start w:val="6"/>
      <w:numFmt w:val="decimal"/>
      <w:lvlText w:val="%1."/>
      <w:lvlJc w:val="left"/>
      <w:pPr>
        <w:ind w:left="1353" w:hanging="360"/>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073" w:hanging="108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793" w:hanging="1800"/>
      </w:pPr>
      <w:rPr>
        <w:rFonts w:hint="default"/>
      </w:rPr>
    </w:lvl>
  </w:abstractNum>
  <w:abstractNum w:abstractNumId="18">
    <w:nsid w:val="655530CC"/>
    <w:multiLevelType w:val="hybridMultilevel"/>
    <w:tmpl w:val="0CAA38C8"/>
    <w:lvl w:ilvl="0" w:tplc="0422000F">
      <w:start w:val="1"/>
      <w:numFmt w:val="decimal"/>
      <w:lvlText w:val="%1."/>
      <w:lvlJc w:val="left"/>
      <w:pPr>
        <w:tabs>
          <w:tab w:val="num" w:pos="840"/>
        </w:tabs>
        <w:ind w:left="840" w:hanging="360"/>
      </w:pPr>
    </w:lvl>
    <w:lvl w:ilvl="1" w:tplc="CCC8C2C6">
      <w:start w:val="2"/>
      <w:numFmt w:val="bullet"/>
      <w:lvlText w:val="-"/>
      <w:lvlJc w:val="left"/>
      <w:pPr>
        <w:tabs>
          <w:tab w:val="num" w:pos="1560"/>
        </w:tabs>
        <w:ind w:left="1560" w:hanging="360"/>
      </w:pPr>
      <w:rPr>
        <w:rFonts w:ascii="Times New Roman" w:eastAsia="Times New Roman" w:hAnsi="Times New Roman" w:cs="Times New Roman" w:hint="default"/>
      </w:rPr>
    </w:lvl>
    <w:lvl w:ilvl="2" w:tplc="0422001B" w:tentative="1">
      <w:start w:val="1"/>
      <w:numFmt w:val="lowerRoman"/>
      <w:lvlText w:val="%3."/>
      <w:lvlJc w:val="right"/>
      <w:pPr>
        <w:tabs>
          <w:tab w:val="num" w:pos="2280"/>
        </w:tabs>
        <w:ind w:left="2280" w:hanging="180"/>
      </w:pPr>
    </w:lvl>
    <w:lvl w:ilvl="3" w:tplc="0422000F" w:tentative="1">
      <w:start w:val="1"/>
      <w:numFmt w:val="decimal"/>
      <w:lvlText w:val="%4."/>
      <w:lvlJc w:val="left"/>
      <w:pPr>
        <w:tabs>
          <w:tab w:val="num" w:pos="3000"/>
        </w:tabs>
        <w:ind w:left="3000" w:hanging="360"/>
      </w:pPr>
    </w:lvl>
    <w:lvl w:ilvl="4" w:tplc="04220019" w:tentative="1">
      <w:start w:val="1"/>
      <w:numFmt w:val="lowerLetter"/>
      <w:lvlText w:val="%5."/>
      <w:lvlJc w:val="left"/>
      <w:pPr>
        <w:tabs>
          <w:tab w:val="num" w:pos="3720"/>
        </w:tabs>
        <w:ind w:left="3720" w:hanging="360"/>
      </w:pPr>
    </w:lvl>
    <w:lvl w:ilvl="5" w:tplc="0422001B" w:tentative="1">
      <w:start w:val="1"/>
      <w:numFmt w:val="lowerRoman"/>
      <w:lvlText w:val="%6."/>
      <w:lvlJc w:val="right"/>
      <w:pPr>
        <w:tabs>
          <w:tab w:val="num" w:pos="4440"/>
        </w:tabs>
        <w:ind w:left="4440" w:hanging="180"/>
      </w:pPr>
    </w:lvl>
    <w:lvl w:ilvl="6" w:tplc="0422000F" w:tentative="1">
      <w:start w:val="1"/>
      <w:numFmt w:val="decimal"/>
      <w:lvlText w:val="%7."/>
      <w:lvlJc w:val="left"/>
      <w:pPr>
        <w:tabs>
          <w:tab w:val="num" w:pos="5160"/>
        </w:tabs>
        <w:ind w:left="5160" w:hanging="360"/>
      </w:pPr>
    </w:lvl>
    <w:lvl w:ilvl="7" w:tplc="04220019" w:tentative="1">
      <w:start w:val="1"/>
      <w:numFmt w:val="lowerLetter"/>
      <w:lvlText w:val="%8."/>
      <w:lvlJc w:val="left"/>
      <w:pPr>
        <w:tabs>
          <w:tab w:val="num" w:pos="5880"/>
        </w:tabs>
        <w:ind w:left="5880" w:hanging="360"/>
      </w:pPr>
    </w:lvl>
    <w:lvl w:ilvl="8" w:tplc="0422001B" w:tentative="1">
      <w:start w:val="1"/>
      <w:numFmt w:val="lowerRoman"/>
      <w:lvlText w:val="%9."/>
      <w:lvlJc w:val="right"/>
      <w:pPr>
        <w:tabs>
          <w:tab w:val="num" w:pos="6600"/>
        </w:tabs>
        <w:ind w:left="6600" w:hanging="180"/>
      </w:pPr>
    </w:lvl>
  </w:abstractNum>
  <w:abstractNum w:abstractNumId="19">
    <w:nsid w:val="6C1943C5"/>
    <w:multiLevelType w:val="multilevel"/>
    <w:tmpl w:val="9DD2F294"/>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20">
    <w:nsid w:val="72DD6B14"/>
    <w:multiLevelType w:val="multilevel"/>
    <w:tmpl w:val="FD7E857A"/>
    <w:lvl w:ilvl="0">
      <w:start w:val="1"/>
      <w:numFmt w:val="decimal"/>
      <w:lvlText w:val="%1."/>
      <w:lvlJc w:val="left"/>
      <w:pPr>
        <w:ind w:left="1600" w:hanging="360"/>
      </w:pPr>
      <w:rPr>
        <w:rFonts w:hint="default"/>
      </w:rPr>
    </w:lvl>
    <w:lvl w:ilvl="1">
      <w:start w:val="1"/>
      <w:numFmt w:val="decimal"/>
      <w:isLgl/>
      <w:lvlText w:val="%1.%2."/>
      <w:lvlJc w:val="left"/>
      <w:pPr>
        <w:ind w:left="1960" w:hanging="720"/>
      </w:pPr>
      <w:rPr>
        <w:rFonts w:hint="default"/>
        <w:b w:val="0"/>
        <w:i w:val="0"/>
        <w:sz w:val="24"/>
        <w:szCs w:val="24"/>
      </w:rPr>
    </w:lvl>
    <w:lvl w:ilvl="2">
      <w:start w:val="1"/>
      <w:numFmt w:val="decimal"/>
      <w:isLgl/>
      <w:lvlText w:val="%1.%2.%3."/>
      <w:lvlJc w:val="left"/>
      <w:pPr>
        <w:ind w:left="1960" w:hanging="720"/>
      </w:pPr>
      <w:rPr>
        <w:rFonts w:hint="default"/>
      </w:rPr>
    </w:lvl>
    <w:lvl w:ilvl="3">
      <w:start w:val="1"/>
      <w:numFmt w:val="decimal"/>
      <w:isLgl/>
      <w:lvlText w:val="%1.%2.%3.%4."/>
      <w:lvlJc w:val="left"/>
      <w:pPr>
        <w:ind w:left="2320" w:hanging="1080"/>
      </w:pPr>
      <w:rPr>
        <w:rFonts w:hint="default"/>
      </w:rPr>
    </w:lvl>
    <w:lvl w:ilvl="4">
      <w:start w:val="1"/>
      <w:numFmt w:val="decimal"/>
      <w:isLgl/>
      <w:lvlText w:val="%1.%2.%3.%4.%5."/>
      <w:lvlJc w:val="left"/>
      <w:pPr>
        <w:ind w:left="2320" w:hanging="1080"/>
      </w:pPr>
      <w:rPr>
        <w:rFonts w:hint="default"/>
      </w:rPr>
    </w:lvl>
    <w:lvl w:ilvl="5">
      <w:start w:val="1"/>
      <w:numFmt w:val="decimal"/>
      <w:isLgl/>
      <w:lvlText w:val="%1.%2.%3.%4.%5.%6."/>
      <w:lvlJc w:val="left"/>
      <w:pPr>
        <w:ind w:left="2680" w:hanging="1440"/>
      </w:pPr>
      <w:rPr>
        <w:rFonts w:hint="default"/>
      </w:rPr>
    </w:lvl>
    <w:lvl w:ilvl="6">
      <w:start w:val="1"/>
      <w:numFmt w:val="decimal"/>
      <w:isLgl/>
      <w:lvlText w:val="%1.%2.%3.%4.%5.%6.%7."/>
      <w:lvlJc w:val="left"/>
      <w:pPr>
        <w:ind w:left="3040" w:hanging="1800"/>
      </w:pPr>
      <w:rPr>
        <w:rFonts w:hint="default"/>
      </w:rPr>
    </w:lvl>
    <w:lvl w:ilvl="7">
      <w:start w:val="1"/>
      <w:numFmt w:val="decimal"/>
      <w:isLgl/>
      <w:lvlText w:val="%1.%2.%3.%4.%5.%6.%7.%8."/>
      <w:lvlJc w:val="left"/>
      <w:pPr>
        <w:ind w:left="3040" w:hanging="1800"/>
      </w:pPr>
      <w:rPr>
        <w:rFonts w:hint="default"/>
      </w:rPr>
    </w:lvl>
    <w:lvl w:ilvl="8">
      <w:start w:val="1"/>
      <w:numFmt w:val="decimal"/>
      <w:isLgl/>
      <w:lvlText w:val="%1.%2.%3.%4.%5.%6.%7.%8.%9."/>
      <w:lvlJc w:val="left"/>
      <w:pPr>
        <w:ind w:left="3400" w:hanging="2160"/>
      </w:pPr>
      <w:rPr>
        <w:rFonts w:hint="default"/>
      </w:rPr>
    </w:lvl>
  </w:abstractNum>
  <w:abstractNum w:abstractNumId="21">
    <w:nsid w:val="790D2F8A"/>
    <w:multiLevelType w:val="multilevel"/>
    <w:tmpl w:val="D5F25AE0"/>
    <w:lvl w:ilvl="0">
      <w:start w:val="2"/>
      <w:numFmt w:val="decimal"/>
      <w:lvlText w:val="%1."/>
      <w:lvlJc w:val="left"/>
      <w:pPr>
        <w:ind w:left="540" w:hanging="540"/>
      </w:pPr>
      <w:rPr>
        <w:rFonts w:hint="default"/>
      </w:rPr>
    </w:lvl>
    <w:lvl w:ilvl="1">
      <w:start w:val="2"/>
      <w:numFmt w:val="decimal"/>
      <w:lvlText w:val="%1.%2."/>
      <w:lvlJc w:val="left"/>
      <w:pPr>
        <w:ind w:left="1160" w:hanging="540"/>
      </w:pPr>
      <w:rPr>
        <w:rFonts w:hint="default"/>
      </w:rPr>
    </w:lvl>
    <w:lvl w:ilvl="2">
      <w:start w:val="3"/>
      <w:numFmt w:val="decimal"/>
      <w:lvlText w:val="%1.%2.%3."/>
      <w:lvlJc w:val="left"/>
      <w:pPr>
        <w:ind w:left="1960" w:hanging="720"/>
      </w:pPr>
      <w:rPr>
        <w:rFonts w:hint="default"/>
      </w:rPr>
    </w:lvl>
    <w:lvl w:ilvl="3">
      <w:start w:val="1"/>
      <w:numFmt w:val="decimal"/>
      <w:lvlText w:val="%1.%2.%3.%4."/>
      <w:lvlJc w:val="left"/>
      <w:pPr>
        <w:ind w:left="2580" w:hanging="720"/>
      </w:pPr>
      <w:rPr>
        <w:rFonts w:hint="default"/>
      </w:rPr>
    </w:lvl>
    <w:lvl w:ilvl="4">
      <w:start w:val="1"/>
      <w:numFmt w:val="decimal"/>
      <w:lvlText w:val="%1.%2.%3.%4.%5."/>
      <w:lvlJc w:val="left"/>
      <w:pPr>
        <w:ind w:left="3560" w:hanging="1080"/>
      </w:pPr>
      <w:rPr>
        <w:rFonts w:hint="default"/>
      </w:rPr>
    </w:lvl>
    <w:lvl w:ilvl="5">
      <w:start w:val="1"/>
      <w:numFmt w:val="decimal"/>
      <w:lvlText w:val="%1.%2.%3.%4.%5.%6."/>
      <w:lvlJc w:val="left"/>
      <w:pPr>
        <w:ind w:left="4180" w:hanging="1080"/>
      </w:pPr>
      <w:rPr>
        <w:rFonts w:hint="default"/>
      </w:rPr>
    </w:lvl>
    <w:lvl w:ilvl="6">
      <w:start w:val="1"/>
      <w:numFmt w:val="decimal"/>
      <w:lvlText w:val="%1.%2.%3.%4.%5.%6.%7."/>
      <w:lvlJc w:val="left"/>
      <w:pPr>
        <w:ind w:left="5160" w:hanging="1440"/>
      </w:pPr>
      <w:rPr>
        <w:rFonts w:hint="default"/>
      </w:rPr>
    </w:lvl>
    <w:lvl w:ilvl="7">
      <w:start w:val="1"/>
      <w:numFmt w:val="decimal"/>
      <w:lvlText w:val="%1.%2.%3.%4.%5.%6.%7.%8."/>
      <w:lvlJc w:val="left"/>
      <w:pPr>
        <w:ind w:left="5780" w:hanging="1440"/>
      </w:pPr>
      <w:rPr>
        <w:rFonts w:hint="default"/>
      </w:rPr>
    </w:lvl>
    <w:lvl w:ilvl="8">
      <w:start w:val="1"/>
      <w:numFmt w:val="decimal"/>
      <w:lvlText w:val="%1.%2.%3.%4.%5.%6.%7.%8.%9."/>
      <w:lvlJc w:val="left"/>
      <w:pPr>
        <w:ind w:left="6760" w:hanging="1800"/>
      </w:pPr>
      <w:rPr>
        <w:rFonts w:hint="default"/>
      </w:rPr>
    </w:lvl>
  </w:abstractNum>
  <w:abstractNum w:abstractNumId="22">
    <w:nsid w:val="7F12379B"/>
    <w:multiLevelType w:val="multilevel"/>
    <w:tmpl w:val="DBF6EA3C"/>
    <w:lvl w:ilvl="0">
      <w:start w:val="4"/>
      <w:numFmt w:val="decimal"/>
      <w:lvlText w:val="%1."/>
      <w:lvlJc w:val="left"/>
      <w:pPr>
        <w:tabs>
          <w:tab w:val="num" w:pos="570"/>
        </w:tabs>
        <w:ind w:left="570" w:hanging="570"/>
      </w:pPr>
      <w:rPr>
        <w:rFonts w:hint="default"/>
        <w:b/>
        <w:i w:val="0"/>
      </w:rPr>
    </w:lvl>
    <w:lvl w:ilvl="1">
      <w:start w:val="1"/>
      <w:numFmt w:val="decimal"/>
      <w:lvlText w:val="%1.%2."/>
      <w:lvlJc w:val="left"/>
      <w:pPr>
        <w:tabs>
          <w:tab w:val="num" w:pos="720"/>
        </w:tabs>
        <w:ind w:left="720" w:hanging="720"/>
      </w:pPr>
      <w:rPr>
        <w:rFonts w:hint="default"/>
        <w:b/>
        <w:i w:val="0"/>
      </w:rPr>
    </w:lvl>
    <w:lvl w:ilvl="2">
      <w:start w:val="1"/>
      <w:numFmt w:val="decimal"/>
      <w:lvlText w:val="%1.%2.%3."/>
      <w:lvlJc w:val="left"/>
      <w:pPr>
        <w:tabs>
          <w:tab w:val="num" w:pos="720"/>
        </w:tabs>
        <w:ind w:left="720" w:hanging="720"/>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800"/>
        </w:tabs>
        <w:ind w:left="1800" w:hanging="180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2160"/>
        </w:tabs>
        <w:ind w:left="2160" w:hanging="2160"/>
      </w:pPr>
      <w:rPr>
        <w:rFonts w:hint="default"/>
        <w:b/>
        <w:i w:val="0"/>
      </w:r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16"/>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2"/>
  </w:num>
  <w:num w:numId="9">
    <w:abstractNumId w:val="2"/>
  </w:num>
  <w:num w:numId="10">
    <w:abstractNumId w:val="4"/>
  </w:num>
  <w:num w:numId="11">
    <w:abstractNumId w:val="18"/>
  </w:num>
  <w:num w:numId="12">
    <w:abstractNumId w:val="1"/>
  </w:num>
  <w:num w:numId="13">
    <w:abstractNumId w:val="22"/>
  </w:num>
  <w:num w:numId="14">
    <w:abstractNumId w:val="3"/>
  </w:num>
  <w:num w:numId="15">
    <w:abstractNumId w:val="20"/>
  </w:num>
  <w:num w:numId="16">
    <w:abstractNumId w:val="21"/>
  </w:num>
  <w:num w:numId="17">
    <w:abstractNumId w:val="7"/>
  </w:num>
  <w:num w:numId="18">
    <w:abstractNumId w:val="14"/>
  </w:num>
  <w:num w:numId="19">
    <w:abstractNumId w:val="6"/>
  </w:num>
  <w:num w:numId="20">
    <w:abstractNumId w:val="11"/>
  </w:num>
  <w:num w:numId="21">
    <w:abstractNumId w:val="8"/>
  </w:num>
  <w:num w:numId="22">
    <w:abstractNumId w:val="17"/>
  </w:num>
  <w:num w:numId="2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hdrShapeDefaults>
    <o:shapedefaults v:ext="edit" spidmax="7170"/>
  </w:hdrShapeDefaults>
  <w:footnotePr>
    <w:footnote w:id="0"/>
    <w:footnote w:id="1"/>
  </w:footnotePr>
  <w:endnotePr>
    <w:endnote w:id="0"/>
    <w:endnote w:id="1"/>
  </w:endnotePr>
  <w:compat/>
  <w:rsids>
    <w:rsidRoot w:val="005B74FE"/>
    <w:rsid w:val="0001137E"/>
    <w:rsid w:val="0007128A"/>
    <w:rsid w:val="00095282"/>
    <w:rsid w:val="000B5E33"/>
    <w:rsid w:val="000C5B69"/>
    <w:rsid w:val="00131B63"/>
    <w:rsid w:val="00191C0F"/>
    <w:rsid w:val="001C0EE1"/>
    <w:rsid w:val="002A3737"/>
    <w:rsid w:val="002A3880"/>
    <w:rsid w:val="002A7DB6"/>
    <w:rsid w:val="002B18EE"/>
    <w:rsid w:val="002C7298"/>
    <w:rsid w:val="00311F19"/>
    <w:rsid w:val="00352237"/>
    <w:rsid w:val="00370531"/>
    <w:rsid w:val="003B7686"/>
    <w:rsid w:val="003C12B3"/>
    <w:rsid w:val="003F4CA8"/>
    <w:rsid w:val="003F4E5A"/>
    <w:rsid w:val="003F74CE"/>
    <w:rsid w:val="0040764F"/>
    <w:rsid w:val="00433153"/>
    <w:rsid w:val="004863B2"/>
    <w:rsid w:val="005063E9"/>
    <w:rsid w:val="00521283"/>
    <w:rsid w:val="005666A7"/>
    <w:rsid w:val="005B74FE"/>
    <w:rsid w:val="006C3A35"/>
    <w:rsid w:val="006F660D"/>
    <w:rsid w:val="00700305"/>
    <w:rsid w:val="00705A38"/>
    <w:rsid w:val="0071277E"/>
    <w:rsid w:val="00762D53"/>
    <w:rsid w:val="0076438B"/>
    <w:rsid w:val="007769D0"/>
    <w:rsid w:val="00800AFA"/>
    <w:rsid w:val="00846689"/>
    <w:rsid w:val="0089716A"/>
    <w:rsid w:val="008B3DBA"/>
    <w:rsid w:val="008B7724"/>
    <w:rsid w:val="00914B40"/>
    <w:rsid w:val="0098579D"/>
    <w:rsid w:val="009D0797"/>
    <w:rsid w:val="00A11EAD"/>
    <w:rsid w:val="00A164C5"/>
    <w:rsid w:val="00A60ADB"/>
    <w:rsid w:val="00AA76E3"/>
    <w:rsid w:val="00AC60D9"/>
    <w:rsid w:val="00AE5227"/>
    <w:rsid w:val="00B053BE"/>
    <w:rsid w:val="00B329A1"/>
    <w:rsid w:val="00B8536B"/>
    <w:rsid w:val="00BB0FF9"/>
    <w:rsid w:val="00C752D3"/>
    <w:rsid w:val="00C91190"/>
    <w:rsid w:val="00CB232B"/>
    <w:rsid w:val="00CC12D6"/>
    <w:rsid w:val="00D70C09"/>
    <w:rsid w:val="00D82059"/>
    <w:rsid w:val="00DB3091"/>
    <w:rsid w:val="00DF4955"/>
    <w:rsid w:val="00E07C30"/>
    <w:rsid w:val="00E87461"/>
    <w:rsid w:val="00EB0EF3"/>
    <w:rsid w:val="00F07F63"/>
    <w:rsid w:val="00F51F1F"/>
    <w:rsid w:val="00FC2C18"/>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2C1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2C18"/>
    <w:pPr>
      <w:ind w:left="720"/>
      <w:contextualSpacing/>
    </w:pPr>
  </w:style>
  <w:style w:type="paragraph" w:styleId="a4">
    <w:name w:val="Body Text"/>
    <w:basedOn w:val="a"/>
    <w:link w:val="a5"/>
    <w:uiPriority w:val="99"/>
    <w:semiHidden/>
    <w:unhideWhenUsed/>
    <w:rsid w:val="0098579D"/>
    <w:pPr>
      <w:spacing w:after="120"/>
    </w:pPr>
  </w:style>
  <w:style w:type="character" w:customStyle="1" w:styleId="a5">
    <w:name w:val="Основной текст Знак"/>
    <w:basedOn w:val="a0"/>
    <w:link w:val="a4"/>
    <w:uiPriority w:val="99"/>
    <w:semiHidden/>
    <w:rsid w:val="0098579D"/>
    <w:rPr>
      <w:rFonts w:ascii="Calibri" w:eastAsia="Calibri" w:hAnsi="Calibri" w:cs="Times New Roman"/>
    </w:rPr>
  </w:style>
  <w:style w:type="table" w:customStyle="1" w:styleId="TableNormal">
    <w:name w:val="Table Normal"/>
    <w:uiPriority w:val="2"/>
    <w:semiHidden/>
    <w:unhideWhenUsed/>
    <w:qFormat/>
    <w:rsid w:val="00191C0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xfmc1">
    <w:name w:val="xfmc1"/>
    <w:basedOn w:val="a0"/>
    <w:rsid w:val="0007128A"/>
  </w:style>
  <w:style w:type="paragraph" w:styleId="a6">
    <w:name w:val="Normal (Web)"/>
    <w:aliases w:val="Обычный (веб) Знак,Знак1 Знак,Знак1 Знак Знак,Знак1 Знак Знак Знак Знак Знак Знак Знак,Знак1,Знак1 Знак Знак Знак,Знак,Обычный (веб) Знак2,Обычный (веб) Знак1 Знак,Обычный (веб) Знак Знак Знак,Знак1 Знак1 Знак Знак Знак Знак Знак"/>
    <w:basedOn w:val="a"/>
    <w:link w:val="1"/>
    <w:unhideWhenUsed/>
    <w:rsid w:val="002C7298"/>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1">
    <w:name w:val="Обычный (веб) Знак1"/>
    <w:aliases w:val="Обычный (веб) Знак Знак,Знак1 Знак Знак1,Знак1 Знак Знак Знак1,Знак1 Знак Знак Знак Знак Знак Знак Знак Знак,Знак1 Знак1,Знак1 Знак Знак Знак Знак,Знак Знак,Обычный (веб) Знак2 Знак,Обычный (веб) Знак1 Знак Знак"/>
    <w:link w:val="a6"/>
    <w:locked/>
    <w:rsid w:val="002C7298"/>
    <w:rPr>
      <w:rFonts w:ascii="Times New Roman" w:eastAsia="Times New Roman" w:hAnsi="Times New Roman"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divs>
    <w:div w:id="1922565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F2E689-477A-4C96-B886-AF8606668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7978</Words>
  <Characters>4549</Characters>
  <Application>Microsoft Office Word</Application>
  <DocSecurity>0</DocSecurity>
  <Lines>37</Lines>
  <Paragraphs>25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Reanimator Extreme Edition</Company>
  <LinksUpToDate>false</LinksUpToDate>
  <CharactersWithSpaces>12502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НОІМ</dc:creator>
  <cp:lastModifiedBy>d03-Hariv</cp:lastModifiedBy>
  <cp:revision>2</cp:revision>
  <cp:lastPrinted>2021-01-16T07:21:00Z</cp:lastPrinted>
  <dcterms:created xsi:type="dcterms:W3CDTF">2021-01-16T13:23:00Z</dcterms:created>
  <dcterms:modified xsi:type="dcterms:W3CDTF">2021-01-16T13:23:00Z</dcterms:modified>
</cp:coreProperties>
</file>