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Pr="00590EBF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Pr="00590EBF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Pr="00590EBF" w:rsidRDefault="00356EEB" w:rsidP="00356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6EEB" w:rsidRPr="00590EBF" w:rsidRDefault="00356EEB" w:rsidP="00356EE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356EEB" w:rsidRPr="00590EBF" w:rsidRDefault="00356EEB" w:rsidP="00356EE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</w:p>
    <w:p w:rsidR="00356EEB" w:rsidRPr="00356EEB" w:rsidRDefault="00356EEB" w:rsidP="00356EEB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6EE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56EEB" w:rsidRPr="00590EBF" w:rsidRDefault="00356EEB" w:rsidP="00A21FC9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21FC9">
        <w:rPr>
          <w:rFonts w:eastAsiaTheme="minorEastAsia"/>
          <w:b w:val="0"/>
          <w:bCs w:val="0"/>
          <w:sz w:val="24"/>
          <w:szCs w:val="24"/>
        </w:rPr>
        <w:t xml:space="preserve">Направляємо перелік питань для </w:t>
      </w:r>
      <w:proofErr w:type="spellStart"/>
      <w:r w:rsidRPr="00A21FC9">
        <w:rPr>
          <w:rFonts w:eastAsiaTheme="minorEastAsia"/>
          <w:b w:val="0"/>
          <w:bCs w:val="0"/>
          <w:sz w:val="24"/>
          <w:szCs w:val="24"/>
        </w:rPr>
        <w:t>включення</w:t>
      </w:r>
      <w:proofErr w:type="spellEnd"/>
      <w:r w:rsidRPr="00A21FC9">
        <w:rPr>
          <w:rFonts w:eastAsiaTheme="minorEastAsia"/>
          <w:b w:val="0"/>
          <w:bCs w:val="0"/>
          <w:sz w:val="24"/>
          <w:szCs w:val="24"/>
        </w:rPr>
        <w:t xml:space="preserve"> до порядку денного </w:t>
      </w:r>
      <w:proofErr w:type="spellStart"/>
      <w:r w:rsidRPr="00A21FC9">
        <w:rPr>
          <w:rFonts w:eastAsiaTheme="minorEastAsia"/>
          <w:b w:val="0"/>
          <w:bCs w:val="0"/>
          <w:sz w:val="24"/>
          <w:szCs w:val="24"/>
        </w:rPr>
        <w:t>засідання</w:t>
      </w:r>
      <w:proofErr w:type="spellEnd"/>
      <w:r w:rsidRPr="00A21FC9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A21FC9">
        <w:rPr>
          <w:rFonts w:eastAsiaTheme="minorEastAsia"/>
          <w:b w:val="0"/>
          <w:bCs w:val="0"/>
          <w:sz w:val="24"/>
          <w:szCs w:val="24"/>
        </w:rPr>
        <w:t>постійної</w:t>
      </w:r>
      <w:proofErr w:type="spellEnd"/>
      <w:r w:rsidRPr="00A21FC9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A21FC9">
        <w:rPr>
          <w:rFonts w:eastAsiaTheme="minorEastAsia"/>
          <w:b w:val="0"/>
          <w:bCs w:val="0"/>
          <w:sz w:val="24"/>
          <w:szCs w:val="24"/>
        </w:rPr>
        <w:t>комісії</w:t>
      </w:r>
      <w:proofErr w:type="spellEnd"/>
      <w:r w:rsidRPr="00A21FC9">
        <w:rPr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A21FC9">
        <w:rPr>
          <w:rFonts w:eastAsiaTheme="minorEastAsia"/>
          <w:b w:val="0"/>
          <w:bCs w:val="0"/>
          <w:sz w:val="24"/>
          <w:szCs w:val="24"/>
        </w:rPr>
        <w:t>міської</w:t>
      </w:r>
      <w:proofErr w:type="spellEnd"/>
      <w:r w:rsidRPr="00A21FC9">
        <w:rPr>
          <w:rFonts w:eastAsiaTheme="minorEastAsia"/>
          <w:b w:val="0"/>
          <w:bCs w:val="0"/>
          <w:sz w:val="24"/>
          <w:szCs w:val="24"/>
        </w:rPr>
        <w:t xml:space="preserve"> ради з питань </w:t>
      </w:r>
      <w:r w:rsidR="00A21FC9"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  <w:r w:rsidRPr="00A21FC9">
        <w:rPr>
          <w:sz w:val="24"/>
          <w:szCs w:val="24"/>
        </w:rPr>
        <w:t>:</w:t>
      </w:r>
    </w:p>
    <w:p w:rsidR="00356EEB" w:rsidRPr="00A21FC9" w:rsidRDefault="00356EEB" w:rsidP="00356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8364"/>
      </w:tblGrid>
      <w:tr w:rsidR="00356EEB" w:rsidRPr="00590EBF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Тернополя </w:t>
            </w:r>
            <w:proofErr w:type="gram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) за перший квартал 2019 року</w:t>
            </w:r>
          </w:p>
        </w:tc>
      </w:tr>
      <w:tr w:rsidR="00356EEB" w:rsidRPr="00590EBF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19.12.2018р. №7/31/14 «Про бюджет м</w:t>
            </w:r>
            <w:proofErr w:type="gram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ернополя (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) на 2019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EEB" w:rsidRPr="00A21FC9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8364" w:type="dxa"/>
          </w:tcPr>
          <w:p w:rsidR="00356EEB" w:rsidRPr="00356EEB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місцеві податки і збори Тернопільської міської територіальної громади</w:t>
            </w:r>
          </w:p>
        </w:tc>
      </w:tr>
      <w:tr w:rsidR="00356EEB" w:rsidRPr="00590EBF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356EEB" w:rsidRPr="00A21FC9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щодо виділення додаткових коштів державної субвенції на забезпечення інсулінами</w:t>
            </w:r>
          </w:p>
        </w:tc>
      </w:tr>
      <w:tr w:rsidR="00356EEB" w:rsidRPr="00590EBF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міжбюджетний</w:t>
            </w:r>
            <w:proofErr w:type="spell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на 2019 </w:t>
            </w:r>
            <w:proofErr w:type="spellStart"/>
            <w:proofErr w:type="gramStart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EB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356EEB" w:rsidRPr="00A21FC9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356EEB" w:rsidRPr="00A21FC9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міську програму підготовки спеціалістів для комунальних підприємств, установ, організацій та виконавчих органів міської ради, з числа студентів закладів вищої освіти та їх подальше працевлаштування на 2019-2023 роки</w:t>
            </w:r>
          </w:p>
        </w:tc>
      </w:tr>
      <w:tr w:rsidR="00356EEB" w:rsidRPr="00A21FC9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9.</w:t>
            </w:r>
          </w:p>
        </w:tc>
        <w:tc>
          <w:tcPr>
            <w:tcW w:w="8364" w:type="dxa"/>
          </w:tcPr>
          <w:p w:rsidR="00356EEB" w:rsidRPr="00356EEB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Договору між Тернопільською міською радою та Тернопільською обласною радою про міжбюджетний трансферт на виготовлення посвідчень батьків та дітей з багатодітної сім’ї на 2019 рік</w:t>
            </w:r>
          </w:p>
        </w:tc>
      </w:tr>
      <w:tr w:rsidR="00356EEB" w:rsidRPr="00A21FC9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E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витяг постійної комісії з 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90E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590E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 14.05.2019р. №8.9 щодо розгляду питання про вартість тарифу обслуговування управителів будинків. </w:t>
            </w:r>
          </w:p>
        </w:tc>
      </w:tr>
      <w:tr w:rsidR="00356EEB" w:rsidRPr="00590EBF" w:rsidTr="00AF3714">
        <w:tc>
          <w:tcPr>
            <w:tcW w:w="1242" w:type="dxa"/>
          </w:tcPr>
          <w:p w:rsidR="00356EEB" w:rsidRPr="00590EBF" w:rsidRDefault="00356EEB" w:rsidP="00AF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364" w:type="dxa"/>
          </w:tcPr>
          <w:p w:rsidR="00356EEB" w:rsidRPr="00590EBF" w:rsidRDefault="00356EEB" w:rsidP="00AF37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0E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звернення депутата міської ради </w:t>
            </w:r>
            <w:proofErr w:type="spellStart"/>
            <w:r w:rsidRPr="00590E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Поврознику</w:t>
            </w:r>
            <w:proofErr w:type="spellEnd"/>
            <w:r w:rsidRPr="00590E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П.І. від 21.05.2019р. №08 щодо надання коштів для виготовлення ПКД для реставрації та капітального ремонту фасаду ЗОШ №5.</w:t>
            </w:r>
          </w:p>
        </w:tc>
      </w:tr>
    </w:tbl>
    <w:p w:rsidR="00356EEB" w:rsidRPr="00590EBF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6EEB" w:rsidRPr="00590EBF" w:rsidRDefault="00356EEB" w:rsidP="00356E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EB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90EBF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356EEB" w:rsidRPr="00590EBF" w:rsidRDefault="00356EEB" w:rsidP="00356E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56EEB" w:rsidRPr="00590EBF" w:rsidRDefault="00356EEB" w:rsidP="00356E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56EEB" w:rsidRPr="00702036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2036">
        <w:rPr>
          <w:rFonts w:ascii="Times New Roman" w:hAnsi="Times New Roman" w:cs="Times New Roman"/>
          <w:lang w:val="uk-UA"/>
        </w:rPr>
        <w:t>В.В.</w:t>
      </w:r>
      <w:proofErr w:type="spellStart"/>
      <w:r w:rsidRPr="00702036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356EEB" w:rsidRPr="00702036" w:rsidRDefault="00356EEB" w:rsidP="00356EE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2036">
        <w:rPr>
          <w:rFonts w:ascii="Times New Roman" w:hAnsi="Times New Roman" w:cs="Times New Roman"/>
          <w:lang w:val="uk-UA"/>
        </w:rPr>
        <w:t>В.О.Остапчук</w:t>
      </w:r>
    </w:p>
    <w:p w:rsidR="00356EEB" w:rsidRPr="00590EBF" w:rsidRDefault="00356EEB" w:rsidP="00356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036">
        <w:rPr>
          <w:rFonts w:ascii="Times New Roman" w:hAnsi="Times New Roman" w:cs="Times New Roman"/>
          <w:lang w:val="uk-UA"/>
        </w:rPr>
        <w:t>Л.О.</w:t>
      </w:r>
      <w:proofErr w:type="spellStart"/>
      <w:r w:rsidRPr="00702036">
        <w:rPr>
          <w:rFonts w:ascii="Times New Roman" w:hAnsi="Times New Roman" w:cs="Times New Roman"/>
          <w:lang w:val="uk-UA"/>
        </w:rPr>
        <w:t>Бицюра</w:t>
      </w:r>
      <w:proofErr w:type="spellEnd"/>
    </w:p>
    <w:p w:rsidR="00FA7504" w:rsidRPr="00356EEB" w:rsidRDefault="00FA7504">
      <w:pPr>
        <w:rPr>
          <w:lang w:val="uk-UA"/>
        </w:rPr>
      </w:pPr>
    </w:p>
    <w:sectPr w:rsidR="00FA7504" w:rsidRPr="00356EEB" w:rsidSect="00734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EEB"/>
    <w:rsid w:val="00356EEB"/>
    <w:rsid w:val="003A00FE"/>
    <w:rsid w:val="00734245"/>
    <w:rsid w:val="00A21FC9"/>
    <w:rsid w:val="00A7232A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EB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356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E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356EE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</cp:revision>
  <dcterms:created xsi:type="dcterms:W3CDTF">2019-05-23T09:31:00Z</dcterms:created>
  <dcterms:modified xsi:type="dcterms:W3CDTF">2019-05-24T10:46:00Z</dcterms:modified>
</cp:coreProperties>
</file>